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C28" w:rsidRPr="00C27368" w:rsidRDefault="00B808FD" w:rsidP="003F787F">
      <w:pPr>
        <w:pStyle w:val="MdParagraph"/>
        <w:bidi/>
        <w:spacing w:before="0" w:after="0"/>
        <w:jc w:val="both"/>
        <w:rPr>
          <w:rFonts w:ascii="Simplified Arabic" w:hAnsi="Simplified Arabic" w:cs="Simplified Arabic"/>
          <w:sz w:val="28"/>
          <w:szCs w:val="28"/>
        </w:rPr>
      </w:pPr>
      <w:r w:rsidRPr="003F7C28">
        <w:rPr>
          <w:rFonts w:ascii="Simplified Arabic" w:hAnsi="Simplified Arabic" w:cs="Simplified Arabic" w:hint="cs"/>
          <w:b/>
          <w:bCs/>
          <w:sz w:val="28"/>
          <w:szCs w:val="28"/>
          <w:shd w:val="clear" w:color="auto" w:fill="BFBFBF" w:themeFill="background1" w:themeFillShade="BF"/>
          <w:rtl/>
        </w:rPr>
        <w:t>المحاضرة السابعة: الفضاء السيبيري وإعادة تشكيل الفضاء العمومي:</w:t>
      </w:r>
      <w:r w:rsidRPr="00B808FD">
        <w:rPr>
          <w:rFonts w:ascii="Simplified Arabic" w:hAnsi="Simplified Arabic" w:cs="Simplified Arabic" w:hint="cs"/>
          <w:b/>
          <w:bCs/>
          <w:sz w:val="28"/>
          <w:szCs w:val="28"/>
          <w:rtl/>
        </w:rPr>
        <w:t xml:space="preserve"> </w:t>
      </w:r>
      <w:r w:rsidR="003F7C28" w:rsidRPr="00C27368">
        <w:rPr>
          <w:rFonts w:ascii="Simplified Arabic" w:hAnsi="Simplified Arabic" w:cs="Simplified Arabic"/>
          <w:sz w:val="28"/>
          <w:szCs w:val="28"/>
          <w:rtl/>
        </w:rPr>
        <w:t>يمثل الفضاء العمومي حجر الزاوية في أي بناء ديمقراطي فهو الحيز الذي يتشكل فيه الرأي العام عبر التد</w:t>
      </w:r>
      <w:r w:rsidR="003F7C28">
        <w:rPr>
          <w:rFonts w:ascii="Simplified Arabic" w:hAnsi="Simplified Arabic" w:cs="Simplified Arabic"/>
          <w:sz w:val="28"/>
          <w:szCs w:val="28"/>
          <w:rtl/>
        </w:rPr>
        <w:t>اول الحر والعقلاني بين المواطني</w:t>
      </w:r>
      <w:r w:rsidR="003F7C28">
        <w:rPr>
          <w:rFonts w:ascii="Simplified Arabic" w:hAnsi="Simplified Arabic" w:cs="Simplified Arabic" w:hint="cs"/>
          <w:sz w:val="28"/>
          <w:szCs w:val="28"/>
          <w:rtl/>
        </w:rPr>
        <w:t>ن،</w:t>
      </w:r>
      <w:r w:rsidR="003F7C28" w:rsidRPr="00C27368">
        <w:rPr>
          <w:rFonts w:ascii="Simplified Arabic" w:hAnsi="Simplified Arabic" w:cs="Simplified Arabic"/>
          <w:sz w:val="28"/>
          <w:szCs w:val="28"/>
        </w:rPr>
        <w:t xml:space="preserve"> </w:t>
      </w:r>
      <w:r w:rsidR="003F7C28" w:rsidRPr="00C27368">
        <w:rPr>
          <w:rFonts w:ascii="Simplified Arabic" w:hAnsi="Simplified Arabic" w:cs="Simplified Arabic"/>
          <w:sz w:val="28"/>
          <w:szCs w:val="28"/>
          <w:rtl/>
        </w:rPr>
        <w:t xml:space="preserve">ومنذ أن صاغ </w:t>
      </w:r>
      <w:r w:rsidR="003F7C28" w:rsidRPr="003F7C28">
        <w:rPr>
          <w:rFonts w:ascii="Simplified Arabic" w:hAnsi="Simplified Arabic" w:cs="Simplified Arabic"/>
          <w:b/>
          <w:bCs/>
          <w:sz w:val="28"/>
          <w:szCs w:val="28"/>
          <w:rtl/>
        </w:rPr>
        <w:t>يورغن هابرماس</w:t>
      </w:r>
      <w:r w:rsidR="003F7C28" w:rsidRPr="00C27368">
        <w:rPr>
          <w:rFonts w:ascii="Simplified Arabic" w:hAnsi="Simplified Arabic" w:cs="Simplified Arabic"/>
          <w:sz w:val="28"/>
          <w:szCs w:val="28"/>
          <w:rtl/>
        </w:rPr>
        <w:t xml:space="preserve"> نظريته الكلاسيكية حول التحول البنيوي للمجال العام لم يتوق</w:t>
      </w:r>
      <w:r w:rsidR="003F7C28">
        <w:rPr>
          <w:rFonts w:ascii="Simplified Arabic" w:hAnsi="Simplified Arabic" w:cs="Simplified Arabic"/>
          <w:sz w:val="28"/>
          <w:szCs w:val="28"/>
          <w:rtl/>
        </w:rPr>
        <w:t>ف هذا المفهوم عن التطور استجابة</w:t>
      </w:r>
      <w:r w:rsidR="003F7C28" w:rsidRPr="00C27368">
        <w:rPr>
          <w:rFonts w:ascii="Simplified Arabic" w:hAnsi="Simplified Arabic" w:cs="Simplified Arabic"/>
          <w:sz w:val="28"/>
          <w:szCs w:val="28"/>
          <w:rtl/>
        </w:rPr>
        <w:t xml:space="preserve"> للتحولات التقنية والاجتماعية</w:t>
      </w:r>
      <w:r w:rsidR="003F7C28" w:rsidRPr="00C27368">
        <w:rPr>
          <w:rFonts w:ascii="Simplified Arabic" w:hAnsi="Simplified Arabic" w:cs="Simplified Arabic"/>
          <w:sz w:val="28"/>
          <w:szCs w:val="28"/>
        </w:rPr>
        <w:t>.</w:t>
      </w:r>
    </w:p>
    <w:p w:rsidR="00063704" w:rsidRDefault="00063704" w:rsidP="003F787F">
      <w:pPr>
        <w:pStyle w:val="MdParagraph"/>
        <w:bidi/>
        <w:spacing w:before="0"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F7C28" w:rsidRPr="00C27368">
        <w:rPr>
          <w:rFonts w:ascii="Simplified Arabic" w:hAnsi="Simplified Arabic" w:cs="Simplified Arabic"/>
          <w:sz w:val="28"/>
          <w:szCs w:val="28"/>
          <w:rtl/>
        </w:rPr>
        <w:t>اليوم نعيش في عصر الفضاء السيبيري</w:t>
      </w:r>
      <w:r>
        <w:rPr>
          <w:rFonts w:ascii="Simplified Arabic" w:hAnsi="Simplified Arabic" w:cs="Simplified Arabic" w:hint="cs"/>
          <w:sz w:val="28"/>
          <w:szCs w:val="28"/>
          <w:rtl/>
        </w:rPr>
        <w:t xml:space="preserve"> </w:t>
      </w:r>
      <w:r w:rsidR="003F7C28" w:rsidRPr="00C27368">
        <w:rPr>
          <w:rFonts w:ascii="Simplified Arabic" w:hAnsi="Simplified Arabic" w:cs="Simplified Arabic"/>
          <w:sz w:val="28"/>
          <w:szCs w:val="28"/>
          <w:rtl/>
        </w:rPr>
        <w:t>وهو ذلك الحيز الا</w:t>
      </w:r>
      <w:r>
        <w:rPr>
          <w:rFonts w:ascii="Simplified Arabic" w:hAnsi="Simplified Arabic" w:cs="Simplified Arabic" w:hint="cs"/>
          <w:sz w:val="28"/>
          <w:szCs w:val="28"/>
          <w:rtl/>
        </w:rPr>
        <w:t>لكتروني</w:t>
      </w:r>
      <w:r w:rsidR="003F7C28" w:rsidRPr="00C27368">
        <w:rPr>
          <w:rFonts w:ascii="Simplified Arabic" w:hAnsi="Simplified Arabic" w:cs="Simplified Arabic"/>
          <w:sz w:val="28"/>
          <w:szCs w:val="28"/>
          <w:rtl/>
        </w:rPr>
        <w:t xml:space="preserve"> الناتج عن الشبكات الرقمية العالمية</w:t>
      </w:r>
      <w:r w:rsidR="003F7C28" w:rsidRPr="00C27368">
        <w:rPr>
          <w:rFonts w:ascii="Simplified Arabic" w:hAnsi="Simplified Arabic" w:cs="Simplified Arabic"/>
          <w:sz w:val="28"/>
          <w:szCs w:val="28"/>
        </w:rPr>
        <w:t xml:space="preserve"> </w:t>
      </w:r>
      <w:r w:rsidR="003F7C28" w:rsidRPr="00C27368">
        <w:rPr>
          <w:rFonts w:ascii="Simplified Arabic" w:hAnsi="Simplified Arabic" w:cs="Simplified Arabic"/>
          <w:sz w:val="28"/>
          <w:szCs w:val="28"/>
          <w:rtl/>
        </w:rPr>
        <w:t xml:space="preserve">لم يعد هذا الفضاء مجرد أداة تقنية، بل أصبح </w:t>
      </w:r>
      <w:r>
        <w:rPr>
          <w:rFonts w:ascii="Simplified Arabic" w:hAnsi="Simplified Arabic" w:cs="Simplified Arabic"/>
          <w:sz w:val="28"/>
          <w:szCs w:val="28"/>
          <w:rtl/>
        </w:rPr>
        <w:t>مكانا</w:t>
      </w:r>
      <w:r w:rsidR="003F7C28" w:rsidRPr="00C27368">
        <w:rPr>
          <w:rFonts w:ascii="Simplified Arabic" w:hAnsi="Simplified Arabic" w:cs="Simplified Arabic"/>
          <w:sz w:val="28"/>
          <w:szCs w:val="28"/>
          <w:rtl/>
        </w:rPr>
        <w:t xml:space="preserve"> بلا مكان</w:t>
      </w:r>
      <w:r>
        <w:rPr>
          <w:rFonts w:ascii="Simplified Arabic" w:hAnsi="Simplified Arabic" w:cs="Simplified Arabic" w:hint="cs"/>
          <w:sz w:val="28"/>
          <w:szCs w:val="28"/>
          <w:rtl/>
        </w:rPr>
        <w:t xml:space="preserve"> </w:t>
      </w:r>
      <w:r w:rsidR="003F7C28" w:rsidRPr="00C27368">
        <w:rPr>
          <w:rFonts w:ascii="Simplified Arabic" w:hAnsi="Simplified Arabic" w:cs="Simplified Arabic"/>
          <w:sz w:val="28"/>
          <w:szCs w:val="28"/>
          <w:rtl/>
        </w:rPr>
        <w:t>يمارس فيه الأفراد حياته</w:t>
      </w:r>
      <w:r>
        <w:rPr>
          <w:rFonts w:ascii="Simplified Arabic" w:hAnsi="Simplified Arabic" w:cs="Simplified Arabic"/>
          <w:sz w:val="28"/>
          <w:szCs w:val="28"/>
          <w:rtl/>
        </w:rPr>
        <w:t>م السياسية والاجتماعية والثقافي</w:t>
      </w:r>
      <w:r>
        <w:rPr>
          <w:rFonts w:ascii="Simplified Arabic" w:hAnsi="Simplified Arabic" w:cs="Simplified Arabic" w:hint="cs"/>
          <w:sz w:val="28"/>
          <w:szCs w:val="28"/>
          <w:rtl/>
        </w:rPr>
        <w:t>ة.</w:t>
      </w:r>
    </w:p>
    <w:p w:rsidR="001A6873" w:rsidRDefault="00063704" w:rsidP="001A6873">
      <w:pPr>
        <w:pStyle w:val="MdParagraph"/>
        <w:bidi/>
        <w:spacing w:before="0" w:after="0"/>
        <w:jc w:val="both"/>
        <w:rPr>
          <w:rFonts w:ascii="Simplified Arabic" w:hAnsi="Simplified Arabic" w:cs="Simplified Arabic"/>
          <w:sz w:val="28"/>
          <w:szCs w:val="28"/>
        </w:rPr>
      </w:pPr>
      <w:r w:rsidRPr="00063704">
        <w:rPr>
          <w:rFonts w:ascii="Simplified Arabic" w:hAnsi="Simplified Arabic" w:cs="Simplified Arabic" w:hint="cs"/>
          <w:b/>
          <w:bCs/>
          <w:sz w:val="28"/>
          <w:szCs w:val="28"/>
          <w:rtl/>
        </w:rPr>
        <w:t xml:space="preserve">1/ </w:t>
      </w:r>
      <w:r w:rsidR="003F7C28" w:rsidRPr="00063704">
        <w:rPr>
          <w:rFonts w:ascii="Simplified Arabic" w:hAnsi="Simplified Arabic" w:cs="Simplified Arabic"/>
          <w:b/>
          <w:bCs/>
          <w:sz w:val="28"/>
          <w:szCs w:val="28"/>
          <w:rtl/>
        </w:rPr>
        <w:t>مميزات الفضاء السيبيري كبيئة تواصلية جديدة</w:t>
      </w:r>
      <w:r>
        <w:rPr>
          <w:rFonts w:ascii="Simplified Arabic" w:hAnsi="Simplified Arabic" w:cs="Simplified Arabic" w:hint="cs"/>
          <w:b/>
          <w:bCs/>
          <w:sz w:val="28"/>
          <w:szCs w:val="28"/>
          <w:rtl/>
          <w:lang w:bidi="ar-DZ"/>
        </w:rPr>
        <w:t xml:space="preserve">: </w:t>
      </w:r>
      <w:r w:rsidR="003F7C28" w:rsidRPr="00C27368">
        <w:rPr>
          <w:rFonts w:ascii="Simplified Arabic" w:hAnsi="Simplified Arabic" w:cs="Simplified Arabic"/>
          <w:sz w:val="28"/>
          <w:szCs w:val="28"/>
          <w:rtl/>
        </w:rPr>
        <w:t>يتميز الفضاء السيبيري بمجموعة من الخصائص البنيوية التي تميزه عن الفضاءات المادية والوسائطية التقليدية، وهذه الخصائص هي التي منحت الفضاء العمومي الرقمي زخمه وقدرته على التغيير</w:t>
      </w:r>
    </w:p>
    <w:p w:rsidR="001A6873" w:rsidRPr="001A6873" w:rsidRDefault="00063704" w:rsidP="001A6873">
      <w:pPr>
        <w:pStyle w:val="MdParagraph"/>
        <w:numPr>
          <w:ilvl w:val="0"/>
          <w:numId w:val="8"/>
        </w:numPr>
        <w:bidi/>
        <w:spacing w:before="0" w:after="0"/>
        <w:jc w:val="both"/>
        <w:rPr>
          <w:rFonts w:ascii="Simplified Arabic" w:hAnsi="Simplified Arabic" w:cs="Simplified Arabic"/>
          <w:b/>
          <w:bCs/>
          <w:sz w:val="28"/>
          <w:szCs w:val="28"/>
        </w:rPr>
      </w:pPr>
      <w:r w:rsidRPr="001A6873">
        <w:rPr>
          <w:rFonts w:ascii="Simplified Arabic" w:hAnsi="Simplified Arabic" w:cs="Simplified Arabic"/>
          <w:sz w:val="28"/>
          <w:szCs w:val="28"/>
          <w:rtl/>
        </w:rPr>
        <w:t>اللامكانية واللاتزامنية</w:t>
      </w:r>
      <w:r w:rsidRPr="001A6873">
        <w:rPr>
          <w:rFonts w:ascii="Simplified Arabic" w:hAnsi="Simplified Arabic" w:cs="Simplified Arabic" w:hint="cs"/>
          <w:sz w:val="28"/>
          <w:szCs w:val="28"/>
          <w:rtl/>
        </w:rPr>
        <w:t xml:space="preserve">: </w:t>
      </w:r>
      <w:r w:rsidR="003F7C28" w:rsidRPr="001A6873">
        <w:rPr>
          <w:rFonts w:ascii="Simplified Arabic" w:hAnsi="Simplified Arabic" w:cs="Simplified Arabic"/>
          <w:sz w:val="28"/>
          <w:szCs w:val="28"/>
          <w:rtl/>
        </w:rPr>
        <w:t>في الفضاء السيبيري تتلاشى الحدود الجغرافية والقيود الفيزيائية</w:t>
      </w:r>
      <w:r w:rsidRPr="001A6873">
        <w:rPr>
          <w:rFonts w:ascii="Simplified Arabic" w:hAnsi="Simplified Arabic" w:cs="Simplified Arabic" w:hint="cs"/>
          <w:sz w:val="28"/>
          <w:szCs w:val="28"/>
          <w:rtl/>
        </w:rPr>
        <w:t xml:space="preserve"> </w:t>
      </w:r>
      <w:r w:rsidR="003F7C28" w:rsidRPr="001A6873">
        <w:rPr>
          <w:rFonts w:ascii="Simplified Arabic" w:hAnsi="Simplified Arabic" w:cs="Simplified Arabic"/>
          <w:sz w:val="28"/>
          <w:szCs w:val="28"/>
          <w:rtl/>
        </w:rPr>
        <w:t>يمكن للأفراد من مختلف قارات العالم المشاركة في نقاش واحد حول</w:t>
      </w:r>
      <w:r w:rsidRPr="001A6873">
        <w:rPr>
          <w:rFonts w:ascii="Simplified Arabic" w:hAnsi="Simplified Arabic" w:cs="Simplified Arabic"/>
          <w:sz w:val="28"/>
          <w:szCs w:val="28"/>
          <w:rtl/>
        </w:rPr>
        <w:t xml:space="preserve"> قضية عالمية أو محلية في آن واح</w:t>
      </w:r>
      <w:r w:rsidRPr="001A6873">
        <w:rPr>
          <w:rFonts w:ascii="Simplified Arabic" w:hAnsi="Simplified Arabic" w:cs="Simplified Arabic" w:hint="cs"/>
          <w:sz w:val="28"/>
          <w:szCs w:val="28"/>
          <w:rtl/>
        </w:rPr>
        <w:t>د،</w:t>
      </w:r>
      <w:r w:rsidR="003F7C28" w:rsidRPr="001A6873">
        <w:rPr>
          <w:rFonts w:ascii="Simplified Arabic" w:hAnsi="Simplified Arabic" w:cs="Simplified Arabic"/>
          <w:sz w:val="28"/>
          <w:szCs w:val="28"/>
        </w:rPr>
        <w:t xml:space="preserve"> </w:t>
      </w:r>
      <w:r w:rsidR="003F7C28" w:rsidRPr="001A6873">
        <w:rPr>
          <w:rFonts w:ascii="Simplified Arabic" w:hAnsi="Simplified Arabic" w:cs="Simplified Arabic"/>
          <w:sz w:val="28"/>
          <w:szCs w:val="28"/>
          <w:rtl/>
        </w:rPr>
        <w:t>كما أن خاصية اللاتزامنية</w:t>
      </w:r>
      <w:r w:rsidR="003F7C28" w:rsidRPr="001A6873">
        <w:rPr>
          <w:rFonts w:ascii="Simplified Arabic" w:hAnsi="Simplified Arabic" w:cs="Simplified Arabic"/>
          <w:sz w:val="28"/>
          <w:szCs w:val="28"/>
        </w:rPr>
        <w:t xml:space="preserve"> </w:t>
      </w:r>
      <w:r w:rsidR="003F7C28" w:rsidRPr="001A6873">
        <w:rPr>
          <w:rFonts w:ascii="Simplified Arabic" w:hAnsi="Simplified Arabic" w:cs="Simplified Arabic"/>
          <w:sz w:val="28"/>
          <w:szCs w:val="28"/>
          <w:rtl/>
        </w:rPr>
        <w:t>تتيح للنقاش أن يستمر عبر الزمن؛ فالرسائل والمقالات والتعليقات تظل مخزنة وقابلة للاسترجاع والتعقيب في أي وقت مما يخلق ذاكرة رقمية</w:t>
      </w:r>
      <w:r w:rsidRPr="001A6873">
        <w:rPr>
          <w:rFonts w:ascii="Simplified Arabic" w:hAnsi="Simplified Arabic" w:cs="Simplified Arabic" w:hint="cs"/>
          <w:sz w:val="28"/>
          <w:szCs w:val="28"/>
          <w:rtl/>
        </w:rPr>
        <w:t xml:space="preserve"> </w:t>
      </w:r>
      <w:r w:rsidR="003F7C28" w:rsidRPr="001A6873">
        <w:rPr>
          <w:rFonts w:ascii="Simplified Arabic" w:hAnsi="Simplified Arabic" w:cs="Simplified Arabic"/>
          <w:sz w:val="28"/>
          <w:szCs w:val="28"/>
          <w:rtl/>
        </w:rPr>
        <w:t>مستمرة للفضاء العمومي</w:t>
      </w:r>
      <w:r w:rsidR="003F7C28" w:rsidRPr="001A6873">
        <w:rPr>
          <w:rFonts w:ascii="Simplified Arabic" w:hAnsi="Simplified Arabic" w:cs="Simplified Arabic"/>
          <w:sz w:val="28"/>
          <w:szCs w:val="28"/>
        </w:rPr>
        <w:t>.</w:t>
      </w:r>
    </w:p>
    <w:p w:rsidR="001A6873" w:rsidRDefault="00063704" w:rsidP="001A6873">
      <w:pPr>
        <w:pStyle w:val="MdParagraph"/>
        <w:numPr>
          <w:ilvl w:val="0"/>
          <w:numId w:val="8"/>
        </w:numPr>
        <w:bidi/>
        <w:spacing w:before="0" w:after="0"/>
        <w:jc w:val="both"/>
        <w:rPr>
          <w:rFonts w:ascii="Simplified Arabic" w:hAnsi="Simplified Arabic" w:cs="Simplified Arabic"/>
          <w:sz w:val="28"/>
          <w:szCs w:val="28"/>
        </w:rPr>
      </w:pPr>
      <w:r w:rsidRPr="001A6873">
        <w:rPr>
          <w:rFonts w:ascii="Simplified Arabic" w:hAnsi="Simplified Arabic" w:cs="Simplified Arabic"/>
          <w:b/>
          <w:bCs/>
          <w:sz w:val="28"/>
          <w:szCs w:val="28"/>
          <w:rtl/>
        </w:rPr>
        <w:t>التفاعلية</w:t>
      </w:r>
      <w:r w:rsidRPr="001A6873">
        <w:rPr>
          <w:rFonts w:ascii="Simplified Arabic" w:hAnsi="Simplified Arabic" w:cs="Simplified Arabic" w:hint="cs"/>
          <w:b/>
          <w:bCs/>
          <w:sz w:val="28"/>
          <w:szCs w:val="28"/>
          <w:rtl/>
        </w:rPr>
        <w:t>:</w:t>
      </w:r>
      <w:r w:rsidRPr="001A6873">
        <w:rPr>
          <w:rFonts w:ascii="Simplified Arabic" w:hAnsi="Simplified Arabic" w:cs="Simplified Arabic" w:hint="cs"/>
          <w:sz w:val="28"/>
          <w:szCs w:val="28"/>
          <w:rtl/>
        </w:rPr>
        <w:t xml:space="preserve"> </w:t>
      </w:r>
      <w:r w:rsidR="003F7C28" w:rsidRPr="001A6873">
        <w:rPr>
          <w:rFonts w:ascii="Simplified Arabic" w:hAnsi="Simplified Arabic" w:cs="Simplified Arabic"/>
          <w:sz w:val="28"/>
          <w:szCs w:val="28"/>
          <w:rtl/>
        </w:rPr>
        <w:t xml:space="preserve">على عكس الإعلام التقليدي </w:t>
      </w:r>
      <w:r w:rsidRPr="001A6873">
        <w:rPr>
          <w:rFonts w:ascii="Simplified Arabic" w:hAnsi="Simplified Arabic" w:cs="Simplified Arabic" w:hint="cs"/>
          <w:sz w:val="28"/>
          <w:szCs w:val="28"/>
          <w:rtl/>
        </w:rPr>
        <w:t>(</w:t>
      </w:r>
      <w:r w:rsidR="003F7C28" w:rsidRPr="001A6873">
        <w:rPr>
          <w:rFonts w:ascii="Simplified Arabic" w:hAnsi="Simplified Arabic" w:cs="Simplified Arabic"/>
          <w:sz w:val="28"/>
          <w:szCs w:val="28"/>
          <w:rtl/>
        </w:rPr>
        <w:t>الإذاعة، التلفزيون</w:t>
      </w:r>
      <w:r w:rsidRPr="001A6873">
        <w:rPr>
          <w:rFonts w:ascii="Simplified Arabic" w:hAnsi="Simplified Arabic" w:cs="Simplified Arabic" w:hint="cs"/>
          <w:sz w:val="28"/>
          <w:szCs w:val="28"/>
          <w:rtl/>
        </w:rPr>
        <w:t xml:space="preserve">) </w:t>
      </w:r>
      <w:r w:rsidR="003F7C28" w:rsidRPr="001A6873">
        <w:rPr>
          <w:rFonts w:ascii="Simplified Arabic" w:hAnsi="Simplified Arabic" w:cs="Simplified Arabic"/>
          <w:sz w:val="28"/>
          <w:szCs w:val="28"/>
          <w:rtl/>
        </w:rPr>
        <w:t xml:space="preserve">الذي يقوم على نموذج واحد للكل يقوم الفضاء السيبيري على نموذج </w:t>
      </w:r>
      <w:r w:rsidRPr="001A6873">
        <w:rPr>
          <w:rFonts w:ascii="Simplified Arabic" w:hAnsi="Simplified Arabic" w:cs="Simplified Arabic"/>
          <w:sz w:val="28"/>
          <w:szCs w:val="28"/>
          <w:rtl/>
        </w:rPr>
        <w:t>الكل للك</w:t>
      </w:r>
      <w:r w:rsidRPr="001A6873">
        <w:rPr>
          <w:rFonts w:ascii="Simplified Arabic" w:hAnsi="Simplified Arabic" w:cs="Simplified Arabic" w:hint="cs"/>
          <w:sz w:val="28"/>
          <w:szCs w:val="28"/>
          <w:rtl/>
        </w:rPr>
        <w:t>ل،</w:t>
      </w:r>
      <w:r w:rsidR="003F7C28" w:rsidRPr="001A6873">
        <w:rPr>
          <w:rFonts w:ascii="Simplified Arabic" w:hAnsi="Simplified Arabic" w:cs="Simplified Arabic"/>
          <w:sz w:val="28"/>
          <w:szCs w:val="28"/>
        </w:rPr>
        <w:t xml:space="preserve"> </w:t>
      </w:r>
      <w:r w:rsidR="003F7C28" w:rsidRPr="001A6873">
        <w:rPr>
          <w:rFonts w:ascii="Simplified Arabic" w:hAnsi="Simplified Arabic" w:cs="Simplified Arabic"/>
          <w:sz w:val="28"/>
          <w:szCs w:val="28"/>
          <w:rtl/>
        </w:rPr>
        <w:t>تتيح الت</w:t>
      </w:r>
      <w:r w:rsidRPr="001A6873">
        <w:rPr>
          <w:rFonts w:ascii="Simplified Arabic" w:hAnsi="Simplified Arabic" w:cs="Simplified Arabic"/>
          <w:sz w:val="28"/>
          <w:szCs w:val="28"/>
          <w:rtl/>
        </w:rPr>
        <w:t>فاعلية للمستخدم أن يكون مرسلا ومستقبلا</w:t>
      </w:r>
      <w:r w:rsidR="003F7C28" w:rsidRPr="001A6873">
        <w:rPr>
          <w:rFonts w:ascii="Simplified Arabic" w:hAnsi="Simplified Arabic" w:cs="Simplified Arabic"/>
          <w:sz w:val="28"/>
          <w:szCs w:val="28"/>
          <w:rtl/>
        </w:rPr>
        <w:t xml:space="preserve"> في آن واحد، مما يكسر التراتبية السلطوية في إنتاج المعلومة</w:t>
      </w:r>
      <w:r w:rsidR="003F7C28" w:rsidRPr="001A6873">
        <w:rPr>
          <w:rFonts w:ascii="Simplified Arabic" w:hAnsi="Simplified Arabic" w:cs="Simplified Arabic"/>
          <w:sz w:val="28"/>
          <w:szCs w:val="28"/>
        </w:rPr>
        <w:t xml:space="preserve"> </w:t>
      </w:r>
      <w:r w:rsidR="003F7C28" w:rsidRPr="001A6873">
        <w:rPr>
          <w:rFonts w:ascii="Simplified Arabic" w:hAnsi="Simplified Arabic" w:cs="Simplified Arabic"/>
          <w:sz w:val="28"/>
          <w:szCs w:val="28"/>
          <w:rtl/>
        </w:rPr>
        <w:t>فتسمح بربط الأفكار والمعلومات عبر روابط تجعل المعرفة شبكية وغير خطية مما يثري النقاش العمومي بآفاق متعددة</w:t>
      </w:r>
    </w:p>
    <w:p w:rsidR="001A6873" w:rsidRDefault="00063704" w:rsidP="001A6873">
      <w:pPr>
        <w:pStyle w:val="MdParagraph"/>
        <w:numPr>
          <w:ilvl w:val="0"/>
          <w:numId w:val="8"/>
        </w:numPr>
        <w:bidi/>
        <w:spacing w:before="0" w:after="0"/>
        <w:jc w:val="both"/>
        <w:rPr>
          <w:rFonts w:ascii="Simplified Arabic" w:hAnsi="Simplified Arabic" w:cs="Simplified Arabic"/>
          <w:sz w:val="28"/>
          <w:szCs w:val="28"/>
        </w:rPr>
      </w:pPr>
      <w:r w:rsidRPr="001A6873">
        <w:rPr>
          <w:rFonts w:ascii="Simplified Arabic" w:hAnsi="Simplified Arabic" w:cs="Simplified Arabic"/>
          <w:b/>
          <w:bCs/>
          <w:sz w:val="28"/>
          <w:szCs w:val="28"/>
          <w:rtl/>
        </w:rPr>
        <w:t>السيولة والتدفق</w:t>
      </w:r>
      <w:r w:rsidRPr="001A6873">
        <w:rPr>
          <w:rFonts w:ascii="Simplified Arabic" w:hAnsi="Simplified Arabic" w:cs="Simplified Arabic" w:hint="cs"/>
          <w:b/>
          <w:bCs/>
          <w:sz w:val="28"/>
          <w:szCs w:val="28"/>
          <w:rtl/>
        </w:rPr>
        <w:t>:</w:t>
      </w:r>
      <w:r w:rsidRPr="001A6873">
        <w:rPr>
          <w:rFonts w:ascii="Simplified Arabic" w:hAnsi="Simplified Arabic" w:cs="Simplified Arabic" w:hint="cs"/>
          <w:sz w:val="28"/>
          <w:szCs w:val="28"/>
          <w:rtl/>
        </w:rPr>
        <w:t xml:space="preserve"> </w:t>
      </w:r>
      <w:r w:rsidR="003F7C28" w:rsidRPr="001A6873">
        <w:rPr>
          <w:rFonts w:ascii="Simplified Arabic" w:hAnsi="Simplified Arabic" w:cs="Simplified Arabic"/>
          <w:sz w:val="28"/>
          <w:szCs w:val="28"/>
          <w:rtl/>
        </w:rPr>
        <w:t>يتميز الفضاء السيبيري بسرعة فائقة في نقل المعلومات</w:t>
      </w:r>
      <w:r w:rsidRPr="001A6873">
        <w:rPr>
          <w:rFonts w:ascii="Simplified Arabic" w:hAnsi="Simplified Arabic" w:cs="Simplified Arabic" w:hint="cs"/>
          <w:sz w:val="28"/>
          <w:szCs w:val="28"/>
          <w:rtl/>
        </w:rPr>
        <w:t xml:space="preserve"> </w:t>
      </w:r>
      <w:r w:rsidR="003F7C28" w:rsidRPr="001A6873">
        <w:rPr>
          <w:rFonts w:ascii="Simplified Arabic" w:hAnsi="Simplified Arabic" w:cs="Simplified Arabic"/>
          <w:sz w:val="28"/>
          <w:szCs w:val="28"/>
          <w:rtl/>
        </w:rPr>
        <w:t>هذه السيولة تجعل من الصعب على الأنظمة ا</w:t>
      </w:r>
      <w:r w:rsidRPr="001A6873">
        <w:rPr>
          <w:rFonts w:ascii="Simplified Arabic" w:hAnsi="Simplified Arabic" w:cs="Simplified Arabic"/>
          <w:sz w:val="28"/>
          <w:szCs w:val="28"/>
          <w:rtl/>
        </w:rPr>
        <w:t>لسلطوية ممارسة الرقابة التقليدي</w:t>
      </w:r>
      <w:r w:rsidRPr="001A6873">
        <w:rPr>
          <w:rFonts w:ascii="Simplified Arabic" w:hAnsi="Simplified Arabic" w:cs="Simplified Arabic" w:hint="cs"/>
          <w:sz w:val="28"/>
          <w:szCs w:val="28"/>
          <w:rtl/>
        </w:rPr>
        <w:t>ة،</w:t>
      </w:r>
      <w:r w:rsidR="003F7C28" w:rsidRPr="001A6873">
        <w:rPr>
          <w:rFonts w:ascii="Simplified Arabic" w:hAnsi="Simplified Arabic" w:cs="Simplified Arabic"/>
          <w:sz w:val="28"/>
          <w:szCs w:val="28"/>
        </w:rPr>
        <w:t xml:space="preserve"> </w:t>
      </w:r>
      <w:r w:rsidRPr="001A6873">
        <w:rPr>
          <w:rFonts w:ascii="Simplified Arabic" w:hAnsi="Simplified Arabic" w:cs="Simplified Arabic"/>
          <w:sz w:val="28"/>
          <w:szCs w:val="28"/>
          <w:rtl/>
        </w:rPr>
        <w:t>فالمعلومة التي ت</w:t>
      </w:r>
      <w:r w:rsidR="003F7C28" w:rsidRPr="001A6873">
        <w:rPr>
          <w:rFonts w:ascii="Simplified Arabic" w:hAnsi="Simplified Arabic" w:cs="Simplified Arabic"/>
          <w:sz w:val="28"/>
          <w:szCs w:val="28"/>
          <w:rtl/>
        </w:rPr>
        <w:t>حجب في مكان ما</w:t>
      </w:r>
      <w:r w:rsidR="00AA3A77" w:rsidRPr="001A6873">
        <w:rPr>
          <w:rFonts w:ascii="Simplified Arabic" w:hAnsi="Simplified Arabic" w:cs="Simplified Arabic"/>
          <w:sz w:val="28"/>
          <w:szCs w:val="28"/>
          <w:rtl/>
        </w:rPr>
        <w:t xml:space="preserve"> تظهر فورا</w:t>
      </w:r>
      <w:r w:rsidR="003F7C28" w:rsidRPr="001A6873">
        <w:rPr>
          <w:rFonts w:ascii="Simplified Arabic" w:hAnsi="Simplified Arabic" w:cs="Simplified Arabic"/>
          <w:sz w:val="28"/>
          <w:szCs w:val="28"/>
          <w:rtl/>
        </w:rPr>
        <w:t xml:space="preserve"> في آلاف الأماكن الأخرى</w:t>
      </w:r>
      <w:r w:rsidR="00AA3A77" w:rsidRPr="001A6873">
        <w:rPr>
          <w:rFonts w:ascii="Simplified Arabic" w:hAnsi="Simplified Arabic" w:cs="Simplified Arabic" w:hint="cs"/>
          <w:sz w:val="28"/>
          <w:szCs w:val="28"/>
          <w:rtl/>
        </w:rPr>
        <w:t xml:space="preserve">، </w:t>
      </w:r>
      <w:r w:rsidR="003F7C28" w:rsidRPr="001A6873">
        <w:rPr>
          <w:rFonts w:ascii="Simplified Arabic" w:hAnsi="Simplified Arabic" w:cs="Simplified Arabic"/>
          <w:sz w:val="28"/>
          <w:szCs w:val="28"/>
          <w:rtl/>
        </w:rPr>
        <w:t>هذا التدفق المستمر يخلق حالة من العلانية الدائمة</w:t>
      </w:r>
      <w:r w:rsidR="003F7C28" w:rsidRPr="001A6873">
        <w:rPr>
          <w:rFonts w:ascii="Simplified Arabic" w:hAnsi="Simplified Arabic" w:cs="Simplified Arabic"/>
          <w:sz w:val="28"/>
          <w:szCs w:val="28"/>
        </w:rPr>
        <w:t xml:space="preserve"> </w:t>
      </w:r>
      <w:r w:rsidR="003F7C28" w:rsidRPr="001A6873">
        <w:rPr>
          <w:rFonts w:ascii="Simplified Arabic" w:hAnsi="Simplified Arabic" w:cs="Simplified Arabic"/>
          <w:sz w:val="28"/>
          <w:szCs w:val="28"/>
          <w:rtl/>
        </w:rPr>
        <w:t>التي تضع المؤسسات تحت مجهر المساءلة المستمرة</w:t>
      </w:r>
      <w:r w:rsidR="003F7C28" w:rsidRPr="001A6873">
        <w:rPr>
          <w:rFonts w:ascii="Simplified Arabic" w:hAnsi="Simplified Arabic" w:cs="Simplified Arabic"/>
          <w:sz w:val="28"/>
          <w:szCs w:val="28"/>
        </w:rPr>
        <w:t>.</w:t>
      </w:r>
    </w:p>
    <w:p w:rsidR="003F7C28" w:rsidRPr="001A6873" w:rsidRDefault="003F7C28" w:rsidP="001A6873">
      <w:pPr>
        <w:pStyle w:val="MdParagraph"/>
        <w:numPr>
          <w:ilvl w:val="0"/>
          <w:numId w:val="8"/>
        </w:numPr>
        <w:bidi/>
        <w:spacing w:before="0" w:after="0"/>
        <w:jc w:val="both"/>
        <w:rPr>
          <w:rFonts w:ascii="Simplified Arabic" w:hAnsi="Simplified Arabic" w:cs="Simplified Arabic"/>
          <w:sz w:val="28"/>
          <w:szCs w:val="28"/>
        </w:rPr>
      </w:pPr>
      <w:r w:rsidRPr="001A6873">
        <w:rPr>
          <w:rFonts w:ascii="Simplified Arabic" w:hAnsi="Simplified Arabic" w:cs="Simplified Arabic"/>
          <w:b/>
          <w:bCs/>
          <w:sz w:val="28"/>
          <w:szCs w:val="28"/>
          <w:rtl/>
        </w:rPr>
        <w:t>الهوية الرقمية والتحرر من القيود الاجتماعية</w:t>
      </w:r>
      <w:r w:rsidR="00AA3A77" w:rsidRPr="001A6873">
        <w:rPr>
          <w:rFonts w:ascii="Simplified Arabic" w:hAnsi="Simplified Arabic" w:cs="Simplified Arabic" w:hint="cs"/>
          <w:b/>
          <w:bCs/>
          <w:sz w:val="28"/>
          <w:szCs w:val="28"/>
          <w:rtl/>
        </w:rPr>
        <w:t>:</w:t>
      </w:r>
      <w:r w:rsidR="00AA3A77" w:rsidRPr="001A6873">
        <w:rPr>
          <w:rFonts w:ascii="Simplified Arabic" w:hAnsi="Simplified Arabic" w:cs="Simplified Arabic" w:hint="cs"/>
          <w:sz w:val="28"/>
          <w:szCs w:val="28"/>
          <w:rtl/>
        </w:rPr>
        <w:t xml:space="preserve"> </w:t>
      </w:r>
      <w:r w:rsidRPr="001A6873">
        <w:rPr>
          <w:rFonts w:ascii="Simplified Arabic" w:hAnsi="Simplified Arabic" w:cs="Simplified Arabic"/>
          <w:sz w:val="28"/>
          <w:szCs w:val="28"/>
          <w:rtl/>
        </w:rPr>
        <w:t>يوفر الفضاء السيبيري إمكانية المشاركة بأسماء مستعارة أو هويات افتراضية</w:t>
      </w:r>
      <w:r w:rsidR="001A6873">
        <w:rPr>
          <w:rFonts w:ascii="Simplified Arabic" w:hAnsi="Simplified Arabic" w:cs="Simplified Arabic"/>
          <w:sz w:val="28"/>
          <w:szCs w:val="28"/>
        </w:rPr>
        <w:t xml:space="preserve"> </w:t>
      </w:r>
      <w:r w:rsidRPr="001A6873">
        <w:rPr>
          <w:rFonts w:ascii="Simplified Arabic" w:hAnsi="Simplified Arabic" w:cs="Simplified Arabic"/>
          <w:sz w:val="28"/>
          <w:szCs w:val="28"/>
          <w:rtl/>
        </w:rPr>
        <w:t>ورغم ما قد يسببه ذلك من مشكلات تتعلق بالمسؤولية، إلا أنه يمنح الأفراد في المجتمعات المنغلقة فرصة للتعبير عن آرائهم دون خوف من</w:t>
      </w:r>
      <w:r w:rsidR="00AA3A77" w:rsidRPr="001A6873">
        <w:rPr>
          <w:rFonts w:ascii="Simplified Arabic" w:hAnsi="Simplified Arabic" w:cs="Simplified Arabic"/>
          <w:sz w:val="28"/>
          <w:szCs w:val="28"/>
          <w:rtl/>
        </w:rPr>
        <w:t xml:space="preserve"> الملاحقة الاجتماعية أو السياسي</w:t>
      </w:r>
      <w:r w:rsidR="00AA3A77" w:rsidRPr="001A6873">
        <w:rPr>
          <w:rFonts w:ascii="Simplified Arabic" w:hAnsi="Simplified Arabic" w:cs="Simplified Arabic" w:hint="cs"/>
          <w:sz w:val="28"/>
          <w:szCs w:val="28"/>
          <w:rtl/>
        </w:rPr>
        <w:t>ة؛</w:t>
      </w:r>
      <w:r w:rsidRPr="001A6873">
        <w:rPr>
          <w:rFonts w:ascii="Simplified Arabic" w:hAnsi="Simplified Arabic" w:cs="Simplified Arabic"/>
          <w:sz w:val="28"/>
          <w:szCs w:val="28"/>
        </w:rPr>
        <w:t xml:space="preserve"> </w:t>
      </w:r>
      <w:r w:rsidRPr="001A6873">
        <w:rPr>
          <w:rFonts w:ascii="Simplified Arabic" w:hAnsi="Simplified Arabic" w:cs="Simplified Arabic"/>
          <w:sz w:val="28"/>
          <w:szCs w:val="28"/>
          <w:rtl/>
        </w:rPr>
        <w:t>إن هذا التحرر يساهم في ظهور أصوات الهامش</w:t>
      </w:r>
      <w:r w:rsidRPr="001A6873">
        <w:rPr>
          <w:rFonts w:ascii="Simplified Arabic" w:hAnsi="Simplified Arabic" w:cs="Simplified Arabic"/>
          <w:sz w:val="28"/>
          <w:szCs w:val="28"/>
        </w:rPr>
        <w:t>"</w:t>
      </w:r>
      <w:r w:rsidRPr="001A6873">
        <w:rPr>
          <w:rFonts w:ascii="Simplified Arabic" w:hAnsi="Simplified Arabic" w:cs="Simplified Arabic"/>
          <w:sz w:val="28"/>
          <w:szCs w:val="28"/>
          <w:rtl/>
        </w:rPr>
        <w:t>التي كانت مغيبة في الفضاء العمومي التقليدي</w:t>
      </w:r>
      <w:r w:rsidRPr="001A6873">
        <w:rPr>
          <w:rFonts w:ascii="Simplified Arabic" w:hAnsi="Simplified Arabic" w:cs="Simplified Arabic"/>
          <w:sz w:val="28"/>
          <w:szCs w:val="28"/>
        </w:rPr>
        <w:t>.</w:t>
      </w:r>
    </w:p>
    <w:p w:rsidR="00AA3A77" w:rsidRDefault="00AA3A77" w:rsidP="003F787F">
      <w:pPr>
        <w:pStyle w:val="MdHeading2"/>
        <w:bidi/>
        <w:spacing w:before="0" w:after="0"/>
        <w:jc w:val="both"/>
        <w:rPr>
          <w:rFonts w:ascii="Simplified Arabic" w:hAnsi="Simplified Arabic" w:cs="Simplified Arabic"/>
          <w:b w:val="0"/>
          <w:bCs w:val="0"/>
          <w:sz w:val="28"/>
          <w:szCs w:val="28"/>
          <w:rtl/>
          <w:lang w:bidi="ar-DZ"/>
        </w:rPr>
      </w:pPr>
      <w:r>
        <w:rPr>
          <w:rFonts w:ascii="Simplified Arabic" w:hAnsi="Simplified Arabic" w:cs="Simplified Arabic" w:hint="cs"/>
          <w:sz w:val="28"/>
          <w:szCs w:val="28"/>
          <w:rtl/>
        </w:rPr>
        <w:lastRenderedPageBreak/>
        <w:t xml:space="preserve">2/ </w:t>
      </w:r>
      <w:r w:rsidR="003F7C28" w:rsidRPr="00C27368">
        <w:rPr>
          <w:rFonts w:ascii="Simplified Arabic" w:hAnsi="Simplified Arabic" w:cs="Simplified Arabic"/>
          <w:sz w:val="28"/>
          <w:szCs w:val="28"/>
          <w:rtl/>
        </w:rPr>
        <w:t>دور الفضاء السيبيري في إعادة تشكيل الفضاء العمومي</w:t>
      </w:r>
      <w:r>
        <w:rPr>
          <w:rFonts w:ascii="Simplified Arabic" w:hAnsi="Simplified Arabic" w:cs="Simplified Arabic" w:hint="cs"/>
          <w:sz w:val="28"/>
          <w:szCs w:val="28"/>
          <w:rtl/>
        </w:rPr>
        <w:t>:</w:t>
      </w:r>
      <w:r w:rsidRPr="00AA3A77">
        <w:rPr>
          <w:rFonts w:ascii="Simplified Arabic" w:hAnsi="Simplified Arabic" w:cs="Simplified Arabic" w:hint="cs"/>
          <w:b w:val="0"/>
          <w:bCs w:val="0"/>
          <w:sz w:val="28"/>
          <w:szCs w:val="28"/>
          <w:rtl/>
        </w:rPr>
        <w:t xml:space="preserve"> </w:t>
      </w:r>
      <w:r>
        <w:rPr>
          <w:rFonts w:ascii="Simplified Arabic" w:hAnsi="Simplified Arabic" w:cs="Simplified Arabic"/>
          <w:b w:val="0"/>
          <w:bCs w:val="0"/>
          <w:sz w:val="28"/>
          <w:szCs w:val="28"/>
          <w:rtl/>
        </w:rPr>
        <w:t>لم يكتف</w:t>
      </w:r>
      <w:r w:rsidR="003F7C28" w:rsidRPr="00AA3A77">
        <w:rPr>
          <w:rFonts w:ascii="Simplified Arabic" w:hAnsi="Simplified Arabic" w:cs="Simplified Arabic"/>
          <w:b w:val="0"/>
          <w:bCs w:val="0"/>
          <w:sz w:val="28"/>
          <w:szCs w:val="28"/>
          <w:rtl/>
        </w:rPr>
        <w:t xml:space="preserve"> الفضاء السيبيري بإضافة قنوات جديدة للتواصل بل قام بإعادة هندسة الفضاء العمومي من الداخل</w:t>
      </w:r>
      <w:r>
        <w:rPr>
          <w:rFonts w:ascii="Simplified Arabic" w:hAnsi="Simplified Arabic" w:cs="Simplified Arabic"/>
          <w:b w:val="0"/>
          <w:bCs w:val="0"/>
          <w:sz w:val="28"/>
          <w:szCs w:val="28"/>
          <w:rtl/>
        </w:rPr>
        <w:t xml:space="preserve"> مغيرا</w:t>
      </w:r>
      <w:r w:rsidR="003F7C28" w:rsidRPr="00AA3A77">
        <w:rPr>
          <w:rFonts w:ascii="Simplified Arabic" w:hAnsi="Simplified Arabic" w:cs="Simplified Arabic"/>
          <w:b w:val="0"/>
          <w:bCs w:val="0"/>
          <w:sz w:val="28"/>
          <w:szCs w:val="28"/>
          <w:rtl/>
        </w:rPr>
        <w:t xml:space="preserve"> قواعد اللعبة السياسية والاجتماعية</w:t>
      </w:r>
      <w:r w:rsidR="003F7C28" w:rsidRPr="00AA3A77">
        <w:rPr>
          <w:rFonts w:ascii="Simplified Arabic" w:hAnsi="Simplified Arabic" w:cs="Simplified Arabic"/>
          <w:b w:val="0"/>
          <w:bCs w:val="0"/>
          <w:sz w:val="28"/>
          <w:szCs w:val="28"/>
        </w:rPr>
        <w:t>.</w:t>
      </w:r>
    </w:p>
    <w:p w:rsidR="003F7C28" w:rsidRPr="00C27368" w:rsidRDefault="00AA3A77" w:rsidP="003F787F">
      <w:pPr>
        <w:pStyle w:val="MdHeading2"/>
        <w:bidi/>
        <w:spacing w:before="0" w:after="0"/>
        <w:jc w:val="both"/>
        <w:rPr>
          <w:rFonts w:ascii="Simplified Arabic" w:hAnsi="Simplified Arabic" w:cs="Simplified Arabic"/>
          <w:sz w:val="28"/>
          <w:szCs w:val="28"/>
        </w:rPr>
      </w:pPr>
      <w:r>
        <w:rPr>
          <w:rFonts w:ascii="Simplified Arabic" w:hAnsi="Simplified Arabic" w:cs="Simplified Arabic" w:hint="cs"/>
          <w:b w:val="0"/>
          <w:bCs w:val="0"/>
          <w:sz w:val="28"/>
          <w:szCs w:val="28"/>
          <w:rtl/>
          <w:lang w:bidi="ar-DZ"/>
        </w:rPr>
        <w:t xml:space="preserve">- </w:t>
      </w:r>
      <w:r w:rsidR="003F7C28" w:rsidRPr="00C27368">
        <w:rPr>
          <w:rFonts w:ascii="Simplified Arabic" w:hAnsi="Simplified Arabic" w:cs="Simplified Arabic"/>
          <w:sz w:val="28"/>
          <w:szCs w:val="28"/>
          <w:rtl/>
        </w:rPr>
        <w:t>من الفضاء المادي إلى الفضاء ال</w:t>
      </w:r>
      <w:r>
        <w:rPr>
          <w:rFonts w:ascii="Simplified Arabic" w:hAnsi="Simplified Arabic" w:cs="Simplified Arabic" w:hint="cs"/>
          <w:sz w:val="28"/>
          <w:szCs w:val="28"/>
          <w:rtl/>
        </w:rPr>
        <w:t xml:space="preserve">رقمي </w:t>
      </w:r>
      <w:r w:rsidR="003F7C28" w:rsidRPr="00C27368">
        <w:rPr>
          <w:rFonts w:ascii="Simplified Arabic" w:hAnsi="Simplified Arabic" w:cs="Simplified Arabic"/>
          <w:sz w:val="28"/>
          <w:szCs w:val="28"/>
          <w:rtl/>
        </w:rPr>
        <w:t>تحول مراكز الثقل</w:t>
      </w:r>
      <w:r>
        <w:rPr>
          <w:rFonts w:ascii="Simplified Arabic" w:hAnsi="Simplified Arabic" w:cs="Simplified Arabic" w:hint="cs"/>
          <w:sz w:val="28"/>
          <w:szCs w:val="28"/>
          <w:rtl/>
        </w:rPr>
        <w:t xml:space="preserve">: </w:t>
      </w:r>
      <w:r w:rsidRPr="00AA3A77">
        <w:rPr>
          <w:rFonts w:ascii="Simplified Arabic" w:hAnsi="Simplified Arabic" w:cs="Simplified Arabic" w:hint="cs"/>
          <w:b w:val="0"/>
          <w:bCs w:val="0"/>
          <w:sz w:val="28"/>
          <w:szCs w:val="28"/>
          <w:rtl/>
        </w:rPr>
        <w:t>ت</w:t>
      </w:r>
      <w:r w:rsidR="003F7C28" w:rsidRPr="00AA3A77">
        <w:rPr>
          <w:rFonts w:ascii="Simplified Arabic" w:hAnsi="Simplified Arabic" w:cs="Simplified Arabic"/>
          <w:b w:val="0"/>
          <w:bCs w:val="0"/>
          <w:sz w:val="28"/>
          <w:szCs w:val="28"/>
          <w:rtl/>
        </w:rPr>
        <w:t>راجعت أهمية الساحات العامة والمقاهي والصالونات الأدبية التي كانت مهد الفضاء العمومي الهابرماسي</w:t>
      </w:r>
      <w:r w:rsidR="003F7C28" w:rsidRPr="00AA3A77">
        <w:rPr>
          <w:rFonts w:ascii="Simplified Arabic" w:hAnsi="Simplified Arabic" w:cs="Simplified Arabic"/>
          <w:b w:val="0"/>
          <w:bCs w:val="0"/>
          <w:sz w:val="28"/>
          <w:szCs w:val="28"/>
        </w:rPr>
        <w:t xml:space="preserve"> </w:t>
      </w:r>
      <w:r w:rsidR="003F7C28" w:rsidRPr="00AA3A77">
        <w:rPr>
          <w:rFonts w:ascii="Simplified Arabic" w:hAnsi="Simplified Arabic" w:cs="Simplified Arabic"/>
          <w:b w:val="0"/>
          <w:bCs w:val="0"/>
          <w:sz w:val="28"/>
          <w:szCs w:val="28"/>
          <w:rtl/>
        </w:rPr>
        <w:t>لصالح المنصات الرقمية</w:t>
      </w:r>
      <w:r>
        <w:rPr>
          <w:rFonts w:ascii="Simplified Arabic" w:hAnsi="Simplified Arabic" w:cs="Simplified Arabic" w:hint="cs"/>
          <w:b w:val="0"/>
          <w:bCs w:val="0"/>
          <w:sz w:val="28"/>
          <w:szCs w:val="28"/>
          <w:rtl/>
        </w:rPr>
        <w:t xml:space="preserve">، </w:t>
      </w:r>
      <w:r w:rsidR="003F7C28" w:rsidRPr="00AA3A77">
        <w:rPr>
          <w:rFonts w:ascii="Simplified Arabic" w:hAnsi="Simplified Arabic" w:cs="Simplified Arabic"/>
          <w:b w:val="0"/>
          <w:bCs w:val="0"/>
          <w:sz w:val="28"/>
          <w:szCs w:val="28"/>
          <w:rtl/>
        </w:rPr>
        <w:t>أصبح الهاشتاج</w:t>
      </w:r>
      <w:r w:rsidR="003F7C28" w:rsidRPr="00AA3A77">
        <w:rPr>
          <w:rFonts w:ascii="Simplified Arabic" w:hAnsi="Simplified Arabic" w:cs="Simplified Arabic"/>
          <w:b w:val="0"/>
          <w:bCs w:val="0"/>
          <w:sz w:val="28"/>
          <w:szCs w:val="28"/>
        </w:rPr>
        <w:t xml:space="preserve"> </w:t>
      </w:r>
      <w:r w:rsidR="003F7C28" w:rsidRPr="00AA3A77">
        <w:rPr>
          <w:rFonts w:ascii="Simplified Arabic" w:hAnsi="Simplified Arabic" w:cs="Simplified Arabic"/>
          <w:b w:val="0"/>
          <w:bCs w:val="0"/>
          <w:sz w:val="28"/>
          <w:szCs w:val="28"/>
          <w:rtl/>
        </w:rPr>
        <w:t>هو الميدان الجديد والتريند</w:t>
      </w:r>
      <w:r w:rsidR="003F7C28" w:rsidRPr="00AA3A77">
        <w:rPr>
          <w:rFonts w:ascii="Simplified Arabic" w:hAnsi="Simplified Arabic" w:cs="Simplified Arabic"/>
          <w:b w:val="0"/>
          <w:bCs w:val="0"/>
          <w:sz w:val="28"/>
          <w:szCs w:val="28"/>
        </w:rPr>
        <w:t xml:space="preserve"> </w:t>
      </w:r>
      <w:r w:rsidR="003F7C28" w:rsidRPr="00AA3A77">
        <w:rPr>
          <w:rFonts w:ascii="Simplified Arabic" w:hAnsi="Simplified Arabic" w:cs="Simplified Arabic"/>
          <w:b w:val="0"/>
          <w:bCs w:val="0"/>
          <w:sz w:val="28"/>
          <w:szCs w:val="28"/>
          <w:rtl/>
        </w:rPr>
        <w:t>هو مؤشر الرأي العام</w:t>
      </w:r>
      <w:r w:rsidR="00A307A2">
        <w:rPr>
          <w:rFonts w:ascii="Simplified Arabic" w:hAnsi="Simplified Arabic" w:cs="Simplified Arabic" w:hint="cs"/>
          <w:b w:val="0"/>
          <w:bCs w:val="0"/>
          <w:sz w:val="28"/>
          <w:szCs w:val="28"/>
          <w:rtl/>
        </w:rPr>
        <w:t>؛</w:t>
      </w:r>
      <w:r>
        <w:rPr>
          <w:rFonts w:ascii="Simplified Arabic" w:hAnsi="Simplified Arabic" w:cs="Simplified Arabic" w:hint="cs"/>
          <w:b w:val="0"/>
          <w:bCs w:val="0"/>
          <w:sz w:val="28"/>
          <w:szCs w:val="28"/>
          <w:rtl/>
        </w:rPr>
        <w:t xml:space="preserve"> </w:t>
      </w:r>
      <w:r w:rsidR="003F7C28" w:rsidRPr="00AA3A77">
        <w:rPr>
          <w:rFonts w:ascii="Simplified Arabic" w:hAnsi="Simplified Arabic" w:cs="Simplified Arabic"/>
          <w:b w:val="0"/>
          <w:bCs w:val="0"/>
          <w:sz w:val="28"/>
          <w:szCs w:val="28"/>
          <w:rtl/>
        </w:rPr>
        <w:t>هذا التحول نقل النقاش من الحيز الفيزيائي المحدود إلى الحيز الرقمي اللامتناهي مما سمح بتشكل فضاءات عمومية متخصصة تتن</w:t>
      </w:r>
      <w:r>
        <w:rPr>
          <w:rFonts w:ascii="Simplified Arabic" w:hAnsi="Simplified Arabic" w:cs="Simplified Arabic"/>
          <w:b w:val="0"/>
          <w:bCs w:val="0"/>
          <w:sz w:val="28"/>
          <w:szCs w:val="28"/>
          <w:rtl/>
        </w:rPr>
        <w:t>اول قضايا دقيقة قد لا تجد مكانا</w:t>
      </w:r>
      <w:r w:rsidR="003F7C28" w:rsidRPr="00AA3A77">
        <w:rPr>
          <w:rFonts w:ascii="Simplified Arabic" w:hAnsi="Simplified Arabic" w:cs="Simplified Arabic"/>
          <w:b w:val="0"/>
          <w:bCs w:val="0"/>
          <w:sz w:val="28"/>
          <w:szCs w:val="28"/>
          <w:rtl/>
        </w:rPr>
        <w:t xml:space="preserve"> في الإعلام العام</w:t>
      </w:r>
      <w:r w:rsidR="003F7C28" w:rsidRPr="00AA3A77">
        <w:rPr>
          <w:rFonts w:ascii="Simplified Arabic" w:hAnsi="Simplified Arabic" w:cs="Simplified Arabic"/>
          <w:b w:val="0"/>
          <w:bCs w:val="0"/>
          <w:sz w:val="28"/>
          <w:szCs w:val="28"/>
        </w:rPr>
        <w:t>.</w:t>
      </w:r>
    </w:p>
    <w:p w:rsidR="003F7C28" w:rsidRPr="00C27368" w:rsidRDefault="00A307A2" w:rsidP="003F787F">
      <w:pPr>
        <w:pStyle w:val="MdHeading3"/>
        <w:bidi/>
        <w:spacing w:before="0" w:after="0"/>
        <w:jc w:val="both"/>
        <w:rPr>
          <w:rFonts w:ascii="Simplified Arabic" w:hAnsi="Simplified Arabic" w:cs="Simplified Arabic"/>
        </w:rPr>
      </w:pPr>
      <w:r>
        <w:rPr>
          <w:rFonts w:ascii="Simplified Arabic" w:hAnsi="Simplified Arabic" w:cs="Simplified Arabic" w:hint="cs"/>
          <w:rtl/>
        </w:rPr>
        <w:t>-</w:t>
      </w:r>
      <w:r w:rsidR="003F7C28" w:rsidRPr="00C27368">
        <w:rPr>
          <w:rFonts w:ascii="Simplified Arabic" w:hAnsi="Simplified Arabic" w:cs="Simplified Arabic"/>
        </w:rPr>
        <w:t xml:space="preserve"> </w:t>
      </w:r>
      <w:r w:rsidR="003F7C28" w:rsidRPr="00C27368">
        <w:rPr>
          <w:rFonts w:ascii="Simplified Arabic" w:hAnsi="Simplified Arabic" w:cs="Simplified Arabic"/>
          <w:rtl/>
        </w:rPr>
        <w:t>د</w:t>
      </w:r>
      <w:r>
        <w:rPr>
          <w:rFonts w:ascii="Simplified Arabic" w:hAnsi="Simplified Arabic" w:cs="Simplified Arabic" w:hint="cs"/>
          <w:rtl/>
        </w:rPr>
        <w:t>م</w:t>
      </w:r>
      <w:r w:rsidR="003F7C28" w:rsidRPr="00C27368">
        <w:rPr>
          <w:rFonts w:ascii="Simplified Arabic" w:hAnsi="Simplified Arabic" w:cs="Simplified Arabic"/>
          <w:rtl/>
        </w:rPr>
        <w:t>قرطة المعلومة وكسر احتكار النخب</w:t>
      </w:r>
      <w:r>
        <w:rPr>
          <w:rFonts w:ascii="Simplified Arabic" w:hAnsi="Simplified Arabic" w:cs="Simplified Arabic" w:hint="cs"/>
          <w:rtl/>
        </w:rPr>
        <w:t xml:space="preserve">: </w:t>
      </w:r>
      <w:r w:rsidR="003F7C28" w:rsidRPr="00D06269">
        <w:rPr>
          <w:rFonts w:ascii="Simplified Arabic" w:hAnsi="Simplified Arabic" w:cs="Simplified Arabic"/>
          <w:b w:val="0"/>
          <w:bCs w:val="0"/>
          <w:rtl/>
        </w:rPr>
        <w:t>لفترة طويلة كان الفضا</w:t>
      </w:r>
      <w:r w:rsidR="00D06269">
        <w:rPr>
          <w:rFonts w:ascii="Simplified Arabic" w:hAnsi="Simplified Arabic" w:cs="Simplified Arabic"/>
          <w:b w:val="0"/>
          <w:bCs w:val="0"/>
          <w:rtl/>
        </w:rPr>
        <w:t>ء العمومي محكوما</w:t>
      </w:r>
      <w:r w:rsidR="003F7C28" w:rsidRPr="00D06269">
        <w:rPr>
          <w:rFonts w:ascii="Simplified Arabic" w:hAnsi="Simplified Arabic" w:cs="Simplified Arabic"/>
          <w:b w:val="0"/>
          <w:bCs w:val="0"/>
          <w:rtl/>
        </w:rPr>
        <w:t xml:space="preserve"> بـحراس البوابة</w:t>
      </w:r>
      <w:r w:rsidR="003F7C28" w:rsidRPr="00D06269">
        <w:rPr>
          <w:rFonts w:ascii="Simplified Arabic" w:hAnsi="Simplified Arabic" w:cs="Simplified Arabic"/>
          <w:b w:val="0"/>
          <w:bCs w:val="0"/>
        </w:rPr>
        <w:t xml:space="preserve"> </w:t>
      </w:r>
      <w:r w:rsidR="003F7C28" w:rsidRPr="00D06269">
        <w:rPr>
          <w:rFonts w:ascii="Simplified Arabic" w:hAnsi="Simplified Arabic" w:cs="Simplified Arabic"/>
          <w:b w:val="0"/>
          <w:bCs w:val="0"/>
          <w:rtl/>
        </w:rPr>
        <w:t>من محررين وصحفيين ونخب سياسية يقررون ما هو صالح للنشر والنقاش</w:t>
      </w:r>
      <w:r w:rsidR="00D06269">
        <w:rPr>
          <w:rFonts w:ascii="Simplified Arabic" w:hAnsi="Simplified Arabic" w:cs="Simplified Arabic" w:hint="cs"/>
          <w:b w:val="0"/>
          <w:bCs w:val="0"/>
          <w:rtl/>
        </w:rPr>
        <w:t xml:space="preserve">، </w:t>
      </w:r>
      <w:r w:rsidR="003F7C28" w:rsidRPr="00D06269">
        <w:rPr>
          <w:rFonts w:ascii="Simplified Arabic" w:hAnsi="Simplified Arabic" w:cs="Simplified Arabic"/>
          <w:b w:val="0"/>
          <w:bCs w:val="0"/>
          <w:rtl/>
        </w:rPr>
        <w:t>الفضاء السيبيري ألغى هذا الدور</w:t>
      </w:r>
      <w:r w:rsidR="00D06269">
        <w:rPr>
          <w:rFonts w:ascii="Simplified Arabic" w:hAnsi="Simplified Arabic" w:cs="Simplified Arabic"/>
          <w:b w:val="0"/>
          <w:bCs w:val="0"/>
          <w:rtl/>
        </w:rPr>
        <w:t xml:space="preserve"> فأي مواطن يمتلك هاتفا ذكيا</w:t>
      </w:r>
      <w:r w:rsidR="003F7C28" w:rsidRPr="00D06269">
        <w:rPr>
          <w:rFonts w:ascii="Simplified Arabic" w:hAnsi="Simplified Arabic" w:cs="Simplified Arabic"/>
          <w:b w:val="0"/>
          <w:bCs w:val="0"/>
          <w:rtl/>
        </w:rPr>
        <w:t xml:space="preserve"> أصبح </w:t>
      </w:r>
      <w:r w:rsidR="00D06269">
        <w:rPr>
          <w:rFonts w:ascii="Simplified Arabic" w:hAnsi="Simplified Arabic" w:cs="Simplified Arabic"/>
          <w:b w:val="0"/>
          <w:bCs w:val="0"/>
          <w:rtl/>
        </w:rPr>
        <w:t>صحفيا</w:t>
      </w:r>
      <w:r w:rsidR="00D06269">
        <w:rPr>
          <w:rFonts w:ascii="Simplified Arabic" w:hAnsi="Simplified Arabic" w:cs="Simplified Arabic" w:hint="cs"/>
          <w:b w:val="0"/>
          <w:bCs w:val="0"/>
          <w:rtl/>
        </w:rPr>
        <w:t xml:space="preserve"> </w:t>
      </w:r>
      <w:r w:rsidR="003F7C28" w:rsidRPr="00D06269">
        <w:rPr>
          <w:rFonts w:ascii="Simplified Arabic" w:hAnsi="Simplified Arabic" w:cs="Simplified Arabic"/>
          <w:b w:val="0"/>
          <w:bCs w:val="0"/>
          <w:rtl/>
        </w:rPr>
        <w:t>و</w:t>
      </w:r>
      <w:r w:rsidR="00D06269">
        <w:rPr>
          <w:rFonts w:ascii="Simplified Arabic" w:hAnsi="Simplified Arabic" w:cs="Simplified Arabic"/>
          <w:b w:val="0"/>
          <w:bCs w:val="0"/>
          <w:rtl/>
        </w:rPr>
        <w:t>منظ</w:t>
      </w:r>
      <w:r w:rsidR="00D06269">
        <w:rPr>
          <w:rFonts w:ascii="Simplified Arabic" w:hAnsi="Simplified Arabic" w:cs="Simplified Arabic" w:hint="cs"/>
          <w:b w:val="0"/>
          <w:bCs w:val="0"/>
          <w:rtl/>
        </w:rPr>
        <w:t>ر ف</w:t>
      </w:r>
      <w:r w:rsidR="003F7C28" w:rsidRPr="00D06269">
        <w:rPr>
          <w:rFonts w:ascii="Simplified Arabic" w:hAnsi="Simplified Arabic" w:cs="Simplified Arabic"/>
          <w:b w:val="0"/>
          <w:bCs w:val="0"/>
          <w:rtl/>
        </w:rPr>
        <w:t>هذا الانفجار المعلوماتي أدى إلى د</w:t>
      </w:r>
      <w:r w:rsidR="00D06269">
        <w:rPr>
          <w:rFonts w:ascii="Simplified Arabic" w:hAnsi="Simplified Arabic" w:cs="Simplified Arabic" w:hint="cs"/>
          <w:b w:val="0"/>
          <w:bCs w:val="0"/>
          <w:rtl/>
        </w:rPr>
        <w:t>م</w:t>
      </w:r>
      <w:r w:rsidR="003F7C28" w:rsidRPr="00D06269">
        <w:rPr>
          <w:rFonts w:ascii="Simplified Arabic" w:hAnsi="Simplified Arabic" w:cs="Simplified Arabic"/>
          <w:b w:val="0"/>
          <w:bCs w:val="0"/>
          <w:rtl/>
        </w:rPr>
        <w:t>قرطة المعرفة حيث أصبحت الوثائق الرسمية والبيانات الضخمة متاحة للجميع، مما عزز من قدرة الجمهور على نقض الروايات الرسمية</w:t>
      </w:r>
      <w:r w:rsidR="003F7C28" w:rsidRPr="00D06269">
        <w:rPr>
          <w:rFonts w:ascii="Simplified Arabic" w:hAnsi="Simplified Arabic" w:cs="Simplified Arabic"/>
          <w:b w:val="0"/>
          <w:bCs w:val="0"/>
        </w:rPr>
        <w:t>.</w:t>
      </w:r>
    </w:p>
    <w:p w:rsidR="003F7C28" w:rsidRPr="00C27368" w:rsidRDefault="00D06269" w:rsidP="003F787F">
      <w:pPr>
        <w:pStyle w:val="MdHeading3"/>
        <w:bidi/>
        <w:spacing w:before="0" w:after="0"/>
        <w:jc w:val="both"/>
        <w:rPr>
          <w:rFonts w:ascii="Simplified Arabic" w:hAnsi="Simplified Arabic" w:cs="Simplified Arabic"/>
        </w:rPr>
      </w:pPr>
      <w:r>
        <w:rPr>
          <w:rFonts w:ascii="Simplified Arabic" w:hAnsi="Simplified Arabic" w:cs="Simplified Arabic" w:hint="cs"/>
          <w:b w:val="0"/>
          <w:bCs w:val="0"/>
          <w:rtl/>
        </w:rPr>
        <w:t xml:space="preserve">- </w:t>
      </w:r>
      <w:r w:rsidR="003F7C28" w:rsidRPr="00C27368">
        <w:rPr>
          <w:rFonts w:ascii="Simplified Arabic" w:hAnsi="Simplified Arabic" w:cs="Simplified Arabic"/>
          <w:rtl/>
        </w:rPr>
        <w:t>ظهور الجمهور الشبكي</w:t>
      </w:r>
      <w:r>
        <w:rPr>
          <w:rFonts w:ascii="Simplified Arabic" w:hAnsi="Simplified Arabic" w:cs="Simplified Arabic" w:hint="cs"/>
          <w:rtl/>
        </w:rPr>
        <w:t xml:space="preserve">: </w:t>
      </w:r>
      <w:r w:rsidR="003F7C28" w:rsidRPr="00D06269">
        <w:rPr>
          <w:rFonts w:ascii="Simplified Arabic" w:hAnsi="Simplified Arabic" w:cs="Simplified Arabic"/>
          <w:b w:val="0"/>
          <w:bCs w:val="0"/>
          <w:rtl/>
        </w:rPr>
        <w:t>أدى الفضاء السيبيري إلى نشوء نوع جديد من الجمهور لا يرتبط بالجغرافيا بل بالاهتمامات والقيم المشتركة</w:t>
      </w:r>
      <w:r>
        <w:rPr>
          <w:rFonts w:ascii="Simplified Arabic" w:hAnsi="Simplified Arabic" w:cs="Simplified Arabic" w:hint="cs"/>
          <w:b w:val="0"/>
          <w:bCs w:val="0"/>
          <w:rtl/>
        </w:rPr>
        <w:t xml:space="preserve"> يسمى ب</w:t>
      </w:r>
      <w:r w:rsidR="003F7C28" w:rsidRPr="00D06269">
        <w:rPr>
          <w:rFonts w:ascii="Simplified Arabic" w:hAnsi="Simplified Arabic" w:cs="Simplified Arabic"/>
          <w:b w:val="0"/>
          <w:bCs w:val="0"/>
          <w:rtl/>
        </w:rPr>
        <w:t>الجمهور الشبكي</w:t>
      </w:r>
      <w:r>
        <w:rPr>
          <w:rFonts w:ascii="Simplified Arabic" w:hAnsi="Simplified Arabic" w:cs="Simplified Arabic" w:hint="cs"/>
          <w:b w:val="0"/>
          <w:bCs w:val="0"/>
          <w:rtl/>
        </w:rPr>
        <w:t xml:space="preserve"> </w:t>
      </w:r>
      <w:r w:rsidR="003F7C28" w:rsidRPr="00D06269">
        <w:rPr>
          <w:rFonts w:ascii="Simplified Arabic" w:hAnsi="Simplified Arabic" w:cs="Simplified Arabic"/>
          <w:b w:val="0"/>
          <w:bCs w:val="0"/>
          <w:rtl/>
        </w:rPr>
        <w:t xml:space="preserve">هو جمهور فاعل، ينتج </w:t>
      </w:r>
      <w:r w:rsidR="00D1641B">
        <w:rPr>
          <w:rFonts w:ascii="Simplified Arabic" w:hAnsi="Simplified Arabic" w:cs="Simplified Arabic"/>
          <w:b w:val="0"/>
          <w:bCs w:val="0"/>
          <w:rtl/>
        </w:rPr>
        <w:t>المحتوى، يعيد توزيعه، ويعلق علي</w:t>
      </w:r>
      <w:r w:rsidR="00D1641B">
        <w:rPr>
          <w:rFonts w:ascii="Simplified Arabic" w:hAnsi="Simplified Arabic" w:cs="Simplified Arabic" w:hint="cs"/>
          <w:b w:val="0"/>
          <w:bCs w:val="0"/>
          <w:rtl/>
        </w:rPr>
        <w:t>ه،</w:t>
      </w:r>
      <w:r w:rsidR="003F7C28" w:rsidRPr="00D06269">
        <w:rPr>
          <w:rFonts w:ascii="Simplified Arabic" w:hAnsi="Simplified Arabic" w:cs="Simplified Arabic"/>
          <w:b w:val="0"/>
          <w:bCs w:val="0"/>
        </w:rPr>
        <w:t xml:space="preserve"> </w:t>
      </w:r>
      <w:r w:rsidR="003F7C28" w:rsidRPr="00D06269">
        <w:rPr>
          <w:rFonts w:ascii="Simplified Arabic" w:hAnsi="Simplified Arabic" w:cs="Simplified Arabic"/>
          <w:b w:val="0"/>
          <w:bCs w:val="0"/>
          <w:rtl/>
        </w:rPr>
        <w:t>هذه الشبكات العابرة للحدود خلقت ما يسمى الفضاء العمومي العالمي</w:t>
      </w:r>
      <w:r w:rsidR="00D1641B">
        <w:rPr>
          <w:rFonts w:ascii="Simplified Arabic" w:hAnsi="Simplified Arabic" w:cs="Simplified Arabic" w:hint="cs"/>
          <w:b w:val="0"/>
          <w:bCs w:val="0"/>
          <w:rtl/>
        </w:rPr>
        <w:t>؛</w:t>
      </w:r>
      <w:r w:rsidR="003F7C28" w:rsidRPr="00D06269">
        <w:rPr>
          <w:rFonts w:ascii="Simplified Arabic" w:hAnsi="Simplified Arabic" w:cs="Simplified Arabic"/>
          <w:b w:val="0"/>
          <w:bCs w:val="0"/>
          <w:rtl/>
        </w:rPr>
        <w:t xml:space="preserve"> حيث يمكن لقضية حقوقية في بلد ما أن تصبح قضية رأي عام عالمي في غضون ساعات مما يضغط على الحكومات والمنظمات الدولية</w:t>
      </w:r>
      <w:r w:rsidR="003F7C28" w:rsidRPr="00D06269">
        <w:rPr>
          <w:rFonts w:ascii="Simplified Arabic" w:hAnsi="Simplified Arabic" w:cs="Simplified Arabic"/>
          <w:b w:val="0"/>
          <w:bCs w:val="0"/>
        </w:rPr>
        <w:t>.</w:t>
      </w:r>
    </w:p>
    <w:p w:rsidR="003F7C28" w:rsidRPr="00C27368" w:rsidRDefault="00D1641B" w:rsidP="003F787F">
      <w:pPr>
        <w:pStyle w:val="MdHeading3"/>
        <w:bidi/>
        <w:spacing w:before="0" w:after="0"/>
        <w:jc w:val="both"/>
        <w:rPr>
          <w:rFonts w:ascii="Simplified Arabic" w:hAnsi="Simplified Arabic" w:cs="Simplified Arabic"/>
        </w:rPr>
      </w:pPr>
      <w:r>
        <w:rPr>
          <w:rFonts w:ascii="Simplified Arabic" w:hAnsi="Simplified Arabic" w:cs="Simplified Arabic" w:hint="cs"/>
          <w:b w:val="0"/>
          <w:bCs w:val="0"/>
          <w:rtl/>
        </w:rPr>
        <w:t>-ا</w:t>
      </w:r>
      <w:r w:rsidR="003F7C28" w:rsidRPr="00C27368">
        <w:rPr>
          <w:rFonts w:ascii="Simplified Arabic" w:hAnsi="Simplified Arabic" w:cs="Simplified Arabic"/>
          <w:rtl/>
        </w:rPr>
        <w:t>لفعل السياسي الرقمي والمواطنة الجديدة</w:t>
      </w:r>
      <w:r>
        <w:rPr>
          <w:rFonts w:ascii="Simplified Arabic" w:hAnsi="Simplified Arabic" w:cs="Simplified Arabic" w:hint="cs"/>
          <w:rtl/>
        </w:rPr>
        <w:t xml:space="preserve">: </w:t>
      </w:r>
      <w:r w:rsidR="003F7C28" w:rsidRPr="00D1641B">
        <w:rPr>
          <w:rFonts w:ascii="Simplified Arabic" w:hAnsi="Simplified Arabic" w:cs="Simplified Arabic"/>
          <w:b w:val="0"/>
          <w:bCs w:val="0"/>
          <w:rtl/>
        </w:rPr>
        <w:t>أعاد الفضاء السيبيري تعريف المشاركة السياسية</w:t>
      </w:r>
      <w:r>
        <w:rPr>
          <w:rFonts w:ascii="Simplified Arabic" w:hAnsi="Simplified Arabic" w:cs="Simplified Arabic" w:hint="cs"/>
          <w:b w:val="0"/>
          <w:bCs w:val="0"/>
          <w:rtl/>
        </w:rPr>
        <w:t xml:space="preserve"> </w:t>
      </w:r>
      <w:r w:rsidR="003F7C28" w:rsidRPr="00D1641B">
        <w:rPr>
          <w:rFonts w:ascii="Simplified Arabic" w:hAnsi="Simplified Arabic" w:cs="Simplified Arabic"/>
          <w:b w:val="0"/>
          <w:bCs w:val="0"/>
          <w:rtl/>
        </w:rPr>
        <w:t>لم تعد المواطنة تقتصر على التصويت كل بضع سنوات</w:t>
      </w:r>
      <w:r>
        <w:rPr>
          <w:rFonts w:ascii="Simplified Arabic" w:hAnsi="Simplified Arabic" w:cs="Simplified Arabic" w:hint="cs"/>
          <w:b w:val="0"/>
          <w:bCs w:val="0"/>
          <w:rtl/>
        </w:rPr>
        <w:t>؛</w:t>
      </w:r>
      <w:r w:rsidR="003F7C28" w:rsidRPr="00D1641B">
        <w:rPr>
          <w:rFonts w:ascii="Simplified Arabic" w:hAnsi="Simplified Arabic" w:cs="Simplified Arabic"/>
          <w:b w:val="0"/>
          <w:bCs w:val="0"/>
          <w:rtl/>
        </w:rPr>
        <w:t xml:space="preserve"> بل أصبحت ممارسة يومية عبر العرائض الإلكترونية </w:t>
      </w:r>
      <w:r>
        <w:rPr>
          <w:rFonts w:ascii="Simplified Arabic" w:hAnsi="Simplified Arabic" w:cs="Simplified Arabic" w:hint="cs"/>
          <w:b w:val="0"/>
          <w:bCs w:val="0"/>
          <w:rtl/>
        </w:rPr>
        <w:t>ك</w:t>
      </w:r>
      <w:r w:rsidR="003F7C28" w:rsidRPr="00D1641B">
        <w:rPr>
          <w:rFonts w:ascii="Simplified Arabic" w:hAnsi="Simplified Arabic" w:cs="Simplified Arabic"/>
          <w:b w:val="0"/>
          <w:bCs w:val="0"/>
          <w:rtl/>
        </w:rPr>
        <w:t>حملات المقاطعة الرقمية</w:t>
      </w:r>
      <w:r>
        <w:rPr>
          <w:rFonts w:ascii="Simplified Arabic" w:hAnsi="Simplified Arabic" w:cs="Simplified Arabic" w:hint="cs"/>
          <w:b w:val="0"/>
          <w:bCs w:val="0"/>
          <w:rtl/>
        </w:rPr>
        <w:t>،</w:t>
      </w:r>
      <w:r w:rsidR="003F7C28" w:rsidRPr="00D1641B">
        <w:rPr>
          <w:rFonts w:ascii="Simplified Arabic" w:hAnsi="Simplified Arabic" w:cs="Simplified Arabic"/>
          <w:b w:val="0"/>
          <w:bCs w:val="0"/>
          <w:rtl/>
        </w:rPr>
        <w:t xml:space="preserve"> والتعبئة الميدانية</w:t>
      </w:r>
      <w:r w:rsidR="003F7C28" w:rsidRPr="00D1641B">
        <w:rPr>
          <w:rFonts w:ascii="Simplified Arabic" w:hAnsi="Simplified Arabic" w:cs="Simplified Arabic"/>
          <w:b w:val="0"/>
          <w:bCs w:val="0"/>
        </w:rPr>
        <w:t xml:space="preserve"> </w:t>
      </w:r>
      <w:r w:rsidR="003F7C28" w:rsidRPr="00D1641B">
        <w:rPr>
          <w:rFonts w:ascii="Simplified Arabic" w:hAnsi="Simplified Arabic" w:cs="Simplified Arabic"/>
          <w:b w:val="0"/>
          <w:bCs w:val="0"/>
          <w:rtl/>
        </w:rPr>
        <w:t>التي تنطلق من منصات التواصل</w:t>
      </w:r>
      <w:r w:rsidR="003F7C28" w:rsidRPr="00D1641B">
        <w:rPr>
          <w:rFonts w:ascii="Simplified Arabic" w:hAnsi="Simplified Arabic" w:cs="Simplified Arabic"/>
          <w:b w:val="0"/>
          <w:bCs w:val="0"/>
        </w:rPr>
        <w:t xml:space="preserve"> </w:t>
      </w:r>
      <w:r>
        <w:rPr>
          <w:rFonts w:ascii="Simplified Arabic" w:hAnsi="Simplified Arabic" w:cs="Simplified Arabic" w:hint="cs"/>
          <w:b w:val="0"/>
          <w:bCs w:val="0"/>
          <w:rtl/>
        </w:rPr>
        <w:t>و</w:t>
      </w:r>
      <w:r w:rsidR="003F7C28" w:rsidRPr="00D1641B">
        <w:rPr>
          <w:rFonts w:ascii="Simplified Arabic" w:hAnsi="Simplified Arabic" w:cs="Simplified Arabic"/>
          <w:b w:val="0"/>
          <w:bCs w:val="0"/>
          <w:rtl/>
        </w:rPr>
        <w:t>لقد وفر الفضاء السيبيري بنية تحتية للفعل الجماعي</w:t>
      </w:r>
      <w:r>
        <w:rPr>
          <w:rFonts w:ascii="Simplified Arabic" w:hAnsi="Simplified Arabic" w:cs="Simplified Arabic" w:hint="cs"/>
          <w:b w:val="0"/>
          <w:bCs w:val="0"/>
          <w:rtl/>
        </w:rPr>
        <w:t>؛</w:t>
      </w:r>
      <w:r w:rsidR="003F7C28" w:rsidRPr="00D1641B">
        <w:rPr>
          <w:rFonts w:ascii="Simplified Arabic" w:hAnsi="Simplified Arabic" w:cs="Simplified Arabic"/>
          <w:b w:val="0"/>
          <w:bCs w:val="0"/>
          <w:rtl/>
        </w:rPr>
        <w:t xml:space="preserve"> مما </w:t>
      </w:r>
      <w:r>
        <w:rPr>
          <w:rFonts w:ascii="Simplified Arabic" w:hAnsi="Simplified Arabic" w:cs="Simplified Arabic"/>
          <w:b w:val="0"/>
          <w:bCs w:val="0"/>
          <w:rtl/>
        </w:rPr>
        <w:t>جعل الديمقراطية التشاركية واقعا ملموسا</w:t>
      </w:r>
      <w:r w:rsidR="003F7C28" w:rsidRPr="00D1641B">
        <w:rPr>
          <w:rFonts w:ascii="Simplified Arabic" w:hAnsi="Simplified Arabic" w:cs="Simplified Arabic"/>
          <w:b w:val="0"/>
          <w:bCs w:val="0"/>
          <w:rtl/>
        </w:rPr>
        <w:t xml:space="preserve"> يتجاوز حدود الديمقراطية التمثيلية التقليدية</w:t>
      </w:r>
      <w:r w:rsidR="003F7C28" w:rsidRPr="00D1641B">
        <w:rPr>
          <w:rFonts w:ascii="Simplified Arabic" w:hAnsi="Simplified Arabic" w:cs="Simplified Arabic"/>
          <w:b w:val="0"/>
          <w:bCs w:val="0"/>
        </w:rPr>
        <w:t>.</w:t>
      </w:r>
    </w:p>
    <w:p w:rsidR="00D1641B" w:rsidRDefault="003F7C28" w:rsidP="003F787F">
      <w:pPr>
        <w:pStyle w:val="MdHeading2"/>
        <w:bidi/>
        <w:spacing w:before="0" w:after="0"/>
        <w:jc w:val="both"/>
        <w:rPr>
          <w:rFonts w:ascii="Simplified Arabic" w:hAnsi="Simplified Arabic" w:cs="Simplified Arabic"/>
          <w:b w:val="0"/>
          <w:bCs w:val="0"/>
          <w:sz w:val="28"/>
          <w:szCs w:val="28"/>
          <w:rtl/>
          <w:lang w:bidi="ar-DZ"/>
        </w:rPr>
      </w:pPr>
      <w:r w:rsidRPr="00C27368">
        <w:rPr>
          <w:rFonts w:ascii="Simplified Arabic" w:hAnsi="Simplified Arabic" w:cs="Simplified Arabic"/>
          <w:sz w:val="28"/>
          <w:szCs w:val="28"/>
          <w:rtl/>
        </w:rPr>
        <w:t>تأثير الفضاء السيبيري على الفضاء العمومي التقليدي</w:t>
      </w:r>
      <w:r w:rsidR="00D1641B">
        <w:rPr>
          <w:rFonts w:ascii="Simplified Arabic" w:hAnsi="Simplified Arabic" w:cs="Simplified Arabic" w:hint="cs"/>
          <w:sz w:val="28"/>
          <w:szCs w:val="28"/>
          <w:rtl/>
        </w:rPr>
        <w:t xml:space="preserve">: </w:t>
      </w:r>
      <w:r w:rsidR="00D1641B">
        <w:rPr>
          <w:rFonts w:ascii="Simplified Arabic" w:hAnsi="Simplified Arabic" w:cs="Simplified Arabic"/>
          <w:b w:val="0"/>
          <w:bCs w:val="0"/>
          <w:sz w:val="28"/>
          <w:szCs w:val="28"/>
          <w:rtl/>
        </w:rPr>
        <w:t>إن صعود الفضاء السيبيري لم يؤد</w:t>
      </w:r>
      <w:r w:rsidRPr="00D1641B">
        <w:rPr>
          <w:rFonts w:ascii="Simplified Arabic" w:hAnsi="Simplified Arabic" w:cs="Simplified Arabic"/>
          <w:b w:val="0"/>
          <w:bCs w:val="0"/>
          <w:sz w:val="28"/>
          <w:szCs w:val="28"/>
          <w:rtl/>
        </w:rPr>
        <w:t xml:space="preserve"> إلى إلغاء الفضاء التقليدي، بل دخل معه في علاقة جدلية معقدة تراوحت بين الصراع والتكامل</w:t>
      </w:r>
      <w:r w:rsidRPr="00D1641B">
        <w:rPr>
          <w:rFonts w:ascii="Simplified Arabic" w:hAnsi="Simplified Arabic" w:cs="Simplified Arabic"/>
          <w:b w:val="0"/>
          <w:bCs w:val="0"/>
          <w:sz w:val="28"/>
          <w:szCs w:val="28"/>
        </w:rPr>
        <w:t>.</w:t>
      </w:r>
    </w:p>
    <w:p w:rsidR="003F7C28" w:rsidRPr="00C27368" w:rsidRDefault="00D1641B" w:rsidP="003F787F">
      <w:pPr>
        <w:pStyle w:val="MdHeading2"/>
        <w:bidi/>
        <w:spacing w:before="0" w:after="0"/>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 </w:t>
      </w:r>
      <w:r w:rsidR="003F7C28" w:rsidRPr="00C27368">
        <w:rPr>
          <w:rFonts w:ascii="Simplified Arabic" w:hAnsi="Simplified Arabic" w:cs="Simplified Arabic"/>
          <w:sz w:val="28"/>
          <w:szCs w:val="28"/>
          <w:rtl/>
        </w:rPr>
        <w:t>تراجع دور الوسائط التقليدية وأزمة حراس البوابة</w:t>
      </w:r>
      <w:r>
        <w:rPr>
          <w:rFonts w:ascii="Simplified Arabic" w:hAnsi="Simplified Arabic" w:cs="Simplified Arabic" w:hint="cs"/>
          <w:sz w:val="28"/>
          <w:szCs w:val="28"/>
          <w:rtl/>
        </w:rPr>
        <w:t xml:space="preserve">: </w:t>
      </w:r>
      <w:r w:rsidR="003F7C28" w:rsidRPr="00D1641B">
        <w:rPr>
          <w:rFonts w:ascii="Simplified Arabic" w:hAnsi="Simplified Arabic" w:cs="Simplified Arabic"/>
          <w:b w:val="0"/>
          <w:bCs w:val="0"/>
          <w:sz w:val="28"/>
          <w:szCs w:val="28"/>
          <w:rtl/>
        </w:rPr>
        <w:t xml:space="preserve">واجهت الصحافة </w:t>
      </w:r>
      <w:r>
        <w:rPr>
          <w:rFonts w:ascii="Simplified Arabic" w:hAnsi="Simplified Arabic" w:cs="Simplified Arabic"/>
          <w:b w:val="0"/>
          <w:bCs w:val="0"/>
          <w:sz w:val="28"/>
          <w:szCs w:val="28"/>
          <w:rtl/>
        </w:rPr>
        <w:t>الورقية والتلفزيون الرسمي تحديا وجوديا</w:t>
      </w:r>
      <w:r w:rsidR="003F7C28" w:rsidRPr="00D1641B">
        <w:rPr>
          <w:rFonts w:ascii="Simplified Arabic" w:hAnsi="Simplified Arabic" w:cs="Simplified Arabic"/>
          <w:b w:val="0"/>
          <w:bCs w:val="0"/>
          <w:sz w:val="28"/>
          <w:szCs w:val="28"/>
          <w:rtl/>
        </w:rPr>
        <w:t xml:space="preserve"> أمام سرعة ومجانية وتفاعلية الفضاء السيبيري</w:t>
      </w:r>
      <w:r>
        <w:rPr>
          <w:rFonts w:ascii="Simplified Arabic" w:hAnsi="Simplified Arabic" w:cs="Simplified Arabic" w:hint="cs"/>
          <w:b w:val="0"/>
          <w:bCs w:val="0"/>
          <w:sz w:val="28"/>
          <w:szCs w:val="28"/>
          <w:rtl/>
        </w:rPr>
        <w:t xml:space="preserve"> </w:t>
      </w:r>
      <w:r w:rsidR="003F7C28" w:rsidRPr="00D1641B">
        <w:rPr>
          <w:rFonts w:ascii="Simplified Arabic" w:hAnsi="Simplified Arabic" w:cs="Simplified Arabic"/>
          <w:b w:val="0"/>
          <w:bCs w:val="0"/>
          <w:sz w:val="28"/>
          <w:szCs w:val="28"/>
          <w:rtl/>
        </w:rPr>
        <w:t>أدى ذلك إلى تراجع عائدات الإعلانات وفقدان السيطرة على الأجندة العامة</w:t>
      </w:r>
      <w:r w:rsidR="003F7C28" w:rsidRPr="00D1641B">
        <w:rPr>
          <w:rFonts w:ascii="Simplified Arabic" w:hAnsi="Simplified Arabic" w:cs="Simplified Arabic"/>
          <w:b w:val="0"/>
          <w:bCs w:val="0"/>
          <w:sz w:val="28"/>
          <w:szCs w:val="28"/>
        </w:rPr>
        <w:t xml:space="preserve"> </w:t>
      </w:r>
      <w:r w:rsidR="003F7C28" w:rsidRPr="00D1641B">
        <w:rPr>
          <w:rFonts w:ascii="Simplified Arabic" w:hAnsi="Simplified Arabic" w:cs="Simplified Arabic"/>
          <w:b w:val="0"/>
          <w:bCs w:val="0"/>
          <w:sz w:val="28"/>
          <w:szCs w:val="28"/>
          <w:rtl/>
        </w:rPr>
        <w:t>اضطرت الوسائط التقليدية إلى الرقمنة</w:t>
      </w:r>
      <w:r w:rsidR="003F7C28" w:rsidRPr="00D1641B">
        <w:rPr>
          <w:rFonts w:ascii="Simplified Arabic" w:hAnsi="Simplified Arabic" w:cs="Simplified Arabic"/>
          <w:b w:val="0"/>
          <w:bCs w:val="0"/>
          <w:sz w:val="28"/>
          <w:szCs w:val="28"/>
        </w:rPr>
        <w:t xml:space="preserve"> </w:t>
      </w:r>
      <w:r w:rsidR="003F7C28" w:rsidRPr="00D1641B">
        <w:rPr>
          <w:rFonts w:ascii="Simplified Arabic" w:hAnsi="Simplified Arabic" w:cs="Simplified Arabic"/>
          <w:b w:val="0"/>
          <w:bCs w:val="0"/>
          <w:sz w:val="28"/>
          <w:szCs w:val="28"/>
          <w:rtl/>
        </w:rPr>
        <w:t>للحفاظ على بقائها</w:t>
      </w:r>
      <w:r>
        <w:rPr>
          <w:rFonts w:ascii="Simplified Arabic" w:hAnsi="Simplified Arabic" w:cs="Simplified Arabic" w:hint="cs"/>
          <w:b w:val="0"/>
          <w:bCs w:val="0"/>
          <w:sz w:val="28"/>
          <w:szCs w:val="28"/>
          <w:rtl/>
        </w:rPr>
        <w:t>؛</w:t>
      </w:r>
      <w:r w:rsidR="003F7C28" w:rsidRPr="00D1641B">
        <w:rPr>
          <w:rFonts w:ascii="Simplified Arabic" w:hAnsi="Simplified Arabic" w:cs="Simplified Arabic"/>
          <w:b w:val="0"/>
          <w:bCs w:val="0"/>
          <w:sz w:val="28"/>
          <w:szCs w:val="28"/>
          <w:rtl/>
        </w:rPr>
        <w:t xml:space="preserve"> مما جعلها تتبنى لغة وأدوات الفضاء السيبيري</w:t>
      </w:r>
      <w:r>
        <w:rPr>
          <w:rFonts w:ascii="Simplified Arabic" w:hAnsi="Simplified Arabic" w:cs="Simplified Arabic"/>
          <w:b w:val="0"/>
          <w:bCs w:val="0"/>
          <w:sz w:val="28"/>
          <w:szCs w:val="28"/>
          <w:rtl/>
        </w:rPr>
        <w:t xml:space="preserve"> وهو ما أدى أحيانا</w:t>
      </w:r>
      <w:r w:rsidR="003F7C28" w:rsidRPr="00D1641B">
        <w:rPr>
          <w:rFonts w:ascii="Simplified Arabic" w:hAnsi="Simplified Arabic" w:cs="Simplified Arabic"/>
          <w:b w:val="0"/>
          <w:bCs w:val="0"/>
          <w:sz w:val="28"/>
          <w:szCs w:val="28"/>
          <w:rtl/>
        </w:rPr>
        <w:t xml:space="preserve"> إلى تراجع جودة المحتوى لصالح </w:t>
      </w:r>
      <w:r>
        <w:rPr>
          <w:rFonts w:ascii="Simplified Arabic" w:hAnsi="Simplified Arabic" w:cs="Simplified Arabic" w:hint="cs"/>
          <w:b w:val="0"/>
          <w:bCs w:val="0"/>
          <w:sz w:val="28"/>
          <w:szCs w:val="28"/>
          <w:rtl/>
        </w:rPr>
        <w:t>الإثارة</w:t>
      </w:r>
      <w:r w:rsidR="003F7C28" w:rsidRPr="00D1641B">
        <w:rPr>
          <w:rFonts w:ascii="Simplified Arabic" w:hAnsi="Simplified Arabic" w:cs="Simplified Arabic"/>
          <w:b w:val="0"/>
          <w:bCs w:val="0"/>
          <w:sz w:val="28"/>
          <w:szCs w:val="28"/>
        </w:rPr>
        <w:t xml:space="preserve"> </w:t>
      </w:r>
      <w:r w:rsidR="003F7C28" w:rsidRPr="00D1641B">
        <w:rPr>
          <w:rFonts w:ascii="Simplified Arabic" w:hAnsi="Simplified Arabic" w:cs="Simplified Arabic"/>
          <w:b w:val="0"/>
          <w:bCs w:val="0"/>
          <w:sz w:val="28"/>
          <w:szCs w:val="28"/>
          <w:rtl/>
        </w:rPr>
        <w:t>وجذب المشاهدات</w:t>
      </w:r>
      <w:r w:rsidR="003F7C28" w:rsidRPr="00D1641B">
        <w:rPr>
          <w:rFonts w:ascii="Simplified Arabic" w:hAnsi="Simplified Arabic" w:cs="Simplified Arabic"/>
          <w:b w:val="0"/>
          <w:bCs w:val="0"/>
          <w:sz w:val="28"/>
          <w:szCs w:val="28"/>
        </w:rPr>
        <w:t>.</w:t>
      </w:r>
    </w:p>
    <w:p w:rsidR="003F7C28" w:rsidRPr="00C27368" w:rsidRDefault="00D1641B" w:rsidP="003F787F">
      <w:pPr>
        <w:pStyle w:val="MdHeading3"/>
        <w:bidi/>
        <w:spacing w:before="0" w:after="0"/>
        <w:jc w:val="both"/>
        <w:rPr>
          <w:rFonts w:ascii="Simplified Arabic" w:hAnsi="Simplified Arabic" w:cs="Simplified Arabic"/>
        </w:rPr>
      </w:pPr>
      <w:r>
        <w:rPr>
          <w:rFonts w:ascii="Simplified Arabic" w:hAnsi="Simplified Arabic" w:cs="Simplified Arabic" w:hint="cs"/>
          <w:rtl/>
        </w:rPr>
        <w:lastRenderedPageBreak/>
        <w:t>*</w:t>
      </w:r>
      <w:r w:rsidR="003F7C28" w:rsidRPr="00C27368">
        <w:rPr>
          <w:rFonts w:ascii="Simplified Arabic" w:hAnsi="Simplified Arabic" w:cs="Simplified Arabic"/>
        </w:rPr>
        <w:t xml:space="preserve"> </w:t>
      </w:r>
      <w:r w:rsidR="003F7C28" w:rsidRPr="00C27368">
        <w:rPr>
          <w:rFonts w:ascii="Simplified Arabic" w:hAnsi="Simplified Arabic" w:cs="Simplified Arabic"/>
          <w:rtl/>
        </w:rPr>
        <w:t xml:space="preserve">نشوء </w:t>
      </w:r>
      <w:r w:rsidR="003F7C28" w:rsidRPr="00C27368">
        <w:rPr>
          <w:rFonts w:ascii="Simplified Arabic" w:hAnsi="Simplified Arabic" w:cs="Simplified Arabic"/>
        </w:rPr>
        <w:t>"</w:t>
      </w:r>
      <w:r w:rsidR="003F7C28" w:rsidRPr="00C27368">
        <w:rPr>
          <w:rFonts w:ascii="Simplified Arabic" w:hAnsi="Simplified Arabic" w:cs="Simplified Arabic"/>
          <w:rtl/>
        </w:rPr>
        <w:t>الفضاء العمومي الهجين</w:t>
      </w:r>
      <w:r>
        <w:rPr>
          <w:rFonts w:ascii="Simplified Arabic" w:hAnsi="Simplified Arabic" w:cs="Simplified Arabic" w:hint="cs"/>
          <w:rtl/>
        </w:rPr>
        <w:t xml:space="preserve">: </w:t>
      </w:r>
      <w:r w:rsidR="003F7C28" w:rsidRPr="00D1641B">
        <w:rPr>
          <w:rFonts w:ascii="Simplified Arabic" w:hAnsi="Simplified Arabic" w:cs="Simplified Arabic"/>
          <w:b w:val="0"/>
          <w:bCs w:val="0"/>
          <w:rtl/>
        </w:rPr>
        <w:t>نحن لا نعيش في فضاءين منفصلين بل في فضاء واحد هجين</w:t>
      </w:r>
      <w:r w:rsidR="003F7C28" w:rsidRPr="00D1641B">
        <w:rPr>
          <w:rFonts w:ascii="Simplified Arabic" w:hAnsi="Simplified Arabic" w:cs="Simplified Arabic"/>
          <w:b w:val="0"/>
          <w:bCs w:val="0"/>
        </w:rPr>
        <w:t xml:space="preserve"> </w:t>
      </w:r>
      <w:r>
        <w:rPr>
          <w:rFonts w:ascii="Simplified Arabic" w:hAnsi="Simplified Arabic" w:cs="Simplified Arabic"/>
          <w:b w:val="0"/>
          <w:bCs w:val="0"/>
          <w:rtl/>
        </w:rPr>
        <w:t>ما ي</w:t>
      </w:r>
      <w:r w:rsidR="003F7C28" w:rsidRPr="00D1641B">
        <w:rPr>
          <w:rFonts w:ascii="Simplified Arabic" w:hAnsi="Simplified Arabic" w:cs="Simplified Arabic"/>
          <w:b w:val="0"/>
          <w:bCs w:val="0"/>
          <w:rtl/>
        </w:rPr>
        <w:t>نشر في الفضاء السيبيري يصبح مادة للنقاش في البرامج التلفزيونية والبرلمانات، وما يحدث في الو</w:t>
      </w:r>
      <w:r>
        <w:rPr>
          <w:rFonts w:ascii="Simplified Arabic" w:hAnsi="Simplified Arabic" w:cs="Simplified Arabic"/>
          <w:b w:val="0"/>
          <w:bCs w:val="0"/>
          <w:rtl/>
        </w:rPr>
        <w:t>اقع المادي يتم تصويره وبثه فورا</w:t>
      </w:r>
      <w:r w:rsidR="003F7C28" w:rsidRPr="00D1641B">
        <w:rPr>
          <w:rFonts w:ascii="Simplified Arabic" w:hAnsi="Simplified Arabic" w:cs="Simplified Arabic"/>
          <w:b w:val="0"/>
          <w:bCs w:val="0"/>
          <w:rtl/>
        </w:rPr>
        <w:t xml:space="preserve"> في الفضاء الافتراضي</w:t>
      </w:r>
      <w:r>
        <w:rPr>
          <w:rFonts w:ascii="Simplified Arabic" w:hAnsi="Simplified Arabic" w:cs="Simplified Arabic" w:hint="cs"/>
          <w:b w:val="0"/>
          <w:bCs w:val="0"/>
          <w:rtl/>
        </w:rPr>
        <w:t>،</w:t>
      </w:r>
      <w:r w:rsidR="003F7C28" w:rsidRPr="00D1641B">
        <w:rPr>
          <w:rFonts w:ascii="Simplified Arabic" w:hAnsi="Simplified Arabic" w:cs="Simplified Arabic"/>
          <w:b w:val="0"/>
          <w:bCs w:val="0"/>
        </w:rPr>
        <w:t xml:space="preserve"> </w:t>
      </w:r>
      <w:r w:rsidR="003F7C28" w:rsidRPr="00D1641B">
        <w:rPr>
          <w:rFonts w:ascii="Simplified Arabic" w:hAnsi="Simplified Arabic" w:cs="Simplified Arabic"/>
          <w:b w:val="0"/>
          <w:bCs w:val="0"/>
          <w:rtl/>
        </w:rPr>
        <w:t>هذا التداخل خلق دورة مستمرة من التأثير المتبادل حيث يمنح الفضاء السيبيري الزخم</w:t>
      </w:r>
      <w:r>
        <w:rPr>
          <w:rFonts w:ascii="Simplified Arabic" w:hAnsi="Simplified Arabic" w:cs="Simplified Arabic" w:hint="cs"/>
          <w:b w:val="0"/>
          <w:bCs w:val="0"/>
          <w:rtl/>
        </w:rPr>
        <w:t xml:space="preserve"> </w:t>
      </w:r>
      <w:r w:rsidR="003F7C28" w:rsidRPr="00D1641B">
        <w:rPr>
          <w:rFonts w:ascii="Simplified Arabic" w:hAnsi="Simplified Arabic" w:cs="Simplified Arabic"/>
          <w:b w:val="0"/>
          <w:bCs w:val="0"/>
          <w:rtl/>
        </w:rPr>
        <w:t>والانتشار بينما يمنح الفضاء التقليدي الشرعية</w:t>
      </w:r>
      <w:r>
        <w:rPr>
          <w:rFonts w:ascii="Simplified Arabic" w:hAnsi="Simplified Arabic" w:cs="Simplified Arabic" w:hint="cs"/>
          <w:b w:val="0"/>
          <w:bCs w:val="0"/>
          <w:rtl/>
        </w:rPr>
        <w:t xml:space="preserve"> </w:t>
      </w:r>
      <w:r w:rsidR="003F7C28" w:rsidRPr="00D1641B">
        <w:rPr>
          <w:rFonts w:ascii="Simplified Arabic" w:hAnsi="Simplified Arabic" w:cs="Simplified Arabic"/>
          <w:b w:val="0"/>
          <w:bCs w:val="0"/>
          <w:rtl/>
        </w:rPr>
        <w:t>والمأسسة</w:t>
      </w:r>
      <w:r>
        <w:rPr>
          <w:rFonts w:ascii="Simplified Arabic" w:hAnsi="Simplified Arabic" w:cs="Simplified Arabic" w:hint="cs"/>
          <w:b w:val="0"/>
          <w:bCs w:val="0"/>
          <w:rtl/>
        </w:rPr>
        <w:t>.</w:t>
      </w:r>
    </w:p>
    <w:p w:rsidR="003F7C28" w:rsidRPr="00C27368" w:rsidRDefault="00D1641B" w:rsidP="003F787F">
      <w:pPr>
        <w:pStyle w:val="MdHeading3"/>
        <w:bidi/>
        <w:spacing w:before="0" w:after="0"/>
        <w:jc w:val="both"/>
        <w:rPr>
          <w:rFonts w:ascii="Simplified Arabic" w:hAnsi="Simplified Arabic" w:cs="Simplified Arabic"/>
        </w:rPr>
      </w:pPr>
      <w:r>
        <w:rPr>
          <w:rFonts w:ascii="Simplified Arabic" w:hAnsi="Simplified Arabic" w:cs="Simplified Arabic" w:hint="cs"/>
          <w:b w:val="0"/>
          <w:bCs w:val="0"/>
          <w:rtl/>
        </w:rPr>
        <w:t xml:space="preserve">* </w:t>
      </w:r>
      <w:r w:rsidR="003F7C28" w:rsidRPr="00C27368">
        <w:rPr>
          <w:rFonts w:ascii="Simplified Arabic" w:hAnsi="Simplified Arabic" w:cs="Simplified Arabic"/>
          <w:rtl/>
        </w:rPr>
        <w:t>إعادة تعريف ال</w:t>
      </w:r>
      <w:r>
        <w:rPr>
          <w:rFonts w:ascii="Simplified Arabic" w:hAnsi="Simplified Arabic" w:cs="Simplified Arabic" w:hint="cs"/>
          <w:rtl/>
        </w:rPr>
        <w:t>فضاء</w:t>
      </w:r>
      <w:r w:rsidR="003F7C28" w:rsidRPr="00C27368">
        <w:rPr>
          <w:rFonts w:ascii="Simplified Arabic" w:hAnsi="Simplified Arabic" w:cs="Simplified Arabic"/>
          <w:rtl/>
        </w:rPr>
        <w:t xml:space="preserve"> العمومي</w:t>
      </w:r>
      <w:r>
        <w:rPr>
          <w:rFonts w:ascii="Simplified Arabic" w:hAnsi="Simplified Arabic" w:cs="Simplified Arabic" w:hint="cs"/>
          <w:rtl/>
        </w:rPr>
        <w:t xml:space="preserve"> </w:t>
      </w:r>
      <w:r w:rsidR="003F7C28" w:rsidRPr="00C27368">
        <w:rPr>
          <w:rFonts w:ascii="Simplified Arabic" w:hAnsi="Simplified Arabic" w:cs="Simplified Arabic"/>
          <w:rtl/>
        </w:rPr>
        <w:t>والوظيفة الاجتماعية</w:t>
      </w:r>
      <w:r>
        <w:rPr>
          <w:rFonts w:ascii="Simplified Arabic" w:hAnsi="Simplified Arabic" w:cs="Simplified Arabic" w:hint="cs"/>
          <w:rtl/>
        </w:rPr>
        <w:t xml:space="preserve">: </w:t>
      </w:r>
      <w:r w:rsidR="003F7C28" w:rsidRPr="00D1641B">
        <w:rPr>
          <w:rFonts w:ascii="Simplified Arabic" w:hAnsi="Simplified Arabic" w:cs="Simplified Arabic"/>
          <w:b w:val="0"/>
          <w:bCs w:val="0"/>
          <w:rtl/>
        </w:rPr>
        <w:t>تغيرت وظيفة الأماكن العامة التقليدية كالحدائق والميادين</w:t>
      </w:r>
      <w:r w:rsidR="003F7C28" w:rsidRPr="00D1641B">
        <w:rPr>
          <w:rFonts w:ascii="Simplified Arabic" w:hAnsi="Simplified Arabic" w:cs="Simplified Arabic"/>
          <w:b w:val="0"/>
          <w:bCs w:val="0"/>
        </w:rPr>
        <w:t xml:space="preserve"> </w:t>
      </w:r>
      <w:r w:rsidR="003F7C28" w:rsidRPr="00D1641B">
        <w:rPr>
          <w:rFonts w:ascii="Simplified Arabic" w:hAnsi="Simplified Arabic" w:cs="Simplified Arabic"/>
          <w:b w:val="0"/>
          <w:bCs w:val="0"/>
          <w:rtl/>
        </w:rPr>
        <w:t>لم تعد هي المكا</w:t>
      </w:r>
      <w:r w:rsidR="00F11089">
        <w:rPr>
          <w:rFonts w:ascii="Simplified Arabic" w:hAnsi="Simplified Arabic" w:cs="Simplified Arabic"/>
          <w:b w:val="0"/>
          <w:bCs w:val="0"/>
          <w:rtl/>
        </w:rPr>
        <w:t>ن الوحيد للقاء، بل أصبحت أحيانا</w:t>
      </w:r>
      <w:r w:rsidR="003F7C28" w:rsidRPr="00D1641B">
        <w:rPr>
          <w:rFonts w:ascii="Simplified Arabic" w:hAnsi="Simplified Arabic" w:cs="Simplified Arabic"/>
          <w:b w:val="0"/>
          <w:bCs w:val="0"/>
          <w:rtl/>
        </w:rPr>
        <w:t xml:space="preserve"> مجرد خلفية</w:t>
      </w:r>
      <w:r w:rsidR="00F11089">
        <w:rPr>
          <w:rFonts w:ascii="Simplified Arabic" w:hAnsi="Simplified Arabic" w:cs="Simplified Arabic" w:hint="cs"/>
          <w:b w:val="0"/>
          <w:bCs w:val="0"/>
          <w:rtl/>
        </w:rPr>
        <w:t xml:space="preserve"> </w:t>
      </w:r>
      <w:r w:rsidR="00F11089">
        <w:rPr>
          <w:rFonts w:ascii="Simplified Arabic" w:hAnsi="Simplified Arabic" w:cs="Simplified Arabic"/>
          <w:b w:val="0"/>
          <w:bCs w:val="0"/>
          <w:rtl/>
        </w:rPr>
        <w:t>لالتقاط الصور ومشاركتها رقميا</w:t>
      </w:r>
      <w:r w:rsidR="003F7C28" w:rsidRPr="00D1641B">
        <w:rPr>
          <w:rFonts w:ascii="Simplified Arabic" w:hAnsi="Simplified Arabic" w:cs="Simplified Arabic"/>
          <w:b w:val="0"/>
          <w:bCs w:val="0"/>
        </w:rPr>
        <w:t xml:space="preserve"> </w:t>
      </w:r>
      <w:r w:rsidR="003F7C28" w:rsidRPr="00D1641B">
        <w:rPr>
          <w:rFonts w:ascii="Simplified Arabic" w:hAnsi="Simplified Arabic" w:cs="Simplified Arabic"/>
          <w:b w:val="0"/>
          <w:bCs w:val="0"/>
          <w:rtl/>
        </w:rPr>
        <w:t>ومع ذلك أثبتت الحركات الاحتجاجية أن الفضاء السيبيري يحتاج إلى الشارع</w:t>
      </w:r>
      <w:r w:rsidR="003F7C28" w:rsidRPr="00D1641B">
        <w:rPr>
          <w:rFonts w:ascii="Simplified Arabic" w:hAnsi="Simplified Arabic" w:cs="Simplified Arabic"/>
          <w:b w:val="0"/>
          <w:bCs w:val="0"/>
        </w:rPr>
        <w:t xml:space="preserve"> </w:t>
      </w:r>
      <w:r w:rsidR="003F7C28" w:rsidRPr="00D1641B">
        <w:rPr>
          <w:rFonts w:ascii="Simplified Arabic" w:hAnsi="Simplified Arabic" w:cs="Simplified Arabic"/>
          <w:b w:val="0"/>
          <w:bCs w:val="0"/>
          <w:rtl/>
        </w:rPr>
        <w:t>ليتحول من مجرد نقاش افتراضي إلى تغيير سياسي حقيقي</w:t>
      </w:r>
      <w:r w:rsidR="003F7C28" w:rsidRPr="00D1641B">
        <w:rPr>
          <w:rFonts w:ascii="Simplified Arabic" w:hAnsi="Simplified Arabic" w:cs="Simplified Arabic"/>
          <w:b w:val="0"/>
          <w:bCs w:val="0"/>
        </w:rPr>
        <w:t xml:space="preserve"> </w:t>
      </w:r>
      <w:r w:rsidR="00F11089">
        <w:rPr>
          <w:rFonts w:ascii="Simplified Arabic" w:hAnsi="Simplified Arabic" w:cs="Simplified Arabic" w:hint="cs"/>
          <w:b w:val="0"/>
          <w:bCs w:val="0"/>
          <w:rtl/>
        </w:rPr>
        <w:t>فا</w:t>
      </w:r>
      <w:r w:rsidR="00F11089">
        <w:rPr>
          <w:rFonts w:ascii="Simplified Arabic" w:hAnsi="Simplified Arabic" w:cs="Simplified Arabic"/>
          <w:b w:val="0"/>
          <w:bCs w:val="0"/>
          <w:rtl/>
        </w:rPr>
        <w:t>لفضاء السيبيري يعمل كـ</w:t>
      </w:r>
      <w:r w:rsidR="003F7C28" w:rsidRPr="00D1641B">
        <w:rPr>
          <w:rFonts w:ascii="Simplified Arabic" w:hAnsi="Simplified Arabic" w:cs="Simplified Arabic"/>
          <w:b w:val="0"/>
          <w:bCs w:val="0"/>
          <w:rtl/>
        </w:rPr>
        <w:t>مكبر صوت</w:t>
      </w:r>
      <w:r w:rsidR="003F7C28" w:rsidRPr="00D1641B">
        <w:rPr>
          <w:rFonts w:ascii="Simplified Arabic" w:hAnsi="Simplified Arabic" w:cs="Simplified Arabic"/>
          <w:b w:val="0"/>
          <w:bCs w:val="0"/>
        </w:rPr>
        <w:t xml:space="preserve"> </w:t>
      </w:r>
      <w:r w:rsidR="003F7C28" w:rsidRPr="00D1641B">
        <w:rPr>
          <w:rFonts w:ascii="Simplified Arabic" w:hAnsi="Simplified Arabic" w:cs="Simplified Arabic"/>
          <w:b w:val="0"/>
          <w:bCs w:val="0"/>
          <w:rtl/>
        </w:rPr>
        <w:t>لما يحدث في الفضاء التقليدي والعكس صحيح</w:t>
      </w:r>
      <w:r w:rsidR="003F7C28" w:rsidRPr="00D1641B">
        <w:rPr>
          <w:rFonts w:ascii="Simplified Arabic" w:hAnsi="Simplified Arabic" w:cs="Simplified Arabic"/>
          <w:b w:val="0"/>
          <w:bCs w:val="0"/>
        </w:rPr>
        <w:t>.</w:t>
      </w:r>
    </w:p>
    <w:p w:rsidR="003F7C28" w:rsidRPr="00C27368" w:rsidRDefault="00F11089" w:rsidP="003F787F">
      <w:pPr>
        <w:pStyle w:val="MdHeading3"/>
        <w:bidi/>
        <w:spacing w:before="0" w:after="0"/>
        <w:jc w:val="both"/>
        <w:rPr>
          <w:rFonts w:ascii="Simplified Arabic" w:hAnsi="Simplified Arabic" w:cs="Simplified Arabic"/>
        </w:rPr>
      </w:pPr>
      <w:r>
        <w:rPr>
          <w:rFonts w:ascii="Simplified Arabic" w:hAnsi="Simplified Arabic" w:cs="Simplified Arabic" w:hint="cs"/>
          <w:b w:val="0"/>
          <w:bCs w:val="0"/>
          <w:rtl/>
        </w:rPr>
        <w:t xml:space="preserve">* </w:t>
      </w:r>
      <w:r w:rsidR="003F7C28" w:rsidRPr="00C27368">
        <w:rPr>
          <w:rFonts w:ascii="Simplified Arabic" w:hAnsi="Simplified Arabic" w:cs="Simplified Arabic"/>
          <w:rtl/>
        </w:rPr>
        <w:t>تحدي الرقابة والسيادة الوطنية</w:t>
      </w:r>
      <w:r>
        <w:rPr>
          <w:rFonts w:ascii="Simplified Arabic" w:hAnsi="Simplified Arabic" w:cs="Simplified Arabic" w:hint="cs"/>
          <w:rtl/>
        </w:rPr>
        <w:t xml:space="preserve">: </w:t>
      </w:r>
      <w:r w:rsidR="003F7C28" w:rsidRPr="00F11089">
        <w:rPr>
          <w:rFonts w:ascii="Simplified Arabic" w:hAnsi="Simplified Arabic" w:cs="Simplified Arabic"/>
          <w:b w:val="0"/>
          <w:bCs w:val="0"/>
          <w:rtl/>
        </w:rPr>
        <w:t>أربك الفضاء السيبيري قدرة الدول على التحكم في فضائها العمومي التقليدي</w:t>
      </w:r>
      <w:r w:rsidR="003F7C28" w:rsidRPr="00F11089">
        <w:rPr>
          <w:rFonts w:ascii="Simplified Arabic" w:hAnsi="Simplified Arabic" w:cs="Simplified Arabic"/>
          <w:b w:val="0"/>
          <w:bCs w:val="0"/>
        </w:rPr>
        <w:t xml:space="preserve"> </w:t>
      </w:r>
      <w:r w:rsidR="003F7C28" w:rsidRPr="00F11089">
        <w:rPr>
          <w:rFonts w:ascii="Simplified Arabic" w:hAnsi="Simplified Arabic" w:cs="Simplified Arabic"/>
          <w:b w:val="0"/>
          <w:bCs w:val="0"/>
          <w:rtl/>
        </w:rPr>
        <w:t xml:space="preserve">المعلومات العابرة للحدود والمنصات العالمية مثل </w:t>
      </w:r>
      <w:r>
        <w:rPr>
          <w:rFonts w:ascii="Simplified Arabic" w:hAnsi="Simplified Arabic" w:cs="Simplified Arabic" w:hint="cs"/>
          <w:b w:val="0"/>
          <w:bCs w:val="0"/>
          <w:rtl/>
        </w:rPr>
        <w:t>ال</w:t>
      </w:r>
      <w:r w:rsidRPr="00F11089">
        <w:rPr>
          <w:rFonts w:ascii="Simplified Arabic" w:hAnsi="Simplified Arabic" w:cs="Simplified Arabic" w:hint="cs"/>
          <w:b w:val="0"/>
          <w:bCs w:val="0"/>
          <w:rtl/>
        </w:rPr>
        <w:t>فايسبو</w:t>
      </w:r>
      <w:r w:rsidRPr="00F11089">
        <w:rPr>
          <w:rFonts w:ascii="Simplified Arabic" w:hAnsi="Simplified Arabic" w:cs="Simplified Arabic" w:hint="eastAsia"/>
          <w:b w:val="0"/>
          <w:bCs w:val="0"/>
          <w:rtl/>
        </w:rPr>
        <w:t>ك</w:t>
      </w:r>
      <w:r w:rsidR="003F7C28" w:rsidRPr="00F11089">
        <w:rPr>
          <w:rFonts w:ascii="Simplified Arabic" w:hAnsi="Simplified Arabic" w:cs="Simplified Arabic"/>
          <w:b w:val="0"/>
          <w:bCs w:val="0"/>
          <w:rtl/>
        </w:rPr>
        <w:t xml:space="preserve"> و</w:t>
      </w:r>
      <w:r>
        <w:rPr>
          <w:rFonts w:ascii="Simplified Arabic" w:hAnsi="Simplified Arabic" w:cs="Simplified Arabic" w:hint="cs"/>
          <w:b w:val="0"/>
          <w:bCs w:val="0"/>
          <w:rtl/>
        </w:rPr>
        <w:t xml:space="preserve">منصة </w:t>
      </w:r>
      <w:r w:rsidR="003F7C28" w:rsidRPr="00F11089">
        <w:rPr>
          <w:rFonts w:ascii="Simplified Arabic" w:hAnsi="Simplified Arabic" w:cs="Simplified Arabic"/>
          <w:b w:val="0"/>
          <w:bCs w:val="0"/>
          <w:rtl/>
        </w:rPr>
        <w:t>إكس</w:t>
      </w:r>
      <w:r w:rsidR="003F7C28" w:rsidRPr="00F11089">
        <w:rPr>
          <w:rFonts w:ascii="Simplified Arabic" w:hAnsi="Simplified Arabic" w:cs="Simplified Arabic"/>
          <w:b w:val="0"/>
          <w:bCs w:val="0"/>
        </w:rPr>
        <w:t xml:space="preserve"> </w:t>
      </w:r>
      <w:r w:rsidR="003F7C28" w:rsidRPr="00F11089">
        <w:rPr>
          <w:rFonts w:ascii="Simplified Arabic" w:hAnsi="Simplified Arabic" w:cs="Simplified Arabic"/>
          <w:b w:val="0"/>
          <w:bCs w:val="0"/>
          <w:rtl/>
        </w:rPr>
        <w:t xml:space="preserve">تعمل </w:t>
      </w:r>
      <w:r>
        <w:rPr>
          <w:rFonts w:ascii="Simplified Arabic" w:hAnsi="Simplified Arabic" w:cs="Simplified Arabic"/>
          <w:b w:val="0"/>
          <w:bCs w:val="0"/>
          <w:rtl/>
        </w:rPr>
        <w:t>خارج نطاق القوانين الوطنية أحيا</w:t>
      </w:r>
      <w:r>
        <w:rPr>
          <w:rFonts w:ascii="Simplified Arabic" w:hAnsi="Simplified Arabic" w:cs="Simplified Arabic" w:hint="cs"/>
          <w:b w:val="0"/>
          <w:bCs w:val="0"/>
          <w:rtl/>
        </w:rPr>
        <w:t>نا</w:t>
      </w:r>
      <w:r w:rsidR="003F7C28" w:rsidRPr="00F11089">
        <w:rPr>
          <w:rFonts w:ascii="Simplified Arabic" w:hAnsi="Simplified Arabic" w:cs="Simplified Arabic"/>
          <w:b w:val="0"/>
          <w:bCs w:val="0"/>
        </w:rPr>
        <w:t xml:space="preserve"> </w:t>
      </w:r>
      <w:r>
        <w:rPr>
          <w:rFonts w:ascii="Simplified Arabic" w:hAnsi="Simplified Arabic" w:cs="Simplified Arabic" w:hint="cs"/>
          <w:b w:val="0"/>
          <w:bCs w:val="0"/>
          <w:rtl/>
        </w:rPr>
        <w:t>و</w:t>
      </w:r>
      <w:r w:rsidR="003F7C28" w:rsidRPr="00F11089">
        <w:rPr>
          <w:rFonts w:ascii="Simplified Arabic" w:hAnsi="Simplified Arabic" w:cs="Simplified Arabic"/>
          <w:b w:val="0"/>
          <w:bCs w:val="0"/>
          <w:rtl/>
        </w:rPr>
        <w:t>هذا التأثير دفع الدول إلى محاولة تسييج</w:t>
      </w:r>
      <w:r>
        <w:rPr>
          <w:rFonts w:ascii="Simplified Arabic" w:hAnsi="Simplified Arabic" w:cs="Simplified Arabic" w:hint="cs"/>
          <w:b w:val="0"/>
          <w:bCs w:val="0"/>
          <w:rtl/>
        </w:rPr>
        <w:t xml:space="preserve"> وضبط</w:t>
      </w:r>
      <w:r w:rsidR="003F7C28" w:rsidRPr="00F11089">
        <w:rPr>
          <w:rFonts w:ascii="Simplified Arabic" w:hAnsi="Simplified Arabic" w:cs="Simplified Arabic"/>
          <w:b w:val="0"/>
          <w:bCs w:val="0"/>
        </w:rPr>
        <w:t xml:space="preserve"> </w:t>
      </w:r>
      <w:r w:rsidR="003F7C28" w:rsidRPr="00F11089">
        <w:rPr>
          <w:rFonts w:ascii="Simplified Arabic" w:hAnsi="Simplified Arabic" w:cs="Simplified Arabic"/>
          <w:b w:val="0"/>
          <w:bCs w:val="0"/>
          <w:rtl/>
        </w:rPr>
        <w:t>الفضاء السيبيري عبر قوانين الجرائم الإلكترونية أو إنشاء إنترنت وطني، في محاولة لاستعادة السيطرة التقليدية على المجال العام، مما يخلق ص</w:t>
      </w:r>
      <w:r>
        <w:rPr>
          <w:rFonts w:ascii="Simplified Arabic" w:hAnsi="Simplified Arabic" w:cs="Simplified Arabic"/>
          <w:b w:val="0"/>
          <w:bCs w:val="0"/>
          <w:rtl/>
        </w:rPr>
        <w:t>راعا مستمرا</w:t>
      </w:r>
      <w:r w:rsidR="003F7C28" w:rsidRPr="00F11089">
        <w:rPr>
          <w:rFonts w:ascii="Simplified Arabic" w:hAnsi="Simplified Arabic" w:cs="Simplified Arabic"/>
          <w:b w:val="0"/>
          <w:bCs w:val="0"/>
          <w:rtl/>
        </w:rPr>
        <w:t xml:space="preserve"> بين حرية الفضاء السيبيري وقيود الفضاء التقليدي</w:t>
      </w:r>
      <w:r w:rsidR="003F7C28" w:rsidRPr="00F11089">
        <w:rPr>
          <w:rFonts w:ascii="Simplified Arabic" w:hAnsi="Simplified Arabic" w:cs="Simplified Arabic"/>
          <w:b w:val="0"/>
          <w:bCs w:val="0"/>
        </w:rPr>
        <w:t>.</w:t>
      </w:r>
    </w:p>
    <w:p w:rsidR="003F7C28" w:rsidRPr="00C27368" w:rsidRDefault="003F7C28" w:rsidP="003F787F">
      <w:pPr>
        <w:pStyle w:val="MdHeading2"/>
        <w:bidi/>
        <w:spacing w:before="0" w:after="0"/>
        <w:jc w:val="both"/>
        <w:rPr>
          <w:rFonts w:ascii="Simplified Arabic" w:hAnsi="Simplified Arabic" w:cs="Simplified Arabic"/>
          <w:sz w:val="28"/>
          <w:szCs w:val="28"/>
        </w:rPr>
      </w:pPr>
      <w:r w:rsidRPr="00C27368">
        <w:rPr>
          <w:rFonts w:ascii="Simplified Arabic" w:hAnsi="Simplified Arabic" w:cs="Simplified Arabic"/>
          <w:sz w:val="28"/>
          <w:szCs w:val="28"/>
          <w:rtl/>
        </w:rPr>
        <w:t>رهانات وتحديات الفضاء السيبيري</w:t>
      </w:r>
      <w:r w:rsidR="00471AF2">
        <w:rPr>
          <w:rFonts w:ascii="Simplified Arabic" w:hAnsi="Simplified Arabic" w:cs="Simplified Arabic" w:hint="cs"/>
          <w:sz w:val="28"/>
          <w:szCs w:val="28"/>
          <w:rtl/>
        </w:rPr>
        <w:t>:</w:t>
      </w:r>
      <w:r w:rsidRPr="00C27368">
        <w:rPr>
          <w:rFonts w:ascii="Simplified Arabic" w:hAnsi="Simplified Arabic" w:cs="Simplified Arabic"/>
          <w:sz w:val="28"/>
          <w:szCs w:val="28"/>
          <w:rtl/>
        </w:rPr>
        <w:t xml:space="preserve"> </w:t>
      </w:r>
      <w:r w:rsidRPr="00471AF2">
        <w:rPr>
          <w:rFonts w:ascii="Simplified Arabic" w:hAnsi="Simplified Arabic" w:cs="Simplified Arabic"/>
          <w:b w:val="0"/>
          <w:bCs w:val="0"/>
          <w:sz w:val="28"/>
          <w:szCs w:val="28"/>
          <w:rtl/>
        </w:rPr>
        <w:t>رغم الآفاق الديمقراطية التي فتحها الفضاء السيبيري، إلا أنه يواجه تحديات بنيوية تهدد جوهر الفضاء العمومي كحيز للتداول العقلاني والحر</w:t>
      </w:r>
      <w:r w:rsidRPr="00471AF2">
        <w:rPr>
          <w:rFonts w:ascii="Simplified Arabic" w:hAnsi="Simplified Arabic" w:cs="Simplified Arabic"/>
          <w:b w:val="0"/>
          <w:bCs w:val="0"/>
          <w:sz w:val="28"/>
          <w:szCs w:val="28"/>
        </w:rPr>
        <w:t>.</w:t>
      </w:r>
    </w:p>
    <w:p w:rsidR="00471AF2" w:rsidRPr="00471AF2" w:rsidRDefault="003F7C28" w:rsidP="003F787F">
      <w:pPr>
        <w:pStyle w:val="MdHeading3"/>
        <w:numPr>
          <w:ilvl w:val="0"/>
          <w:numId w:val="18"/>
        </w:numPr>
        <w:bidi/>
        <w:spacing w:before="0" w:after="0"/>
        <w:jc w:val="both"/>
        <w:rPr>
          <w:rFonts w:ascii="Simplified Arabic" w:hAnsi="Simplified Arabic" w:cs="Simplified Arabic"/>
        </w:rPr>
      </w:pPr>
      <w:r w:rsidRPr="00C27368">
        <w:rPr>
          <w:rFonts w:ascii="Simplified Arabic" w:hAnsi="Simplified Arabic" w:cs="Simplified Arabic"/>
          <w:rtl/>
        </w:rPr>
        <w:t>المراقبة الشاملة وسلطة الخوارزميات</w:t>
      </w:r>
      <w:r w:rsidR="00471AF2">
        <w:rPr>
          <w:rFonts w:ascii="Simplified Arabic" w:hAnsi="Simplified Arabic" w:cs="Simplified Arabic" w:hint="cs"/>
          <w:rtl/>
        </w:rPr>
        <w:t xml:space="preserve">: </w:t>
      </w:r>
      <w:r w:rsidRPr="00471AF2">
        <w:rPr>
          <w:rFonts w:ascii="Simplified Arabic" w:hAnsi="Simplified Arabic" w:cs="Simplified Arabic"/>
          <w:b w:val="0"/>
          <w:bCs w:val="0"/>
          <w:rtl/>
        </w:rPr>
        <w:t>تح</w:t>
      </w:r>
      <w:r w:rsidR="00471AF2">
        <w:rPr>
          <w:rFonts w:ascii="Simplified Arabic" w:hAnsi="Simplified Arabic" w:cs="Simplified Arabic"/>
          <w:b w:val="0"/>
          <w:bCs w:val="0"/>
          <w:rtl/>
        </w:rPr>
        <w:t>ول الفضاء السيبيري من حلم للتحر</w:t>
      </w:r>
      <w:r w:rsidRPr="00471AF2">
        <w:rPr>
          <w:rFonts w:ascii="Simplified Arabic" w:hAnsi="Simplified Arabic" w:cs="Simplified Arabic"/>
          <w:b w:val="0"/>
          <w:bCs w:val="0"/>
          <w:rtl/>
        </w:rPr>
        <w:t>ر إلى أداة للمراقبة</w:t>
      </w:r>
      <w:r w:rsidR="00471AF2">
        <w:rPr>
          <w:rFonts w:ascii="Simplified Arabic" w:hAnsi="Simplified Arabic" w:cs="Simplified Arabic" w:hint="cs"/>
          <w:b w:val="0"/>
          <w:bCs w:val="0"/>
          <w:rtl/>
        </w:rPr>
        <w:t xml:space="preserve"> </w:t>
      </w:r>
      <w:r w:rsidRPr="00471AF2">
        <w:rPr>
          <w:rFonts w:ascii="Simplified Arabic" w:hAnsi="Simplified Arabic" w:cs="Simplified Arabic"/>
          <w:b w:val="0"/>
          <w:bCs w:val="0"/>
          <w:rtl/>
        </w:rPr>
        <w:t>تقوم الشركات الكبرى والحكومات بجمع البيانات الضخمة</w:t>
      </w:r>
      <w:r w:rsidR="00471AF2">
        <w:rPr>
          <w:rFonts w:ascii="Simplified Arabic" w:hAnsi="Simplified Arabic" w:cs="Simplified Arabic" w:hint="cs"/>
          <w:b w:val="0"/>
          <w:bCs w:val="0"/>
          <w:rtl/>
        </w:rPr>
        <w:t xml:space="preserve"> </w:t>
      </w:r>
      <w:r w:rsidRPr="00471AF2">
        <w:rPr>
          <w:rFonts w:ascii="Simplified Arabic" w:hAnsi="Simplified Arabic" w:cs="Simplified Arabic"/>
          <w:b w:val="0"/>
          <w:bCs w:val="0"/>
          <w:rtl/>
        </w:rPr>
        <w:t>لتحليل سلوك المستخدمين وتوجيه آرائهم عبر خوارزميات معقدة</w:t>
      </w:r>
      <w:r w:rsidR="00471AF2">
        <w:rPr>
          <w:rFonts w:ascii="Simplified Arabic" w:hAnsi="Simplified Arabic" w:cs="Simplified Arabic" w:hint="cs"/>
          <w:b w:val="0"/>
          <w:bCs w:val="0"/>
          <w:rtl/>
        </w:rPr>
        <w:t xml:space="preserve">، </w:t>
      </w:r>
      <w:r w:rsidRPr="00471AF2">
        <w:rPr>
          <w:rFonts w:ascii="Simplified Arabic" w:hAnsi="Simplified Arabic" w:cs="Simplified Arabic"/>
          <w:b w:val="0"/>
          <w:bCs w:val="0"/>
          <w:rtl/>
        </w:rPr>
        <w:t>هذه الرأسمالية المراقبة</w:t>
      </w:r>
      <w:r w:rsidR="00471AF2">
        <w:rPr>
          <w:rFonts w:ascii="Simplified Arabic" w:hAnsi="Simplified Arabic" w:cs="Simplified Arabic" w:hint="cs"/>
          <w:b w:val="0"/>
          <w:bCs w:val="0"/>
          <w:rtl/>
        </w:rPr>
        <w:t xml:space="preserve"> </w:t>
      </w:r>
      <w:r w:rsidRPr="00471AF2">
        <w:rPr>
          <w:rFonts w:ascii="Simplified Arabic" w:hAnsi="Simplified Arabic" w:cs="Simplified Arabic"/>
          <w:b w:val="0"/>
          <w:bCs w:val="0"/>
          <w:rtl/>
        </w:rPr>
        <w:t>تحد من استقلالية الفرد وتجعل النقاش العمومي عرضة للتلاعب الخفي</w:t>
      </w:r>
      <w:r w:rsidR="00471AF2">
        <w:rPr>
          <w:rFonts w:ascii="Simplified Arabic" w:hAnsi="Simplified Arabic" w:cs="Simplified Arabic" w:hint="cs"/>
          <w:b w:val="0"/>
          <w:bCs w:val="0"/>
          <w:rtl/>
        </w:rPr>
        <w:t>؛</w:t>
      </w:r>
      <w:r w:rsidRPr="00471AF2">
        <w:rPr>
          <w:rFonts w:ascii="Simplified Arabic" w:hAnsi="Simplified Arabic" w:cs="Simplified Arabic"/>
          <w:b w:val="0"/>
          <w:bCs w:val="0"/>
          <w:rtl/>
        </w:rPr>
        <w:t xml:space="preserve"> حيث يتم توجيه المستخدمين نحو محتوى يعزز تحيزاتهم المسبقة</w:t>
      </w:r>
    </w:p>
    <w:p w:rsidR="00720CC8" w:rsidRDefault="003F7C28" w:rsidP="003F787F">
      <w:pPr>
        <w:pStyle w:val="MdHeading3"/>
        <w:numPr>
          <w:ilvl w:val="0"/>
          <w:numId w:val="18"/>
        </w:numPr>
        <w:bidi/>
        <w:spacing w:before="0" w:after="0"/>
        <w:jc w:val="both"/>
        <w:rPr>
          <w:rFonts w:ascii="Simplified Arabic" w:hAnsi="Simplified Arabic" w:cs="Simplified Arabic"/>
        </w:rPr>
      </w:pPr>
      <w:r w:rsidRPr="00471AF2">
        <w:rPr>
          <w:rFonts w:ascii="Simplified Arabic" w:hAnsi="Simplified Arabic" w:cs="Simplified Arabic"/>
          <w:rtl/>
        </w:rPr>
        <w:t>التضليل الرقمي وأزمة الحقيقة</w:t>
      </w:r>
      <w:r w:rsidR="00471AF2">
        <w:rPr>
          <w:rFonts w:ascii="Simplified Arabic" w:hAnsi="Simplified Arabic" w:cs="Simplified Arabic" w:hint="cs"/>
          <w:rtl/>
        </w:rPr>
        <w:t xml:space="preserve">: </w:t>
      </w:r>
      <w:r w:rsidRPr="00720CC8">
        <w:rPr>
          <w:rFonts w:ascii="Simplified Arabic" w:hAnsi="Simplified Arabic" w:cs="Simplified Arabic"/>
          <w:b w:val="0"/>
          <w:bCs w:val="0"/>
          <w:rtl/>
        </w:rPr>
        <w:t>أدى غياب حراس البوابة</w:t>
      </w:r>
      <w:r w:rsidR="00471AF2" w:rsidRPr="00720CC8">
        <w:rPr>
          <w:rFonts w:ascii="Simplified Arabic" w:hAnsi="Simplified Arabic" w:cs="Simplified Arabic" w:hint="cs"/>
          <w:b w:val="0"/>
          <w:bCs w:val="0"/>
          <w:rtl/>
        </w:rPr>
        <w:t xml:space="preserve"> </w:t>
      </w:r>
      <w:r w:rsidRPr="00720CC8">
        <w:rPr>
          <w:rFonts w:ascii="Simplified Arabic" w:hAnsi="Simplified Arabic" w:cs="Simplified Arabic"/>
          <w:b w:val="0"/>
          <w:bCs w:val="0"/>
          <w:rtl/>
        </w:rPr>
        <w:t>إلى انتشار الأخبار الزائفة وحملات التضليل الممنهجة</w:t>
      </w:r>
      <w:r w:rsidRPr="00720CC8">
        <w:rPr>
          <w:rFonts w:ascii="Simplified Arabic" w:hAnsi="Simplified Arabic" w:cs="Simplified Arabic"/>
          <w:b w:val="0"/>
          <w:bCs w:val="0"/>
        </w:rPr>
        <w:t xml:space="preserve"> </w:t>
      </w:r>
      <w:r w:rsidR="00720CC8">
        <w:rPr>
          <w:rFonts w:ascii="Simplified Arabic" w:hAnsi="Simplified Arabic" w:cs="Simplified Arabic"/>
          <w:b w:val="0"/>
          <w:bCs w:val="0"/>
          <w:rtl/>
        </w:rPr>
        <w:t>في الفضاء السيبيري، غالبا</w:t>
      </w:r>
      <w:r w:rsidRPr="00720CC8">
        <w:rPr>
          <w:rFonts w:ascii="Simplified Arabic" w:hAnsi="Simplified Arabic" w:cs="Simplified Arabic"/>
          <w:b w:val="0"/>
          <w:bCs w:val="0"/>
          <w:rtl/>
        </w:rPr>
        <w:t xml:space="preserve"> ما تتفوق الإثارة</w:t>
      </w:r>
      <w:r w:rsidR="00720CC8">
        <w:rPr>
          <w:rFonts w:ascii="Simplified Arabic" w:hAnsi="Simplified Arabic" w:cs="Simplified Arabic" w:hint="cs"/>
          <w:b w:val="0"/>
          <w:bCs w:val="0"/>
          <w:rtl/>
        </w:rPr>
        <w:t xml:space="preserve"> </w:t>
      </w:r>
      <w:r w:rsidRPr="00720CC8">
        <w:rPr>
          <w:rFonts w:ascii="Simplified Arabic" w:hAnsi="Simplified Arabic" w:cs="Simplified Arabic"/>
          <w:b w:val="0"/>
          <w:bCs w:val="0"/>
          <w:rtl/>
        </w:rPr>
        <w:t>على الحقيقة</w:t>
      </w:r>
      <w:r w:rsidR="00720CC8">
        <w:rPr>
          <w:rFonts w:ascii="Simplified Arabic" w:hAnsi="Simplified Arabic" w:cs="Simplified Arabic" w:hint="cs"/>
          <w:b w:val="0"/>
          <w:bCs w:val="0"/>
          <w:rtl/>
        </w:rPr>
        <w:t>؛</w:t>
      </w:r>
      <w:r w:rsidRPr="00720CC8">
        <w:rPr>
          <w:rFonts w:ascii="Simplified Arabic" w:hAnsi="Simplified Arabic" w:cs="Simplified Arabic"/>
          <w:b w:val="0"/>
          <w:bCs w:val="0"/>
          <w:rtl/>
        </w:rPr>
        <w:t xml:space="preserve"> مما يؤدي إلى تزييف</w:t>
      </w:r>
      <w:r w:rsidR="00720CC8">
        <w:rPr>
          <w:rFonts w:ascii="Simplified Arabic" w:hAnsi="Simplified Arabic" w:cs="Simplified Arabic"/>
          <w:b w:val="0"/>
          <w:bCs w:val="0"/>
          <w:rtl/>
        </w:rPr>
        <w:t xml:space="preserve"> الوعي العام وتسميم أجواء النقا</w:t>
      </w:r>
      <w:r w:rsidR="00720CC8">
        <w:rPr>
          <w:rFonts w:ascii="Simplified Arabic" w:hAnsi="Simplified Arabic" w:cs="Simplified Arabic" w:hint="cs"/>
          <w:b w:val="0"/>
          <w:bCs w:val="0"/>
          <w:rtl/>
        </w:rPr>
        <w:t>ش،</w:t>
      </w:r>
      <w:r w:rsidRPr="00720CC8">
        <w:rPr>
          <w:rFonts w:ascii="Simplified Arabic" w:hAnsi="Simplified Arabic" w:cs="Simplified Arabic"/>
          <w:b w:val="0"/>
          <w:bCs w:val="0"/>
        </w:rPr>
        <w:t xml:space="preserve"> </w:t>
      </w:r>
      <w:r w:rsidR="00720CC8">
        <w:rPr>
          <w:rFonts w:ascii="Simplified Arabic" w:hAnsi="Simplified Arabic" w:cs="Simplified Arabic" w:hint="cs"/>
          <w:b w:val="0"/>
          <w:bCs w:val="0"/>
          <w:rtl/>
        </w:rPr>
        <w:t>ف</w:t>
      </w:r>
      <w:r w:rsidRPr="00720CC8">
        <w:rPr>
          <w:rFonts w:ascii="Simplified Arabic" w:hAnsi="Simplified Arabic" w:cs="Simplified Arabic"/>
          <w:b w:val="0"/>
          <w:bCs w:val="0"/>
          <w:rtl/>
        </w:rPr>
        <w:t>إن ظاهرة ما بعد الحقيقة</w:t>
      </w:r>
      <w:r w:rsidRPr="00720CC8">
        <w:rPr>
          <w:rFonts w:ascii="Simplified Arabic" w:hAnsi="Simplified Arabic" w:cs="Simplified Arabic"/>
          <w:b w:val="0"/>
          <w:bCs w:val="0"/>
        </w:rPr>
        <w:t xml:space="preserve"> </w:t>
      </w:r>
      <w:r w:rsidRPr="00720CC8">
        <w:rPr>
          <w:rFonts w:ascii="Simplified Arabic" w:hAnsi="Simplified Arabic" w:cs="Simplified Arabic"/>
          <w:b w:val="0"/>
          <w:bCs w:val="0"/>
          <w:rtl/>
        </w:rPr>
        <w:t>تجعل من الصعب الوصول إلى توافق عقلاني وهو الشرط الأساسي لنجاح الفضاء العمومي</w:t>
      </w:r>
      <w:r w:rsidRPr="00720CC8">
        <w:rPr>
          <w:rFonts w:ascii="Simplified Arabic" w:hAnsi="Simplified Arabic" w:cs="Simplified Arabic"/>
          <w:b w:val="0"/>
          <w:bCs w:val="0"/>
        </w:rPr>
        <w:t>.</w:t>
      </w:r>
    </w:p>
    <w:p w:rsidR="003242FB" w:rsidRDefault="003F7C28" w:rsidP="003F787F">
      <w:pPr>
        <w:pStyle w:val="MdHeading3"/>
        <w:numPr>
          <w:ilvl w:val="0"/>
          <w:numId w:val="18"/>
        </w:numPr>
        <w:bidi/>
        <w:spacing w:before="0" w:after="0"/>
        <w:jc w:val="both"/>
        <w:rPr>
          <w:rFonts w:ascii="Simplified Arabic" w:hAnsi="Simplified Arabic" w:cs="Simplified Arabic"/>
        </w:rPr>
      </w:pPr>
      <w:r w:rsidRPr="00720CC8">
        <w:rPr>
          <w:rFonts w:ascii="Simplified Arabic" w:hAnsi="Simplified Arabic" w:cs="Simplified Arabic"/>
          <w:rtl/>
        </w:rPr>
        <w:t>الفجوة الرقمية وعدم المساواة</w:t>
      </w:r>
      <w:r w:rsidR="00720CC8">
        <w:rPr>
          <w:rFonts w:ascii="Simplified Arabic" w:hAnsi="Simplified Arabic" w:cs="Simplified Arabic" w:hint="cs"/>
          <w:rtl/>
        </w:rPr>
        <w:t xml:space="preserve">: </w:t>
      </w:r>
      <w:r w:rsidRPr="00720CC8">
        <w:rPr>
          <w:rFonts w:ascii="Simplified Arabic" w:hAnsi="Simplified Arabic" w:cs="Simplified Arabic"/>
          <w:b w:val="0"/>
          <w:bCs w:val="0"/>
          <w:rtl/>
        </w:rPr>
        <w:t>لا يزال الوصول إلى الفضاء السيبيري غير متكافئ على الصعيد العالمي والوطني</w:t>
      </w:r>
      <w:r w:rsidRPr="00720CC8">
        <w:rPr>
          <w:rFonts w:ascii="Simplified Arabic" w:hAnsi="Simplified Arabic" w:cs="Simplified Arabic"/>
          <w:b w:val="0"/>
          <w:bCs w:val="0"/>
        </w:rPr>
        <w:t xml:space="preserve"> </w:t>
      </w:r>
      <w:r w:rsidRPr="00720CC8">
        <w:rPr>
          <w:rFonts w:ascii="Simplified Arabic" w:hAnsi="Simplified Arabic" w:cs="Simplified Arabic"/>
          <w:b w:val="0"/>
          <w:bCs w:val="0"/>
          <w:rtl/>
        </w:rPr>
        <w:t xml:space="preserve">الفجوة الرقمية </w:t>
      </w:r>
      <w:r w:rsidR="00720CC8" w:rsidRPr="00720CC8">
        <w:rPr>
          <w:rFonts w:ascii="Simplified Arabic" w:hAnsi="Simplified Arabic" w:cs="Simplified Arabic"/>
          <w:b w:val="0"/>
          <w:bCs w:val="0"/>
          <w:rtl/>
        </w:rPr>
        <w:t>تعني أن الفئات الأكثر فقرا أو الأقل تعليما</w:t>
      </w:r>
      <w:r w:rsidRPr="00720CC8">
        <w:rPr>
          <w:rFonts w:ascii="Simplified Arabic" w:hAnsi="Simplified Arabic" w:cs="Simplified Arabic"/>
          <w:b w:val="0"/>
          <w:bCs w:val="0"/>
          <w:rtl/>
        </w:rPr>
        <w:t xml:space="preserve"> تظل مستبعدة من الفضاء العمومي الجديد</w:t>
      </w:r>
      <w:r w:rsidR="00720CC8" w:rsidRPr="00720CC8">
        <w:rPr>
          <w:rFonts w:ascii="Simplified Arabic" w:hAnsi="Simplified Arabic" w:cs="Simplified Arabic" w:hint="cs"/>
          <w:b w:val="0"/>
          <w:bCs w:val="0"/>
          <w:rtl/>
        </w:rPr>
        <w:t xml:space="preserve"> </w:t>
      </w:r>
      <w:r w:rsidR="00720CC8" w:rsidRPr="00720CC8">
        <w:rPr>
          <w:rFonts w:ascii="Simplified Arabic" w:hAnsi="Simplified Arabic" w:cs="Simplified Arabic"/>
          <w:b w:val="0"/>
          <w:bCs w:val="0"/>
          <w:rtl/>
        </w:rPr>
        <w:t>هذا الاستبعاد يخلق نوعا</w:t>
      </w:r>
      <w:r w:rsidRPr="00720CC8">
        <w:rPr>
          <w:rFonts w:ascii="Simplified Arabic" w:hAnsi="Simplified Arabic" w:cs="Simplified Arabic"/>
          <w:b w:val="0"/>
          <w:bCs w:val="0"/>
          <w:rtl/>
        </w:rPr>
        <w:t xml:space="preserve"> من الأرستقراطية الرقمية</w:t>
      </w:r>
      <w:r w:rsidR="00720CC8" w:rsidRPr="00720CC8">
        <w:rPr>
          <w:rFonts w:ascii="Simplified Arabic" w:hAnsi="Simplified Arabic" w:cs="Simplified Arabic" w:hint="cs"/>
          <w:b w:val="0"/>
          <w:bCs w:val="0"/>
          <w:rtl/>
        </w:rPr>
        <w:t>؛</w:t>
      </w:r>
      <w:r w:rsidR="00720CC8" w:rsidRPr="00720CC8">
        <w:rPr>
          <w:rFonts w:ascii="Simplified Arabic" w:hAnsi="Simplified Arabic" w:cs="Simplified Arabic"/>
          <w:b w:val="0"/>
          <w:bCs w:val="0"/>
          <w:rtl/>
        </w:rPr>
        <w:t xml:space="preserve"> حيث يمتلك القادرون تقنيا</w:t>
      </w:r>
      <w:r w:rsidRPr="00720CC8">
        <w:rPr>
          <w:rFonts w:ascii="Simplified Arabic" w:hAnsi="Simplified Arabic" w:cs="Simplified Arabic"/>
          <w:b w:val="0"/>
          <w:bCs w:val="0"/>
          <w:rtl/>
        </w:rPr>
        <w:t xml:space="preserve"> سلطة أكبر في صياغة الأجندة العامة وتهميش قضايا الفئات المستضعفة</w:t>
      </w:r>
      <w:r w:rsidRPr="00720CC8">
        <w:rPr>
          <w:rFonts w:ascii="Simplified Arabic" w:hAnsi="Simplified Arabic" w:cs="Simplified Arabic"/>
          <w:b w:val="0"/>
          <w:bCs w:val="0"/>
        </w:rPr>
        <w:t>.</w:t>
      </w:r>
    </w:p>
    <w:p w:rsidR="003242FB" w:rsidRPr="003242FB" w:rsidRDefault="003242FB" w:rsidP="003F787F">
      <w:pPr>
        <w:pStyle w:val="MdHeading3"/>
        <w:numPr>
          <w:ilvl w:val="0"/>
          <w:numId w:val="18"/>
        </w:numPr>
        <w:bidi/>
        <w:spacing w:before="0" w:after="0"/>
        <w:jc w:val="both"/>
        <w:rPr>
          <w:rFonts w:ascii="Simplified Arabic" w:hAnsi="Simplified Arabic" w:cs="Simplified Arabic"/>
        </w:rPr>
      </w:pPr>
      <w:r>
        <w:rPr>
          <w:rFonts w:ascii="Simplified Arabic" w:hAnsi="Simplified Arabic" w:cs="Simplified Arabic" w:hint="cs"/>
          <w:rtl/>
        </w:rPr>
        <w:t>الأخبار الزائفة والمعلومات المضللة والتحديات المتعلقة بالمصداقية:</w:t>
      </w:r>
      <w:r>
        <w:rPr>
          <w:rFonts w:ascii="Simplified Arabic" w:hAnsi="Simplified Arabic" w:cs="Simplified Arabic" w:hint="cs"/>
          <w:rtl/>
          <w:lang w:bidi="ar-DZ"/>
        </w:rPr>
        <w:t xml:space="preserve"> </w:t>
      </w:r>
      <w:r w:rsidRPr="003242FB">
        <w:rPr>
          <w:rFonts w:ascii="Simplified Arabic" w:hAnsi="Simplified Arabic" w:cs="Simplified Arabic" w:hint="cs"/>
          <w:b w:val="0"/>
          <w:bCs w:val="0"/>
          <w:rtl/>
          <w:lang w:bidi="ar-DZ"/>
        </w:rPr>
        <w:t xml:space="preserve">يعد انتشار المعلومات </w:t>
      </w:r>
      <w:r>
        <w:rPr>
          <w:rFonts w:ascii="Simplified Arabic" w:hAnsi="Simplified Arabic" w:cs="Simplified Arabic" w:hint="cs"/>
          <w:b w:val="0"/>
          <w:bCs w:val="0"/>
          <w:rtl/>
          <w:lang w:bidi="ar-DZ"/>
        </w:rPr>
        <w:t>غ</w:t>
      </w:r>
      <w:r w:rsidRPr="003242FB">
        <w:rPr>
          <w:rFonts w:ascii="Simplified Arabic" w:hAnsi="Simplified Arabic" w:cs="Simplified Arabic" w:hint="cs"/>
          <w:b w:val="0"/>
          <w:bCs w:val="0"/>
          <w:rtl/>
          <w:lang w:bidi="ar-DZ"/>
        </w:rPr>
        <w:t xml:space="preserve">ير الموثقة إحدى أكبر التحديات التي تؤثر على جودة النقاشات في الفضاء السيبيري، على الرغم من </w:t>
      </w:r>
      <w:r w:rsidRPr="003242FB">
        <w:rPr>
          <w:rFonts w:ascii="Simplified Arabic" w:hAnsi="Simplified Arabic" w:cs="Simplified Arabic" w:hint="cs"/>
          <w:b w:val="0"/>
          <w:bCs w:val="0"/>
          <w:rtl/>
          <w:lang w:bidi="ar-DZ"/>
        </w:rPr>
        <w:lastRenderedPageBreak/>
        <w:t>زيادة الوصول إلى المعلومات، إلا أن الفضاء السيبيري عرضة للأخبار الزائفة والمعلومات المضللة، مما يشكل تحديا للرأي العام.</w:t>
      </w:r>
    </w:p>
    <w:p w:rsidR="001B0536" w:rsidRDefault="001B0536" w:rsidP="003F787F">
      <w:pPr>
        <w:pStyle w:val="MdHeading2"/>
        <w:bidi/>
        <w:spacing w:before="0" w:after="0"/>
        <w:rPr>
          <w:rFonts w:ascii="Simplified Arabic" w:hAnsi="Simplified Arabic" w:cs="Simplified Arabic"/>
          <w:sz w:val="28"/>
          <w:szCs w:val="28"/>
          <w:rtl/>
        </w:rPr>
      </w:pPr>
      <w:r>
        <w:rPr>
          <w:rFonts w:ascii="Simplified Arabic" w:hAnsi="Simplified Arabic" w:cs="Simplified Arabic" w:hint="cs"/>
          <w:sz w:val="28"/>
          <w:szCs w:val="28"/>
          <w:rtl/>
        </w:rPr>
        <w:t>العلاقة بين الفضاء السيبيري والفضاء التقليدي:</w:t>
      </w:r>
    </w:p>
    <w:tbl>
      <w:tblPr>
        <w:tblStyle w:val="Grilledutableau"/>
        <w:bidiVisual/>
        <w:tblW w:w="9889" w:type="dxa"/>
        <w:tblLook w:val="04A0"/>
      </w:tblPr>
      <w:tblGrid>
        <w:gridCol w:w="1667"/>
        <w:gridCol w:w="4252"/>
        <w:gridCol w:w="3970"/>
      </w:tblGrid>
      <w:tr w:rsidR="001B0536" w:rsidTr="001B0536">
        <w:trPr>
          <w:trHeight w:val="567"/>
        </w:trPr>
        <w:tc>
          <w:tcPr>
            <w:tcW w:w="1667" w:type="dxa"/>
          </w:tcPr>
          <w:p w:rsidR="001B0536" w:rsidRDefault="001B0536" w:rsidP="003F787F">
            <w:pPr>
              <w:pStyle w:val="MdHeading2"/>
              <w:bidi/>
              <w:spacing w:before="0"/>
              <w:rPr>
                <w:rFonts w:ascii="Simplified Arabic" w:hAnsi="Simplified Arabic" w:cs="Simplified Arabic"/>
                <w:sz w:val="28"/>
                <w:szCs w:val="28"/>
                <w:rtl/>
              </w:rPr>
            </w:pPr>
            <w:r>
              <w:rPr>
                <w:rFonts w:ascii="Simplified Arabic" w:hAnsi="Simplified Arabic" w:cs="Simplified Arabic" w:hint="cs"/>
                <w:sz w:val="28"/>
                <w:szCs w:val="28"/>
                <w:rtl/>
              </w:rPr>
              <w:t>البعد</w:t>
            </w:r>
          </w:p>
        </w:tc>
        <w:tc>
          <w:tcPr>
            <w:tcW w:w="4252" w:type="dxa"/>
          </w:tcPr>
          <w:p w:rsidR="001B0536" w:rsidRDefault="001B0536" w:rsidP="003F787F">
            <w:pPr>
              <w:pStyle w:val="MdHeading2"/>
              <w:bidi/>
              <w:spacing w:before="0"/>
              <w:rPr>
                <w:rFonts w:ascii="Simplified Arabic" w:hAnsi="Simplified Arabic" w:cs="Simplified Arabic"/>
                <w:sz w:val="28"/>
                <w:szCs w:val="28"/>
                <w:rtl/>
              </w:rPr>
            </w:pPr>
            <w:r>
              <w:rPr>
                <w:rFonts w:ascii="Simplified Arabic" w:hAnsi="Simplified Arabic" w:cs="Simplified Arabic" w:hint="cs"/>
                <w:sz w:val="28"/>
                <w:szCs w:val="28"/>
                <w:rtl/>
              </w:rPr>
              <w:t>الفضاء العمومي التقليدي</w:t>
            </w:r>
          </w:p>
        </w:tc>
        <w:tc>
          <w:tcPr>
            <w:tcW w:w="3970" w:type="dxa"/>
          </w:tcPr>
          <w:p w:rsidR="001B0536" w:rsidRDefault="001B0536" w:rsidP="003F787F">
            <w:pPr>
              <w:pStyle w:val="MdHeading2"/>
              <w:bidi/>
              <w:spacing w:before="0"/>
              <w:rPr>
                <w:rFonts w:ascii="Simplified Arabic" w:hAnsi="Simplified Arabic" w:cs="Simplified Arabic"/>
                <w:sz w:val="28"/>
                <w:szCs w:val="28"/>
                <w:rtl/>
              </w:rPr>
            </w:pPr>
            <w:r>
              <w:rPr>
                <w:rFonts w:ascii="Simplified Arabic" w:hAnsi="Simplified Arabic" w:cs="Simplified Arabic" w:hint="cs"/>
                <w:sz w:val="28"/>
                <w:szCs w:val="28"/>
                <w:rtl/>
              </w:rPr>
              <w:t>الفضاء العمومي السيبيري</w:t>
            </w:r>
          </w:p>
        </w:tc>
      </w:tr>
      <w:tr w:rsidR="001B0536" w:rsidTr="001B0536">
        <w:tc>
          <w:tcPr>
            <w:tcW w:w="1667" w:type="dxa"/>
          </w:tcPr>
          <w:p w:rsidR="001B0536" w:rsidRPr="001B0536" w:rsidRDefault="001B0536" w:rsidP="003F787F">
            <w:pPr>
              <w:pStyle w:val="MdHeading2"/>
              <w:bidi/>
              <w:spacing w:before="0"/>
              <w:rPr>
                <w:rFonts w:ascii="Simplified Arabic" w:hAnsi="Simplified Arabic" w:cs="Simplified Arabic"/>
                <w:b w:val="0"/>
                <w:bCs w:val="0"/>
                <w:sz w:val="28"/>
                <w:szCs w:val="28"/>
                <w:rtl/>
              </w:rPr>
            </w:pPr>
            <w:r w:rsidRPr="001B0536">
              <w:rPr>
                <w:rFonts w:ascii="Simplified Arabic" w:hAnsi="Simplified Arabic" w:cs="Simplified Arabic" w:hint="cs"/>
                <w:b w:val="0"/>
                <w:bCs w:val="0"/>
                <w:sz w:val="28"/>
                <w:szCs w:val="28"/>
                <w:rtl/>
              </w:rPr>
              <w:t>التفاعل</w:t>
            </w:r>
          </w:p>
        </w:tc>
        <w:tc>
          <w:tcPr>
            <w:tcW w:w="4252" w:type="dxa"/>
          </w:tcPr>
          <w:p w:rsidR="001B0536" w:rsidRPr="001B0536" w:rsidRDefault="001B0536" w:rsidP="003F787F">
            <w:pPr>
              <w:pStyle w:val="MdHeading2"/>
              <w:bidi/>
              <w:spacing w:before="0"/>
              <w:rPr>
                <w:rFonts w:ascii="Simplified Arabic" w:hAnsi="Simplified Arabic" w:cs="Simplified Arabic"/>
                <w:b w:val="0"/>
                <w:bCs w:val="0"/>
                <w:sz w:val="28"/>
                <w:szCs w:val="28"/>
                <w:rtl/>
              </w:rPr>
            </w:pPr>
            <w:r w:rsidRPr="001B0536">
              <w:rPr>
                <w:rFonts w:ascii="Simplified Arabic" w:hAnsi="Simplified Arabic" w:cs="Simplified Arabic" w:hint="cs"/>
                <w:b w:val="0"/>
                <w:bCs w:val="0"/>
                <w:sz w:val="28"/>
                <w:szCs w:val="28"/>
                <w:rtl/>
              </w:rPr>
              <w:t>مباشر وشخصي</w:t>
            </w:r>
          </w:p>
        </w:tc>
        <w:tc>
          <w:tcPr>
            <w:tcW w:w="3970" w:type="dxa"/>
          </w:tcPr>
          <w:p w:rsidR="001B0536" w:rsidRPr="001B0536" w:rsidRDefault="001B0536" w:rsidP="003F787F">
            <w:pPr>
              <w:pStyle w:val="MdHeading2"/>
              <w:bidi/>
              <w:spacing w:before="0"/>
              <w:rPr>
                <w:rFonts w:ascii="Simplified Arabic" w:hAnsi="Simplified Arabic" w:cs="Simplified Arabic"/>
                <w:b w:val="0"/>
                <w:bCs w:val="0"/>
                <w:sz w:val="28"/>
                <w:szCs w:val="28"/>
                <w:rtl/>
              </w:rPr>
            </w:pPr>
            <w:r w:rsidRPr="001B0536">
              <w:rPr>
                <w:rFonts w:ascii="Simplified Arabic" w:hAnsi="Simplified Arabic" w:cs="Simplified Arabic" w:hint="cs"/>
                <w:b w:val="0"/>
                <w:bCs w:val="0"/>
                <w:sz w:val="28"/>
                <w:szCs w:val="28"/>
                <w:rtl/>
              </w:rPr>
              <w:t>غير مباشر،  رقمي ، آني</w:t>
            </w:r>
          </w:p>
        </w:tc>
      </w:tr>
      <w:tr w:rsidR="001B0536" w:rsidTr="001B0536">
        <w:tc>
          <w:tcPr>
            <w:tcW w:w="1667" w:type="dxa"/>
          </w:tcPr>
          <w:p w:rsidR="001B0536" w:rsidRPr="001B0536" w:rsidRDefault="001B0536" w:rsidP="003F787F">
            <w:pPr>
              <w:pStyle w:val="MdHeading2"/>
              <w:bidi/>
              <w:spacing w:before="0"/>
              <w:rPr>
                <w:rFonts w:ascii="Simplified Arabic" w:hAnsi="Simplified Arabic" w:cs="Simplified Arabic"/>
                <w:b w:val="0"/>
                <w:bCs w:val="0"/>
                <w:sz w:val="28"/>
                <w:szCs w:val="28"/>
                <w:rtl/>
              </w:rPr>
            </w:pPr>
            <w:r w:rsidRPr="001B0536">
              <w:rPr>
                <w:rFonts w:ascii="Simplified Arabic" w:hAnsi="Simplified Arabic" w:cs="Simplified Arabic" w:hint="cs"/>
                <w:b w:val="0"/>
                <w:bCs w:val="0"/>
                <w:sz w:val="28"/>
                <w:szCs w:val="28"/>
                <w:rtl/>
              </w:rPr>
              <w:t>الوصول</w:t>
            </w:r>
          </w:p>
        </w:tc>
        <w:tc>
          <w:tcPr>
            <w:tcW w:w="4252" w:type="dxa"/>
          </w:tcPr>
          <w:p w:rsidR="001B0536" w:rsidRPr="001B0536" w:rsidRDefault="001B0536" w:rsidP="003F787F">
            <w:pPr>
              <w:pStyle w:val="MdHeading2"/>
              <w:bidi/>
              <w:spacing w:before="0"/>
              <w:rPr>
                <w:rFonts w:ascii="Simplified Arabic" w:hAnsi="Simplified Arabic" w:cs="Simplified Arabic"/>
                <w:b w:val="0"/>
                <w:bCs w:val="0"/>
                <w:sz w:val="28"/>
                <w:szCs w:val="28"/>
                <w:rtl/>
              </w:rPr>
            </w:pPr>
            <w:r w:rsidRPr="001B0536">
              <w:rPr>
                <w:rFonts w:ascii="Simplified Arabic" w:hAnsi="Simplified Arabic" w:cs="Simplified Arabic" w:hint="cs"/>
                <w:b w:val="0"/>
                <w:bCs w:val="0"/>
                <w:sz w:val="28"/>
                <w:szCs w:val="28"/>
                <w:rtl/>
              </w:rPr>
              <w:t>محدود جغرافيا</w:t>
            </w:r>
          </w:p>
        </w:tc>
        <w:tc>
          <w:tcPr>
            <w:tcW w:w="3970" w:type="dxa"/>
          </w:tcPr>
          <w:p w:rsidR="001B0536" w:rsidRPr="001B0536" w:rsidRDefault="001B0536" w:rsidP="003F787F">
            <w:pPr>
              <w:pStyle w:val="MdHeading2"/>
              <w:bidi/>
              <w:spacing w:before="0"/>
              <w:rPr>
                <w:rFonts w:ascii="Simplified Arabic" w:hAnsi="Simplified Arabic" w:cs="Simplified Arabic"/>
                <w:b w:val="0"/>
                <w:bCs w:val="0"/>
                <w:sz w:val="28"/>
                <w:szCs w:val="28"/>
                <w:rtl/>
              </w:rPr>
            </w:pPr>
            <w:r w:rsidRPr="001B0536">
              <w:rPr>
                <w:rFonts w:ascii="Simplified Arabic" w:hAnsi="Simplified Arabic" w:cs="Simplified Arabic" w:hint="cs"/>
                <w:b w:val="0"/>
                <w:bCs w:val="0"/>
                <w:sz w:val="28"/>
                <w:szCs w:val="28"/>
                <w:rtl/>
              </w:rPr>
              <w:t>غير محدود جغرافيا ولا زمانيا، عالمي</w:t>
            </w:r>
          </w:p>
        </w:tc>
      </w:tr>
      <w:tr w:rsidR="001B0536" w:rsidTr="001B0536">
        <w:tc>
          <w:tcPr>
            <w:tcW w:w="1667" w:type="dxa"/>
          </w:tcPr>
          <w:p w:rsidR="001B0536" w:rsidRPr="001B0536" w:rsidRDefault="001B0536" w:rsidP="003F787F">
            <w:pPr>
              <w:pStyle w:val="MdHeading2"/>
              <w:bidi/>
              <w:spacing w:before="0"/>
              <w:rPr>
                <w:rFonts w:ascii="Simplified Arabic" w:hAnsi="Simplified Arabic" w:cs="Simplified Arabic"/>
                <w:b w:val="0"/>
                <w:bCs w:val="0"/>
                <w:sz w:val="28"/>
                <w:szCs w:val="28"/>
                <w:rtl/>
              </w:rPr>
            </w:pPr>
            <w:r w:rsidRPr="001B0536">
              <w:rPr>
                <w:rFonts w:ascii="Simplified Arabic" w:hAnsi="Simplified Arabic" w:cs="Simplified Arabic" w:hint="cs"/>
                <w:b w:val="0"/>
                <w:bCs w:val="0"/>
                <w:sz w:val="28"/>
                <w:szCs w:val="28"/>
                <w:rtl/>
              </w:rPr>
              <w:t>المكان</w:t>
            </w:r>
          </w:p>
        </w:tc>
        <w:tc>
          <w:tcPr>
            <w:tcW w:w="4252" w:type="dxa"/>
          </w:tcPr>
          <w:p w:rsidR="001B0536" w:rsidRPr="001B0536" w:rsidRDefault="001B0536" w:rsidP="003F787F">
            <w:pPr>
              <w:pStyle w:val="MdHeading2"/>
              <w:bidi/>
              <w:spacing w:before="0"/>
              <w:rPr>
                <w:rFonts w:ascii="Simplified Arabic" w:hAnsi="Simplified Arabic" w:cs="Simplified Arabic"/>
                <w:b w:val="0"/>
                <w:bCs w:val="0"/>
                <w:sz w:val="28"/>
                <w:szCs w:val="28"/>
                <w:rtl/>
              </w:rPr>
            </w:pPr>
            <w:r w:rsidRPr="001B0536">
              <w:rPr>
                <w:rFonts w:ascii="Simplified Arabic" w:hAnsi="Simplified Arabic" w:cs="Simplified Arabic" w:hint="cs"/>
                <w:b w:val="0"/>
                <w:bCs w:val="0"/>
                <w:sz w:val="28"/>
                <w:szCs w:val="28"/>
                <w:rtl/>
              </w:rPr>
              <w:t>مادي (الساحات، المقاهي)</w:t>
            </w:r>
          </w:p>
        </w:tc>
        <w:tc>
          <w:tcPr>
            <w:tcW w:w="3970" w:type="dxa"/>
          </w:tcPr>
          <w:p w:rsidR="001B0536" w:rsidRPr="001B0536" w:rsidRDefault="001B0536" w:rsidP="003F787F">
            <w:pPr>
              <w:pStyle w:val="MdHeading2"/>
              <w:bidi/>
              <w:spacing w:before="0"/>
              <w:rPr>
                <w:rFonts w:ascii="Simplified Arabic" w:hAnsi="Simplified Arabic" w:cs="Simplified Arabic"/>
                <w:b w:val="0"/>
                <w:bCs w:val="0"/>
                <w:sz w:val="28"/>
                <w:szCs w:val="28"/>
                <w:rtl/>
              </w:rPr>
            </w:pPr>
            <w:r w:rsidRPr="001B0536">
              <w:rPr>
                <w:rFonts w:ascii="Simplified Arabic" w:hAnsi="Simplified Arabic" w:cs="Simplified Arabic" w:hint="cs"/>
                <w:b w:val="0"/>
                <w:bCs w:val="0"/>
                <w:sz w:val="28"/>
                <w:szCs w:val="28"/>
                <w:rtl/>
              </w:rPr>
              <w:t>إلكتروني متعدد الإستخدامات والوسائط</w:t>
            </w:r>
          </w:p>
        </w:tc>
      </w:tr>
      <w:tr w:rsidR="001B0536" w:rsidTr="001B0536">
        <w:tc>
          <w:tcPr>
            <w:tcW w:w="1667" w:type="dxa"/>
          </w:tcPr>
          <w:p w:rsidR="001B0536" w:rsidRPr="001B0536" w:rsidRDefault="001B0536" w:rsidP="003F787F">
            <w:pPr>
              <w:pStyle w:val="MdHeading2"/>
              <w:bidi/>
              <w:spacing w:before="0"/>
              <w:rPr>
                <w:rFonts w:ascii="Simplified Arabic" w:hAnsi="Simplified Arabic" w:cs="Simplified Arabic"/>
                <w:b w:val="0"/>
                <w:bCs w:val="0"/>
                <w:sz w:val="28"/>
                <w:szCs w:val="28"/>
                <w:rtl/>
              </w:rPr>
            </w:pPr>
            <w:r w:rsidRPr="001B0536">
              <w:rPr>
                <w:rFonts w:ascii="Simplified Arabic" w:hAnsi="Simplified Arabic" w:cs="Simplified Arabic" w:hint="cs"/>
                <w:b w:val="0"/>
                <w:bCs w:val="0"/>
                <w:sz w:val="28"/>
                <w:szCs w:val="28"/>
                <w:rtl/>
              </w:rPr>
              <w:t>المخاطر</w:t>
            </w:r>
          </w:p>
        </w:tc>
        <w:tc>
          <w:tcPr>
            <w:tcW w:w="4252" w:type="dxa"/>
          </w:tcPr>
          <w:p w:rsidR="001B0536" w:rsidRPr="001B0536" w:rsidRDefault="001B0536" w:rsidP="003F787F">
            <w:pPr>
              <w:pStyle w:val="MdHeading2"/>
              <w:bidi/>
              <w:spacing w:before="0"/>
              <w:rPr>
                <w:rFonts w:ascii="Simplified Arabic" w:hAnsi="Simplified Arabic" w:cs="Simplified Arabic"/>
                <w:b w:val="0"/>
                <w:bCs w:val="0"/>
                <w:sz w:val="28"/>
                <w:szCs w:val="28"/>
                <w:rtl/>
              </w:rPr>
            </w:pPr>
            <w:r w:rsidRPr="001B0536">
              <w:rPr>
                <w:rFonts w:ascii="Simplified Arabic" w:hAnsi="Simplified Arabic" w:cs="Simplified Arabic" w:hint="cs"/>
                <w:b w:val="0"/>
                <w:bCs w:val="0"/>
                <w:sz w:val="28"/>
                <w:szCs w:val="28"/>
                <w:rtl/>
              </w:rPr>
              <w:t>القمع المباشر، الرقابة القانونية</w:t>
            </w:r>
          </w:p>
        </w:tc>
        <w:tc>
          <w:tcPr>
            <w:tcW w:w="3970" w:type="dxa"/>
          </w:tcPr>
          <w:p w:rsidR="001B0536" w:rsidRPr="001B0536" w:rsidRDefault="001B0536" w:rsidP="003F787F">
            <w:pPr>
              <w:pStyle w:val="MdHeading2"/>
              <w:bidi/>
              <w:spacing w:before="0"/>
              <w:rPr>
                <w:rFonts w:ascii="Simplified Arabic" w:hAnsi="Simplified Arabic" w:cs="Simplified Arabic"/>
                <w:b w:val="0"/>
                <w:bCs w:val="0"/>
                <w:sz w:val="28"/>
                <w:szCs w:val="28"/>
                <w:rtl/>
              </w:rPr>
            </w:pPr>
            <w:r w:rsidRPr="001B0536">
              <w:rPr>
                <w:rFonts w:ascii="Simplified Arabic" w:hAnsi="Simplified Arabic" w:cs="Simplified Arabic" w:hint="cs"/>
                <w:b w:val="0"/>
                <w:bCs w:val="0"/>
                <w:sz w:val="28"/>
                <w:szCs w:val="28"/>
                <w:rtl/>
              </w:rPr>
              <w:t>الرقابة الرقمية، ال</w:t>
            </w:r>
            <w:r>
              <w:rPr>
                <w:rFonts w:ascii="Simplified Arabic" w:hAnsi="Simplified Arabic" w:cs="Simplified Arabic" w:hint="cs"/>
                <w:b w:val="0"/>
                <w:bCs w:val="0"/>
                <w:sz w:val="28"/>
                <w:szCs w:val="28"/>
                <w:rtl/>
              </w:rPr>
              <w:t>أ</w:t>
            </w:r>
            <w:r w:rsidRPr="001B0536">
              <w:rPr>
                <w:rFonts w:ascii="Simplified Arabic" w:hAnsi="Simplified Arabic" w:cs="Simplified Arabic" w:hint="cs"/>
                <w:b w:val="0"/>
                <w:bCs w:val="0"/>
                <w:sz w:val="28"/>
                <w:szCs w:val="28"/>
                <w:rtl/>
              </w:rPr>
              <w:t>خبار المضللة والزائفة</w:t>
            </w:r>
          </w:p>
        </w:tc>
      </w:tr>
    </w:tbl>
    <w:p w:rsidR="003F7C28" w:rsidRDefault="00C746E9" w:rsidP="003F787F">
      <w:pPr>
        <w:pStyle w:val="MdParagraph"/>
        <w:bidi/>
        <w:spacing w:before="0"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3F7C28" w:rsidRPr="00C27368">
        <w:rPr>
          <w:rFonts w:ascii="Simplified Arabic" w:hAnsi="Simplified Arabic" w:cs="Simplified Arabic"/>
          <w:sz w:val="28"/>
          <w:szCs w:val="28"/>
          <w:rtl/>
        </w:rPr>
        <w:t>إن الفضاء السيبيري قد أعاد بالفعل تشكيل الفضاء العمومي</w:t>
      </w:r>
      <w:r>
        <w:rPr>
          <w:rFonts w:ascii="Simplified Arabic" w:hAnsi="Simplified Arabic" w:cs="Simplified Arabic"/>
          <w:sz w:val="28"/>
          <w:szCs w:val="28"/>
          <w:rtl/>
        </w:rPr>
        <w:t xml:space="preserve"> محولا</w:t>
      </w:r>
      <w:r w:rsidR="003F7C28" w:rsidRPr="00C27368">
        <w:rPr>
          <w:rFonts w:ascii="Simplified Arabic" w:hAnsi="Simplified Arabic" w:cs="Simplified Arabic"/>
          <w:sz w:val="28"/>
          <w:szCs w:val="28"/>
          <w:rtl/>
        </w:rPr>
        <w:t xml:space="preserve"> إياه من حيز مادي ومحدود إ</w:t>
      </w:r>
      <w:r>
        <w:rPr>
          <w:rFonts w:ascii="Simplified Arabic" w:hAnsi="Simplified Arabic" w:cs="Simplified Arabic"/>
          <w:sz w:val="28"/>
          <w:szCs w:val="28"/>
          <w:rtl/>
        </w:rPr>
        <w:t>لى فضاء رقمي، سيال، وعابر للحدو</w:t>
      </w:r>
      <w:r>
        <w:rPr>
          <w:rFonts w:ascii="Simplified Arabic" w:hAnsi="Simplified Arabic" w:cs="Simplified Arabic" w:hint="cs"/>
          <w:sz w:val="28"/>
          <w:szCs w:val="28"/>
          <w:rtl/>
        </w:rPr>
        <w:t>د؛</w:t>
      </w:r>
      <w:r w:rsidR="003F7C28" w:rsidRPr="00C27368">
        <w:rPr>
          <w:rFonts w:ascii="Simplified Arabic" w:hAnsi="Simplified Arabic" w:cs="Simplified Arabic"/>
          <w:sz w:val="28"/>
          <w:szCs w:val="28"/>
        </w:rPr>
        <w:t xml:space="preserve"> </w:t>
      </w:r>
      <w:r>
        <w:rPr>
          <w:rFonts w:ascii="Simplified Arabic" w:hAnsi="Simplified Arabic" w:cs="Simplified Arabic"/>
          <w:sz w:val="28"/>
          <w:szCs w:val="28"/>
          <w:rtl/>
        </w:rPr>
        <w:t>لقد منح هذا التحول صوتا</w:t>
      </w:r>
      <w:r w:rsidR="003F7C28" w:rsidRPr="00C27368">
        <w:rPr>
          <w:rFonts w:ascii="Simplified Arabic" w:hAnsi="Simplified Arabic" w:cs="Simplified Arabic"/>
          <w:sz w:val="28"/>
          <w:szCs w:val="28"/>
          <w:rtl/>
        </w:rPr>
        <w:t xml:space="preserve"> لمن لا صوت لهم</w:t>
      </w:r>
      <w:r>
        <w:rPr>
          <w:rFonts w:ascii="Simplified Arabic" w:hAnsi="Simplified Arabic" w:cs="Simplified Arabic" w:hint="cs"/>
          <w:sz w:val="28"/>
          <w:szCs w:val="28"/>
          <w:rtl/>
        </w:rPr>
        <w:t xml:space="preserve"> وإشراك الفئات المهمشة</w:t>
      </w:r>
      <w:r w:rsidR="003F7C28" w:rsidRPr="00C27368">
        <w:rPr>
          <w:rFonts w:ascii="Simplified Arabic" w:hAnsi="Simplified Arabic" w:cs="Simplified Arabic"/>
          <w:sz w:val="28"/>
          <w:szCs w:val="28"/>
          <w:rtl/>
        </w:rPr>
        <w:t>، وكسر احتكار المعلومة ووفر أدوات غير مسبوقة للتعبئة والمشاركة</w:t>
      </w:r>
      <w:r>
        <w:rPr>
          <w:rFonts w:ascii="Simplified Arabic" w:hAnsi="Simplified Arabic" w:cs="Simplified Arabic" w:hint="cs"/>
          <w:sz w:val="28"/>
          <w:szCs w:val="28"/>
          <w:rtl/>
        </w:rPr>
        <w:t xml:space="preserve"> وأعد تعرف هذه الأخيرة، ضف إلى أنه أضعف الحدود الجغرافية وفتح المجال لإتاحة المعلومة والتفاعل الفوري معها، كما أنه أسهم في تعزيز الحركات الإجتماعية والسياسية في البيئة الرقمية من خلال الديناميكية والمرونة في استخدامه، وزاد من دعم الإبتكار والتغيير</w:t>
      </w:r>
      <w:r w:rsidR="003F7C28" w:rsidRPr="00C27368">
        <w:rPr>
          <w:rFonts w:ascii="Simplified Arabic" w:hAnsi="Simplified Arabic" w:cs="Simplified Arabic"/>
          <w:sz w:val="28"/>
          <w:szCs w:val="28"/>
        </w:rPr>
        <w:t xml:space="preserve"> </w:t>
      </w:r>
      <w:r w:rsidR="003F7C28" w:rsidRPr="00C27368">
        <w:rPr>
          <w:rFonts w:ascii="Simplified Arabic" w:hAnsi="Simplified Arabic" w:cs="Simplified Arabic"/>
          <w:sz w:val="28"/>
          <w:szCs w:val="28"/>
          <w:rtl/>
        </w:rPr>
        <w:t>ومع ذلك فإن هذا الفضاء الجديد</w:t>
      </w:r>
      <w:r>
        <w:rPr>
          <w:rFonts w:ascii="Simplified Arabic" w:hAnsi="Simplified Arabic" w:cs="Simplified Arabic"/>
          <w:sz w:val="28"/>
          <w:szCs w:val="28"/>
          <w:rtl/>
        </w:rPr>
        <w:t xml:space="preserve"> ليس</w:t>
      </w:r>
      <w:r w:rsidR="003F7C28" w:rsidRPr="00C27368">
        <w:rPr>
          <w:rFonts w:ascii="Simplified Arabic" w:hAnsi="Simplified Arabic" w:cs="Simplified Arabic"/>
          <w:sz w:val="28"/>
          <w:szCs w:val="28"/>
        </w:rPr>
        <w:t xml:space="preserve"> </w:t>
      </w:r>
      <w:r w:rsidR="003F7C28" w:rsidRPr="00C27368">
        <w:rPr>
          <w:rFonts w:ascii="Simplified Arabic" w:hAnsi="Simplified Arabic" w:cs="Simplified Arabic"/>
          <w:sz w:val="28"/>
          <w:szCs w:val="28"/>
          <w:rtl/>
        </w:rPr>
        <w:t>ديمقراطية خالصة؛ فهو محفوف بمخاطر المراقبة، التضليل، والاستقطاب</w:t>
      </w:r>
      <w:r w:rsidR="003F7C28" w:rsidRPr="00C27368">
        <w:rPr>
          <w:rFonts w:ascii="Simplified Arabic" w:hAnsi="Simplified Arabic" w:cs="Simplified Arabic"/>
          <w:sz w:val="28"/>
          <w:szCs w:val="28"/>
        </w:rPr>
        <w:t>.</w:t>
      </w:r>
    </w:p>
    <w:sectPr w:rsidR="003F7C28" w:rsidSect="001A7416">
      <w:pgSz w:w="11906" w:h="16838" w:code="9"/>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A39" w:rsidRDefault="00AB0A39" w:rsidP="007A70BB">
      <w:pPr>
        <w:spacing w:after="0" w:line="240" w:lineRule="auto"/>
      </w:pPr>
      <w:r>
        <w:separator/>
      </w:r>
    </w:p>
  </w:endnote>
  <w:endnote w:type="continuationSeparator" w:id="1">
    <w:p w:rsidR="00AB0A39" w:rsidRDefault="00AB0A39" w:rsidP="007A70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A39" w:rsidRDefault="00AB0A39" w:rsidP="007A70BB">
      <w:pPr>
        <w:spacing w:after="0" w:line="240" w:lineRule="auto"/>
      </w:pPr>
      <w:r>
        <w:separator/>
      </w:r>
    </w:p>
  </w:footnote>
  <w:footnote w:type="continuationSeparator" w:id="1">
    <w:p w:rsidR="00AB0A39" w:rsidRDefault="00AB0A39" w:rsidP="007A70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A454B4C"/>
    <w:multiLevelType w:val="multilevel"/>
    <w:tmpl w:val="A77A6D26"/>
    <w:lvl w:ilvl="0">
      <w:numFmt w:val="bullet"/>
      <w:lvlText w:val="•"/>
      <w:lvlJc w:val="left"/>
      <w:pPr>
        <w:tabs>
          <w:tab w:val="num" w:pos="0"/>
        </w:tabs>
        <w:ind w:left="480" w:hanging="480"/>
      </w:pPr>
    </w:lvl>
    <w:lvl w:ilvl="1">
      <w:numFmt w:val="bullet"/>
      <w:lvlText w:val="–"/>
      <w:lvlJc w:val="left"/>
      <w:pPr>
        <w:tabs>
          <w:tab w:val="num" w:pos="0"/>
        </w:tabs>
        <w:ind w:left="48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nsid w:val="00840925"/>
    <w:multiLevelType w:val="hybridMultilevel"/>
    <w:tmpl w:val="D2242704"/>
    <w:lvl w:ilvl="0" w:tplc="7034ED30">
      <w:start w:val="2"/>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1D87525"/>
    <w:multiLevelType w:val="hybridMultilevel"/>
    <w:tmpl w:val="A4EA4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762E45"/>
    <w:multiLevelType w:val="hybridMultilevel"/>
    <w:tmpl w:val="EBC0D002"/>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E142A50"/>
    <w:multiLevelType w:val="hybridMultilevel"/>
    <w:tmpl w:val="0E06831E"/>
    <w:lvl w:ilvl="0" w:tplc="9106078A">
      <w:start w:val="1"/>
      <w:numFmt w:val="decimal"/>
      <w:lvlText w:val="%1"/>
      <w:lvlJc w:val="left"/>
      <w:pPr>
        <w:ind w:left="720" w:hanging="360"/>
      </w:pPr>
    </w:lvl>
    <w:lvl w:ilvl="1" w:tplc="AC1E8A1A">
      <w:numFmt w:val="none"/>
      <w:lvlText w:val=""/>
      <w:lvlJc w:val="left"/>
      <w:pPr>
        <w:tabs>
          <w:tab w:val="num" w:pos="360"/>
        </w:tabs>
      </w:pPr>
    </w:lvl>
    <w:lvl w:ilvl="2" w:tplc="AB020578">
      <w:numFmt w:val="none"/>
      <w:lvlText w:val=""/>
      <w:lvlJc w:val="left"/>
      <w:pPr>
        <w:tabs>
          <w:tab w:val="num" w:pos="360"/>
        </w:tabs>
      </w:pPr>
    </w:lvl>
    <w:lvl w:ilvl="3" w:tplc="3878D156">
      <w:start w:val="1"/>
      <w:numFmt w:val="decimal"/>
      <w:lvlText w:val="%4)"/>
      <w:lvlJc w:val="left"/>
      <w:pPr>
        <w:ind w:left="2880" w:hanging="360"/>
      </w:pPr>
    </w:lvl>
    <w:lvl w:ilvl="4" w:tplc="512C9C4E">
      <w:start w:val="1"/>
      <w:numFmt w:val="decimal"/>
      <w:lvlText w:val="%5)"/>
      <w:lvlJc w:val="left"/>
      <w:pPr>
        <w:ind w:left="3600" w:hanging="360"/>
      </w:pPr>
    </w:lvl>
    <w:lvl w:ilvl="5" w:tplc="EFD8EBF6">
      <w:start w:val="1"/>
      <w:numFmt w:val="decimal"/>
      <w:lvlText w:val="%6)"/>
      <w:lvlJc w:val="left"/>
      <w:pPr>
        <w:ind w:left="4320" w:hanging="360"/>
      </w:pPr>
    </w:lvl>
    <w:lvl w:ilvl="6" w:tplc="F9746264">
      <w:start w:val="1"/>
      <w:numFmt w:val="decimal"/>
      <w:lvlText w:val="%7)"/>
      <w:lvlJc w:val="left"/>
      <w:pPr>
        <w:ind w:left="5040" w:hanging="360"/>
      </w:pPr>
    </w:lvl>
    <w:lvl w:ilvl="7" w:tplc="022ED730">
      <w:start w:val="1"/>
      <w:numFmt w:val="decimal"/>
      <w:lvlText w:val="%8)"/>
      <w:lvlJc w:val="left"/>
      <w:pPr>
        <w:ind w:left="5760" w:hanging="360"/>
      </w:pPr>
    </w:lvl>
    <w:lvl w:ilvl="8" w:tplc="F2A8D462">
      <w:start w:val="1"/>
      <w:numFmt w:val="decimal"/>
      <w:lvlText w:val="%9)"/>
      <w:lvlJc w:val="left"/>
      <w:pPr>
        <w:ind w:left="6480" w:hanging="360"/>
      </w:pPr>
    </w:lvl>
  </w:abstractNum>
  <w:abstractNum w:abstractNumId="5">
    <w:nsid w:val="235D69D4"/>
    <w:multiLevelType w:val="hybridMultilevel"/>
    <w:tmpl w:val="3B9AF246"/>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265C5BC6"/>
    <w:multiLevelType w:val="hybridMultilevel"/>
    <w:tmpl w:val="1C00805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D8B588C"/>
    <w:multiLevelType w:val="hybridMultilevel"/>
    <w:tmpl w:val="929AA1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229181E"/>
    <w:multiLevelType w:val="hybridMultilevel"/>
    <w:tmpl w:val="2AB23D06"/>
    <w:lvl w:ilvl="0" w:tplc="044C2B58">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401FA4"/>
    <w:multiLevelType w:val="hybridMultilevel"/>
    <w:tmpl w:val="F7144144"/>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9523DD2"/>
    <w:multiLevelType w:val="hybridMultilevel"/>
    <w:tmpl w:val="6626450E"/>
    <w:lvl w:ilvl="0" w:tplc="72E4EDB8">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AE05E08"/>
    <w:multiLevelType w:val="multilevel"/>
    <w:tmpl w:val="6064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9B1696"/>
    <w:multiLevelType w:val="hybridMultilevel"/>
    <w:tmpl w:val="4798F7C0"/>
    <w:lvl w:ilvl="0" w:tplc="37AE8362">
      <w:start w:val="1"/>
      <w:numFmt w:val="bullet"/>
      <w:lvlText w:val="•"/>
      <w:lvlJc w:val="left"/>
      <w:pPr>
        <w:ind w:left="720" w:hanging="360"/>
      </w:pPr>
    </w:lvl>
    <w:lvl w:ilvl="1" w:tplc="DF020792">
      <w:start w:val="1"/>
      <w:numFmt w:val="bullet"/>
      <w:lvlText w:val="◦"/>
      <w:lvlJc w:val="left"/>
      <w:pPr>
        <w:ind w:left="1440" w:hanging="360"/>
      </w:pPr>
    </w:lvl>
    <w:lvl w:ilvl="2" w:tplc="BE8806A0">
      <w:start w:val="1"/>
      <w:numFmt w:val="bullet"/>
      <w:lvlText w:val="•"/>
      <w:lvlJc w:val="left"/>
      <w:pPr>
        <w:ind w:left="2160" w:hanging="360"/>
      </w:pPr>
    </w:lvl>
    <w:lvl w:ilvl="3" w:tplc="83246350">
      <w:start w:val="1"/>
      <w:numFmt w:val="bullet"/>
      <w:lvlText w:val="◦"/>
      <w:lvlJc w:val="left"/>
      <w:pPr>
        <w:ind w:left="2880" w:hanging="360"/>
      </w:pPr>
    </w:lvl>
    <w:lvl w:ilvl="4" w:tplc="4B209166">
      <w:start w:val="1"/>
      <w:numFmt w:val="bullet"/>
      <w:lvlText w:val="•"/>
      <w:lvlJc w:val="left"/>
      <w:pPr>
        <w:ind w:left="3600" w:hanging="360"/>
      </w:pPr>
    </w:lvl>
    <w:lvl w:ilvl="5" w:tplc="9B4C4774">
      <w:start w:val="1"/>
      <w:numFmt w:val="bullet"/>
      <w:lvlText w:val="◦"/>
      <w:lvlJc w:val="left"/>
      <w:pPr>
        <w:ind w:left="4320" w:hanging="360"/>
      </w:pPr>
    </w:lvl>
    <w:lvl w:ilvl="6" w:tplc="A43AEEAE">
      <w:start w:val="1"/>
      <w:numFmt w:val="bullet"/>
      <w:lvlText w:val="•"/>
      <w:lvlJc w:val="left"/>
      <w:pPr>
        <w:ind w:left="5040" w:hanging="360"/>
      </w:pPr>
    </w:lvl>
    <w:lvl w:ilvl="7" w:tplc="23D63934">
      <w:numFmt w:val="decimal"/>
      <w:lvlText w:val=""/>
      <w:lvlJc w:val="left"/>
    </w:lvl>
    <w:lvl w:ilvl="8" w:tplc="F2D8CFCC">
      <w:numFmt w:val="decimal"/>
      <w:lvlText w:val=""/>
      <w:lvlJc w:val="left"/>
    </w:lvl>
  </w:abstractNum>
  <w:abstractNum w:abstractNumId="13">
    <w:nsid w:val="4A962831"/>
    <w:multiLevelType w:val="multilevel"/>
    <w:tmpl w:val="27EE5D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4F622380"/>
    <w:multiLevelType w:val="hybridMultilevel"/>
    <w:tmpl w:val="3BE2D944"/>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55630168"/>
    <w:multiLevelType w:val="multilevel"/>
    <w:tmpl w:val="49EC72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63131864"/>
    <w:multiLevelType w:val="hybridMultilevel"/>
    <w:tmpl w:val="B04CC5A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nsid w:val="6A4A5B31"/>
    <w:multiLevelType w:val="hybridMultilevel"/>
    <w:tmpl w:val="FFF60850"/>
    <w:lvl w:ilvl="0" w:tplc="ADBCBA1A">
      <w:numFmt w:val="bullet"/>
      <w:lvlText w:val="-"/>
      <w:lvlJc w:val="left"/>
      <w:pPr>
        <w:ind w:left="720" w:hanging="360"/>
      </w:pPr>
      <w:rPr>
        <w:rFonts w:ascii="Simplified Arabic" w:eastAsiaTheme="minorHAnsi"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71315DCA"/>
    <w:multiLevelType w:val="multilevel"/>
    <w:tmpl w:val="75D264D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9">
    <w:nsid w:val="738178EE"/>
    <w:multiLevelType w:val="hybridMultilevel"/>
    <w:tmpl w:val="128E16E0"/>
    <w:lvl w:ilvl="0" w:tplc="D6588F5A">
      <w:start w:val="1"/>
      <w:numFmt w:val="bullet"/>
      <w:lvlText w:val="•"/>
      <w:lvlJc w:val="left"/>
      <w:pPr>
        <w:ind w:left="643" w:hanging="360"/>
      </w:pPr>
    </w:lvl>
    <w:lvl w:ilvl="1" w:tplc="EAE25E6A">
      <w:start w:val="1"/>
      <w:numFmt w:val="bullet"/>
      <w:lvlText w:val="◦"/>
      <w:lvlJc w:val="left"/>
      <w:pPr>
        <w:ind w:left="1363" w:hanging="360"/>
      </w:pPr>
    </w:lvl>
    <w:lvl w:ilvl="2" w:tplc="790C5B14">
      <w:start w:val="1"/>
      <w:numFmt w:val="bullet"/>
      <w:lvlText w:val="•"/>
      <w:lvlJc w:val="left"/>
      <w:pPr>
        <w:ind w:left="2083" w:hanging="360"/>
      </w:pPr>
    </w:lvl>
    <w:lvl w:ilvl="3" w:tplc="651EA60A">
      <w:start w:val="1"/>
      <w:numFmt w:val="bullet"/>
      <w:lvlText w:val="◦"/>
      <w:lvlJc w:val="left"/>
      <w:pPr>
        <w:ind w:left="2803" w:hanging="360"/>
      </w:pPr>
    </w:lvl>
    <w:lvl w:ilvl="4" w:tplc="54466CA6">
      <w:start w:val="1"/>
      <w:numFmt w:val="bullet"/>
      <w:lvlText w:val="•"/>
      <w:lvlJc w:val="left"/>
      <w:pPr>
        <w:ind w:left="3523" w:hanging="360"/>
      </w:pPr>
    </w:lvl>
    <w:lvl w:ilvl="5" w:tplc="A942DE58">
      <w:start w:val="1"/>
      <w:numFmt w:val="bullet"/>
      <w:lvlText w:val="◦"/>
      <w:lvlJc w:val="left"/>
      <w:pPr>
        <w:ind w:left="4243" w:hanging="360"/>
      </w:pPr>
    </w:lvl>
    <w:lvl w:ilvl="6" w:tplc="7216319A">
      <w:start w:val="1"/>
      <w:numFmt w:val="bullet"/>
      <w:lvlText w:val="•"/>
      <w:lvlJc w:val="left"/>
      <w:pPr>
        <w:ind w:left="4963" w:hanging="360"/>
      </w:pPr>
    </w:lvl>
    <w:lvl w:ilvl="7" w:tplc="3D9CEB1C">
      <w:numFmt w:val="decimal"/>
      <w:lvlText w:val=""/>
      <w:lvlJc w:val="left"/>
    </w:lvl>
    <w:lvl w:ilvl="8" w:tplc="4D86A36C">
      <w:numFmt w:val="decimal"/>
      <w:lvlText w:val=""/>
      <w:lvlJc w:val="left"/>
    </w:lvl>
  </w:abstractNum>
  <w:abstractNum w:abstractNumId="20">
    <w:nsid w:val="73B067E7"/>
    <w:multiLevelType w:val="hybridMultilevel"/>
    <w:tmpl w:val="5A3E82D4"/>
    <w:lvl w:ilvl="0" w:tplc="76285D0E">
      <w:start w:val="2"/>
      <w:numFmt w:val="bullet"/>
      <w:lvlText w:val=""/>
      <w:lvlJc w:val="left"/>
      <w:pPr>
        <w:ind w:left="360" w:hanging="360"/>
      </w:pPr>
      <w:rPr>
        <w:rFonts w:ascii="Symbol" w:eastAsiaTheme="minorEastAsia"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7E6E1206"/>
    <w:multiLevelType w:val="hybridMultilevel"/>
    <w:tmpl w:val="68B0BC68"/>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0"/>
  </w:num>
  <w:num w:numId="4">
    <w:abstractNumId w:val="6"/>
  </w:num>
  <w:num w:numId="5">
    <w:abstractNumId w:val="8"/>
  </w:num>
  <w:num w:numId="6">
    <w:abstractNumId w:val="7"/>
  </w:num>
  <w:num w:numId="7">
    <w:abstractNumId w:val="17"/>
  </w:num>
  <w:num w:numId="8">
    <w:abstractNumId w:val="20"/>
  </w:num>
  <w:num w:numId="9">
    <w:abstractNumId w:val="1"/>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3"/>
  </w:num>
  <w:num w:numId="13">
    <w:abstractNumId w:val="11"/>
  </w:num>
  <w:num w:numId="14">
    <w:abstractNumId w:val="15"/>
  </w:num>
  <w:num w:numId="15">
    <w:abstractNumId w:val="19"/>
    <w:lvlOverride w:ilvl="0">
      <w:startOverride w:val="1"/>
    </w:lvlOverride>
  </w:num>
  <w:num w:numId="16">
    <w:abstractNumId w:val="12"/>
    <w:lvlOverride w:ilvl="0">
      <w:startOverride w:val="1"/>
    </w:lvlOverride>
  </w:num>
  <w:num w:numId="17">
    <w:abstractNumId w:val="4"/>
    <w:lvlOverride w:ilvl="0">
      <w:startOverride w:val="1"/>
    </w:lvlOverride>
  </w:num>
  <w:num w:numId="18">
    <w:abstractNumId w:val="9"/>
  </w:num>
  <w:num w:numId="19">
    <w:abstractNumId w:val="5"/>
  </w:num>
  <w:num w:numId="20">
    <w:abstractNumId w:val="14"/>
  </w:num>
  <w:num w:numId="21">
    <w:abstractNumId w:val="3"/>
  </w:num>
  <w:num w:numId="22">
    <w:abstractNumId w:val="16"/>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C4655"/>
    <w:rsid w:val="00032212"/>
    <w:rsid w:val="00041E96"/>
    <w:rsid w:val="00060EB5"/>
    <w:rsid w:val="0006198E"/>
    <w:rsid w:val="00063704"/>
    <w:rsid w:val="00067424"/>
    <w:rsid w:val="00073099"/>
    <w:rsid w:val="00075F4F"/>
    <w:rsid w:val="000823DB"/>
    <w:rsid w:val="00094FAF"/>
    <w:rsid w:val="00096670"/>
    <w:rsid w:val="000B1164"/>
    <w:rsid w:val="000E1AE1"/>
    <w:rsid w:val="000E5992"/>
    <w:rsid w:val="00124B14"/>
    <w:rsid w:val="00145F30"/>
    <w:rsid w:val="001A6873"/>
    <w:rsid w:val="001A6E3E"/>
    <w:rsid w:val="001A7416"/>
    <w:rsid w:val="001B0536"/>
    <w:rsid w:val="002043FC"/>
    <w:rsid w:val="00232875"/>
    <w:rsid w:val="00284EBC"/>
    <w:rsid w:val="0029049B"/>
    <w:rsid w:val="002B1D56"/>
    <w:rsid w:val="003242FB"/>
    <w:rsid w:val="00333DB2"/>
    <w:rsid w:val="003343FC"/>
    <w:rsid w:val="0036394C"/>
    <w:rsid w:val="003A09BB"/>
    <w:rsid w:val="003A4CA7"/>
    <w:rsid w:val="003D343B"/>
    <w:rsid w:val="003E2AA1"/>
    <w:rsid w:val="003F33A8"/>
    <w:rsid w:val="003F7461"/>
    <w:rsid w:val="003F787F"/>
    <w:rsid w:val="003F7C28"/>
    <w:rsid w:val="00410BFA"/>
    <w:rsid w:val="00417082"/>
    <w:rsid w:val="00436ED4"/>
    <w:rsid w:val="00445FA1"/>
    <w:rsid w:val="004644B9"/>
    <w:rsid w:val="00466C55"/>
    <w:rsid w:val="00471AF2"/>
    <w:rsid w:val="00473E91"/>
    <w:rsid w:val="00490821"/>
    <w:rsid w:val="004916FE"/>
    <w:rsid w:val="004D4173"/>
    <w:rsid w:val="004D7E12"/>
    <w:rsid w:val="004F2936"/>
    <w:rsid w:val="005032DF"/>
    <w:rsid w:val="00525396"/>
    <w:rsid w:val="005268F9"/>
    <w:rsid w:val="00534D60"/>
    <w:rsid w:val="0055401D"/>
    <w:rsid w:val="00584587"/>
    <w:rsid w:val="00593FFC"/>
    <w:rsid w:val="005B0476"/>
    <w:rsid w:val="005C3846"/>
    <w:rsid w:val="005C7DEC"/>
    <w:rsid w:val="005E231F"/>
    <w:rsid w:val="00613E0F"/>
    <w:rsid w:val="00695442"/>
    <w:rsid w:val="006B309D"/>
    <w:rsid w:val="006C0090"/>
    <w:rsid w:val="00720CC8"/>
    <w:rsid w:val="00746123"/>
    <w:rsid w:val="00757BEF"/>
    <w:rsid w:val="00760A7A"/>
    <w:rsid w:val="007664CF"/>
    <w:rsid w:val="00766AB3"/>
    <w:rsid w:val="00772622"/>
    <w:rsid w:val="00790F25"/>
    <w:rsid w:val="0079687B"/>
    <w:rsid w:val="007A6EE9"/>
    <w:rsid w:val="007A70BB"/>
    <w:rsid w:val="007C2F73"/>
    <w:rsid w:val="007C4A9C"/>
    <w:rsid w:val="007F5ED7"/>
    <w:rsid w:val="00837B36"/>
    <w:rsid w:val="00877848"/>
    <w:rsid w:val="008C3E62"/>
    <w:rsid w:val="008F3E51"/>
    <w:rsid w:val="00915FFA"/>
    <w:rsid w:val="00916132"/>
    <w:rsid w:val="00932EC7"/>
    <w:rsid w:val="009D0646"/>
    <w:rsid w:val="009E43FD"/>
    <w:rsid w:val="009E6124"/>
    <w:rsid w:val="00A307A2"/>
    <w:rsid w:val="00A45EC1"/>
    <w:rsid w:val="00A4771E"/>
    <w:rsid w:val="00A617FC"/>
    <w:rsid w:val="00A760A9"/>
    <w:rsid w:val="00A84FE5"/>
    <w:rsid w:val="00A92368"/>
    <w:rsid w:val="00A944E7"/>
    <w:rsid w:val="00AA1BEE"/>
    <w:rsid w:val="00AA3A77"/>
    <w:rsid w:val="00AA5F23"/>
    <w:rsid w:val="00AB0A39"/>
    <w:rsid w:val="00AC324F"/>
    <w:rsid w:val="00AC4655"/>
    <w:rsid w:val="00AF3B45"/>
    <w:rsid w:val="00AF69FD"/>
    <w:rsid w:val="00AF6C80"/>
    <w:rsid w:val="00B741AC"/>
    <w:rsid w:val="00B8052E"/>
    <w:rsid w:val="00B808FD"/>
    <w:rsid w:val="00BB4FFC"/>
    <w:rsid w:val="00BC3CF0"/>
    <w:rsid w:val="00BE1993"/>
    <w:rsid w:val="00BE5C50"/>
    <w:rsid w:val="00BF400E"/>
    <w:rsid w:val="00C06ABB"/>
    <w:rsid w:val="00C07C12"/>
    <w:rsid w:val="00C207A9"/>
    <w:rsid w:val="00C3257A"/>
    <w:rsid w:val="00C42B92"/>
    <w:rsid w:val="00C746E9"/>
    <w:rsid w:val="00C8227D"/>
    <w:rsid w:val="00C92726"/>
    <w:rsid w:val="00CD5310"/>
    <w:rsid w:val="00CD6443"/>
    <w:rsid w:val="00CF5B10"/>
    <w:rsid w:val="00D03478"/>
    <w:rsid w:val="00D06269"/>
    <w:rsid w:val="00D1641B"/>
    <w:rsid w:val="00D272A6"/>
    <w:rsid w:val="00D60143"/>
    <w:rsid w:val="00DB563A"/>
    <w:rsid w:val="00E4202D"/>
    <w:rsid w:val="00E514A8"/>
    <w:rsid w:val="00E713AE"/>
    <w:rsid w:val="00EA2B6E"/>
    <w:rsid w:val="00EE7A06"/>
    <w:rsid w:val="00F10203"/>
    <w:rsid w:val="00F11089"/>
    <w:rsid w:val="00F2714A"/>
    <w:rsid w:val="00F845BC"/>
    <w:rsid w:val="00FC69BA"/>
    <w:rsid w:val="00FE4B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9"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B36"/>
  </w:style>
  <w:style w:type="paragraph" w:styleId="Titre2">
    <w:name w:val="heading 2"/>
    <w:basedOn w:val="Normal"/>
    <w:link w:val="Titre2Car"/>
    <w:uiPriority w:val="9"/>
    <w:qFormat/>
    <w:rsid w:val="00410B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410B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rstParagraph">
    <w:name w:val="First Paragraph"/>
    <w:basedOn w:val="Corpsdetexte"/>
    <w:next w:val="Corpsdetexte"/>
    <w:qFormat/>
    <w:rsid w:val="00932EC7"/>
    <w:pPr>
      <w:spacing w:before="180" w:after="180" w:line="240" w:lineRule="auto"/>
    </w:pPr>
    <w:rPr>
      <w:rFonts w:eastAsiaTheme="minorHAnsi"/>
      <w:sz w:val="24"/>
      <w:szCs w:val="24"/>
      <w:lang w:val="en-US" w:eastAsia="en-US"/>
    </w:rPr>
  </w:style>
  <w:style w:type="paragraph" w:customStyle="1" w:styleId="Compact">
    <w:name w:val="Compact"/>
    <w:basedOn w:val="Corpsdetexte"/>
    <w:qFormat/>
    <w:rsid w:val="00932EC7"/>
    <w:pPr>
      <w:spacing w:before="36" w:after="36" w:line="240" w:lineRule="auto"/>
    </w:pPr>
    <w:rPr>
      <w:rFonts w:eastAsiaTheme="minorHAnsi"/>
      <w:sz w:val="24"/>
      <w:szCs w:val="24"/>
      <w:lang w:val="en-US" w:eastAsia="en-US"/>
    </w:rPr>
  </w:style>
  <w:style w:type="paragraph" w:customStyle="1" w:styleId="Heading3">
    <w:name w:val="Heading 3"/>
    <w:basedOn w:val="Normal"/>
    <w:next w:val="Corpsdetexte"/>
    <w:uiPriority w:val="9"/>
    <w:unhideWhenUsed/>
    <w:qFormat/>
    <w:rsid w:val="00932EC7"/>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en-US" w:eastAsia="en-US"/>
    </w:rPr>
  </w:style>
  <w:style w:type="paragraph" w:customStyle="1" w:styleId="Heading4">
    <w:name w:val="Heading 4"/>
    <w:basedOn w:val="Normal"/>
    <w:next w:val="Corpsdetexte"/>
    <w:uiPriority w:val="9"/>
    <w:unhideWhenUsed/>
    <w:qFormat/>
    <w:rsid w:val="00932EC7"/>
    <w:pPr>
      <w:keepNext/>
      <w:keepLines/>
      <w:spacing w:before="200" w:after="0" w:line="240" w:lineRule="auto"/>
      <w:outlineLvl w:val="3"/>
    </w:pPr>
    <w:rPr>
      <w:rFonts w:asciiTheme="majorHAnsi" w:eastAsiaTheme="majorEastAsia" w:hAnsiTheme="majorHAnsi" w:cstheme="majorBidi"/>
      <w:bCs/>
      <w:i/>
      <w:color w:val="4F81BD" w:themeColor="accent1"/>
      <w:sz w:val="24"/>
      <w:szCs w:val="24"/>
      <w:lang w:val="en-US" w:eastAsia="en-US"/>
    </w:rPr>
  </w:style>
  <w:style w:type="paragraph" w:styleId="Normalcentr">
    <w:name w:val="Block Text"/>
    <w:basedOn w:val="Corpsdetexte"/>
    <w:next w:val="Corpsdetexte"/>
    <w:uiPriority w:val="9"/>
    <w:unhideWhenUsed/>
    <w:qFormat/>
    <w:rsid w:val="00932EC7"/>
    <w:pPr>
      <w:spacing w:before="100" w:after="100" w:line="240" w:lineRule="auto"/>
      <w:ind w:left="480" w:right="480"/>
    </w:pPr>
    <w:rPr>
      <w:rFonts w:eastAsiaTheme="minorHAnsi"/>
      <w:sz w:val="24"/>
      <w:szCs w:val="24"/>
      <w:lang w:val="en-US" w:eastAsia="en-US"/>
    </w:rPr>
  </w:style>
  <w:style w:type="paragraph" w:styleId="Corpsdetexte">
    <w:name w:val="Body Text"/>
    <w:basedOn w:val="Normal"/>
    <w:link w:val="CorpsdetexteCar"/>
    <w:uiPriority w:val="99"/>
    <w:unhideWhenUsed/>
    <w:rsid w:val="00932EC7"/>
    <w:pPr>
      <w:spacing w:after="120"/>
    </w:pPr>
  </w:style>
  <w:style w:type="character" w:customStyle="1" w:styleId="CorpsdetexteCar">
    <w:name w:val="Corps de texte Car"/>
    <w:basedOn w:val="Policepardfaut"/>
    <w:link w:val="Corpsdetexte"/>
    <w:uiPriority w:val="99"/>
    <w:rsid w:val="00932EC7"/>
  </w:style>
  <w:style w:type="paragraph" w:customStyle="1" w:styleId="Heading2">
    <w:name w:val="Heading 2"/>
    <w:basedOn w:val="Normal"/>
    <w:next w:val="Corpsdetexte"/>
    <w:uiPriority w:val="9"/>
    <w:unhideWhenUsed/>
    <w:qFormat/>
    <w:rsid w:val="002043FC"/>
    <w:pPr>
      <w:keepNext/>
      <w:keepLines/>
      <w:spacing w:before="200" w:after="0" w:line="240" w:lineRule="auto"/>
      <w:outlineLvl w:val="1"/>
    </w:pPr>
    <w:rPr>
      <w:rFonts w:asciiTheme="majorHAnsi" w:eastAsiaTheme="majorEastAsia" w:hAnsiTheme="majorHAnsi" w:cstheme="majorBidi"/>
      <w:b/>
      <w:bCs/>
      <w:color w:val="4F81BD" w:themeColor="accent1"/>
      <w:sz w:val="28"/>
      <w:szCs w:val="28"/>
      <w:lang w:val="en-US" w:eastAsia="en-US"/>
    </w:rPr>
  </w:style>
  <w:style w:type="table" w:customStyle="1" w:styleId="Table">
    <w:name w:val="Table"/>
    <w:semiHidden/>
    <w:unhideWhenUsed/>
    <w:qFormat/>
    <w:rsid w:val="001A6E3E"/>
    <w:pPr>
      <w:spacing w:line="240" w:lineRule="auto"/>
    </w:pPr>
    <w:rPr>
      <w:rFonts w:eastAsiaTheme="minorHAnsi"/>
      <w:sz w:val="24"/>
      <w:szCs w:val="24"/>
      <w:lang w:val="en-US" w:eastAsia="en-US"/>
    </w:rPr>
    <w:tblPr>
      <w:tblInd w:w="0" w:type="dxa"/>
      <w:tblCellMar>
        <w:top w:w="0" w:type="dxa"/>
        <w:left w:w="108" w:type="dxa"/>
        <w:bottom w:w="0" w:type="dxa"/>
        <w:right w:w="108" w:type="dxa"/>
      </w:tblCellMar>
    </w:tblPr>
  </w:style>
  <w:style w:type="table" w:styleId="Grilledutableau">
    <w:name w:val="Table Grid"/>
    <w:basedOn w:val="TableauNormal"/>
    <w:uiPriority w:val="59"/>
    <w:rsid w:val="001A6E3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466C55"/>
    <w:rPr>
      <w:color w:val="0000FF"/>
      <w:u w:val="single"/>
    </w:rPr>
  </w:style>
  <w:style w:type="character" w:styleId="lev">
    <w:name w:val="Strong"/>
    <w:basedOn w:val="Policepardfaut"/>
    <w:uiPriority w:val="22"/>
    <w:qFormat/>
    <w:rsid w:val="00466C55"/>
    <w:rPr>
      <w:b/>
      <w:bCs/>
    </w:rPr>
  </w:style>
  <w:style w:type="paragraph" w:styleId="Paragraphedeliste">
    <w:name w:val="List Paragraph"/>
    <w:basedOn w:val="Normal"/>
    <w:uiPriority w:val="34"/>
    <w:qFormat/>
    <w:rsid w:val="00075F4F"/>
    <w:pPr>
      <w:ind w:left="720"/>
      <w:contextualSpacing/>
    </w:pPr>
  </w:style>
  <w:style w:type="paragraph" w:customStyle="1" w:styleId="MdSpace">
    <w:name w:val="MdSpace"/>
    <w:qFormat/>
    <w:rsid w:val="003F7461"/>
    <w:pPr>
      <w:spacing w:after="0" w:line="240" w:lineRule="auto"/>
    </w:pPr>
    <w:rPr>
      <w:rFonts w:ascii="Times New Roman" w:eastAsia="Times New Roman" w:hAnsi="Times New Roman" w:cs="Times New Roman"/>
      <w:sz w:val="12"/>
      <w:szCs w:val="12"/>
    </w:rPr>
  </w:style>
  <w:style w:type="paragraph" w:customStyle="1" w:styleId="MdHr">
    <w:name w:val="MdHr"/>
    <w:qFormat/>
    <w:rsid w:val="003F7461"/>
    <w:pPr>
      <w:pBdr>
        <w:bottom w:val="single" w:sz="1" w:space="1" w:color="A5A5A5"/>
      </w:pBdr>
      <w:spacing w:before="240" w:after="240" w:line="240" w:lineRule="auto"/>
    </w:pPr>
    <w:rPr>
      <w:rFonts w:ascii="Times New Roman" w:eastAsia="Times New Roman" w:hAnsi="Times New Roman" w:cs="Times New Roman"/>
      <w:sz w:val="24"/>
      <w:szCs w:val="24"/>
    </w:rPr>
  </w:style>
  <w:style w:type="paragraph" w:customStyle="1" w:styleId="MdParagraph">
    <w:name w:val="MdParagraph"/>
    <w:qFormat/>
    <w:rsid w:val="003F7461"/>
    <w:pPr>
      <w:spacing w:before="120" w:after="120" w:line="240" w:lineRule="auto"/>
    </w:pPr>
    <w:rPr>
      <w:rFonts w:ascii="Times New Roman" w:eastAsia="Times New Roman" w:hAnsi="Times New Roman" w:cs="Times New Roman"/>
      <w:sz w:val="24"/>
      <w:szCs w:val="24"/>
    </w:rPr>
  </w:style>
  <w:style w:type="paragraph" w:customStyle="1" w:styleId="MdListItem">
    <w:name w:val="MdListItem"/>
    <w:qFormat/>
    <w:rsid w:val="003F7461"/>
    <w:pPr>
      <w:spacing w:before="60" w:after="60" w:line="240" w:lineRule="auto"/>
      <w:ind w:left="720" w:hanging="360"/>
    </w:pPr>
    <w:rPr>
      <w:rFonts w:ascii="Times New Roman" w:eastAsia="Times New Roman" w:hAnsi="Times New Roman" w:cs="Times New Roman"/>
      <w:sz w:val="24"/>
      <w:szCs w:val="24"/>
    </w:rPr>
  </w:style>
  <w:style w:type="paragraph" w:customStyle="1" w:styleId="MdHeading3">
    <w:name w:val="MdHeading3"/>
    <w:qFormat/>
    <w:rsid w:val="003F7461"/>
    <w:pPr>
      <w:keepNext/>
      <w:spacing w:before="320" w:after="160" w:line="240" w:lineRule="auto"/>
      <w:outlineLvl w:val="2"/>
    </w:pPr>
    <w:rPr>
      <w:rFonts w:ascii="Times New Roman" w:eastAsia="Times New Roman" w:hAnsi="Times New Roman" w:cs="Times New Roman"/>
      <w:b/>
      <w:bCs/>
      <w:sz w:val="28"/>
      <w:szCs w:val="28"/>
    </w:rPr>
  </w:style>
  <w:style w:type="paragraph" w:customStyle="1" w:styleId="MdHeading4">
    <w:name w:val="MdHeading4"/>
    <w:qFormat/>
    <w:rsid w:val="003F7461"/>
    <w:pPr>
      <w:keepNext/>
      <w:spacing w:before="280" w:after="140" w:line="240" w:lineRule="auto"/>
      <w:outlineLvl w:val="3"/>
    </w:pPr>
    <w:rPr>
      <w:rFonts w:ascii="Times New Roman" w:eastAsia="Times New Roman" w:hAnsi="Times New Roman" w:cs="Times New Roman"/>
      <w:b/>
      <w:bCs/>
      <w:sz w:val="26"/>
      <w:szCs w:val="26"/>
    </w:rPr>
  </w:style>
  <w:style w:type="character" w:customStyle="1" w:styleId="MdStrong">
    <w:name w:val="MdStrong"/>
    <w:uiPriority w:val="99"/>
    <w:unhideWhenUsed/>
    <w:qFormat/>
    <w:rsid w:val="003F7461"/>
    <w:rPr>
      <w:b/>
      <w:bCs/>
    </w:rPr>
  </w:style>
  <w:style w:type="paragraph" w:customStyle="1" w:styleId="MdHeading2">
    <w:name w:val="MdHeading2"/>
    <w:qFormat/>
    <w:rsid w:val="003F7C28"/>
    <w:pPr>
      <w:keepNext/>
      <w:spacing w:before="400" w:line="240" w:lineRule="auto"/>
      <w:outlineLvl w:val="1"/>
    </w:pPr>
    <w:rPr>
      <w:rFonts w:ascii="Times New Roman" w:eastAsia="Times New Roman" w:hAnsi="Times New Roman" w:cs="Times New Roman"/>
      <w:b/>
      <w:bCs/>
      <w:sz w:val="32"/>
      <w:szCs w:val="32"/>
    </w:rPr>
  </w:style>
  <w:style w:type="character" w:customStyle="1" w:styleId="Titre2Car">
    <w:name w:val="Titre 2 Car"/>
    <w:basedOn w:val="Policepardfaut"/>
    <w:link w:val="Titre2"/>
    <w:uiPriority w:val="9"/>
    <w:rsid w:val="00410BFA"/>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410BFA"/>
    <w:rPr>
      <w:rFonts w:ascii="Times New Roman" w:eastAsia="Times New Roman" w:hAnsi="Times New Roman" w:cs="Times New Roman"/>
      <w:b/>
      <w:bCs/>
      <w:sz w:val="27"/>
      <w:szCs w:val="27"/>
    </w:rPr>
  </w:style>
  <w:style w:type="character" w:customStyle="1" w:styleId="font-600">
    <w:name w:val="font-[600]"/>
    <w:basedOn w:val="Policepardfaut"/>
    <w:rsid w:val="00410BFA"/>
  </w:style>
  <w:style w:type="character" w:customStyle="1" w:styleId="font-sans">
    <w:name w:val="font-sans"/>
    <w:basedOn w:val="Policepardfaut"/>
    <w:rsid w:val="00410BFA"/>
  </w:style>
  <w:style w:type="character" w:customStyle="1" w:styleId="flex-1">
    <w:name w:val="flex-1"/>
    <w:basedOn w:val="Policepardfaut"/>
    <w:rsid w:val="00410BFA"/>
  </w:style>
  <w:style w:type="paragraph" w:styleId="En-tte">
    <w:name w:val="header"/>
    <w:basedOn w:val="Normal"/>
    <w:link w:val="En-tteCar"/>
    <w:uiPriority w:val="99"/>
    <w:semiHidden/>
    <w:unhideWhenUsed/>
    <w:rsid w:val="007A70B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A70BB"/>
  </w:style>
  <w:style w:type="paragraph" w:styleId="Pieddepage">
    <w:name w:val="footer"/>
    <w:basedOn w:val="Normal"/>
    <w:link w:val="PieddepageCar"/>
    <w:uiPriority w:val="99"/>
    <w:semiHidden/>
    <w:unhideWhenUsed/>
    <w:rsid w:val="007A70B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A70BB"/>
  </w:style>
</w:styles>
</file>

<file path=word/webSettings.xml><?xml version="1.0" encoding="utf-8"?>
<w:webSettings xmlns:r="http://schemas.openxmlformats.org/officeDocument/2006/relationships" xmlns:w="http://schemas.openxmlformats.org/wordprocessingml/2006/main">
  <w:divs>
    <w:div w:id="359399817">
      <w:bodyDiv w:val="1"/>
      <w:marLeft w:val="0"/>
      <w:marRight w:val="0"/>
      <w:marTop w:val="0"/>
      <w:marBottom w:val="0"/>
      <w:divBdr>
        <w:top w:val="none" w:sz="0" w:space="0" w:color="auto"/>
        <w:left w:val="none" w:sz="0" w:space="0" w:color="auto"/>
        <w:bottom w:val="none" w:sz="0" w:space="0" w:color="auto"/>
        <w:right w:val="none" w:sz="0" w:space="0" w:color="auto"/>
      </w:divBdr>
      <w:divsChild>
        <w:div w:id="1910925035">
          <w:marLeft w:val="0"/>
          <w:marRight w:val="0"/>
          <w:marTop w:val="0"/>
          <w:marBottom w:val="0"/>
          <w:divBdr>
            <w:top w:val="none" w:sz="0" w:space="0" w:color="auto"/>
            <w:left w:val="none" w:sz="0" w:space="0" w:color="auto"/>
            <w:bottom w:val="none" w:sz="0" w:space="0" w:color="auto"/>
            <w:right w:val="none" w:sz="0" w:space="0" w:color="auto"/>
          </w:divBdr>
          <w:divsChild>
            <w:div w:id="1575237255">
              <w:marLeft w:val="0"/>
              <w:marRight w:val="0"/>
              <w:marTop w:val="0"/>
              <w:marBottom w:val="0"/>
              <w:divBdr>
                <w:top w:val="none" w:sz="0" w:space="0" w:color="auto"/>
                <w:left w:val="none" w:sz="0" w:space="0" w:color="auto"/>
                <w:bottom w:val="none" w:sz="0" w:space="0" w:color="auto"/>
                <w:right w:val="none" w:sz="0" w:space="0" w:color="auto"/>
              </w:divBdr>
            </w:div>
          </w:divsChild>
        </w:div>
        <w:div w:id="1584606836">
          <w:marLeft w:val="0"/>
          <w:marRight w:val="0"/>
          <w:marTop w:val="0"/>
          <w:marBottom w:val="0"/>
          <w:divBdr>
            <w:top w:val="none" w:sz="0" w:space="0" w:color="auto"/>
            <w:left w:val="none" w:sz="0" w:space="0" w:color="auto"/>
            <w:bottom w:val="none" w:sz="0" w:space="0" w:color="auto"/>
            <w:right w:val="none" w:sz="0" w:space="0" w:color="auto"/>
          </w:divBdr>
          <w:divsChild>
            <w:div w:id="1642616540">
              <w:marLeft w:val="0"/>
              <w:marRight w:val="0"/>
              <w:marTop w:val="0"/>
              <w:marBottom w:val="0"/>
              <w:divBdr>
                <w:top w:val="none" w:sz="0" w:space="0" w:color="auto"/>
                <w:left w:val="none" w:sz="0" w:space="0" w:color="auto"/>
                <w:bottom w:val="none" w:sz="0" w:space="0" w:color="auto"/>
                <w:right w:val="none" w:sz="0" w:space="0" w:color="auto"/>
              </w:divBdr>
            </w:div>
          </w:divsChild>
        </w:div>
        <w:div w:id="663434769">
          <w:marLeft w:val="0"/>
          <w:marRight w:val="0"/>
          <w:marTop w:val="0"/>
          <w:marBottom w:val="0"/>
          <w:divBdr>
            <w:top w:val="none" w:sz="0" w:space="0" w:color="auto"/>
            <w:left w:val="none" w:sz="0" w:space="0" w:color="auto"/>
            <w:bottom w:val="none" w:sz="0" w:space="0" w:color="auto"/>
            <w:right w:val="none" w:sz="0" w:space="0" w:color="auto"/>
          </w:divBdr>
        </w:div>
        <w:div w:id="515001385">
          <w:marLeft w:val="0"/>
          <w:marRight w:val="0"/>
          <w:marTop w:val="0"/>
          <w:marBottom w:val="0"/>
          <w:divBdr>
            <w:top w:val="none" w:sz="0" w:space="0" w:color="auto"/>
            <w:left w:val="none" w:sz="0" w:space="0" w:color="auto"/>
            <w:bottom w:val="none" w:sz="0" w:space="0" w:color="auto"/>
            <w:right w:val="none" w:sz="0" w:space="0" w:color="auto"/>
          </w:divBdr>
          <w:divsChild>
            <w:div w:id="1188911188">
              <w:marLeft w:val="0"/>
              <w:marRight w:val="0"/>
              <w:marTop w:val="0"/>
              <w:marBottom w:val="0"/>
              <w:divBdr>
                <w:top w:val="none" w:sz="0" w:space="0" w:color="auto"/>
                <w:left w:val="none" w:sz="0" w:space="0" w:color="auto"/>
                <w:bottom w:val="none" w:sz="0" w:space="0" w:color="auto"/>
                <w:right w:val="none" w:sz="0" w:space="0" w:color="auto"/>
              </w:divBdr>
            </w:div>
          </w:divsChild>
        </w:div>
        <w:div w:id="1502697542">
          <w:marLeft w:val="0"/>
          <w:marRight w:val="0"/>
          <w:marTop w:val="0"/>
          <w:marBottom w:val="0"/>
          <w:divBdr>
            <w:top w:val="none" w:sz="0" w:space="0" w:color="auto"/>
            <w:left w:val="none" w:sz="0" w:space="0" w:color="auto"/>
            <w:bottom w:val="none" w:sz="0" w:space="0" w:color="auto"/>
            <w:right w:val="none" w:sz="0" w:space="0" w:color="auto"/>
          </w:divBdr>
        </w:div>
        <w:div w:id="1359358512">
          <w:marLeft w:val="0"/>
          <w:marRight w:val="0"/>
          <w:marTop w:val="0"/>
          <w:marBottom w:val="0"/>
          <w:divBdr>
            <w:top w:val="none" w:sz="0" w:space="0" w:color="auto"/>
            <w:left w:val="none" w:sz="0" w:space="0" w:color="auto"/>
            <w:bottom w:val="none" w:sz="0" w:space="0" w:color="auto"/>
            <w:right w:val="none" w:sz="0" w:space="0" w:color="auto"/>
          </w:divBdr>
          <w:divsChild>
            <w:div w:id="80106564">
              <w:marLeft w:val="0"/>
              <w:marRight w:val="0"/>
              <w:marTop w:val="0"/>
              <w:marBottom w:val="0"/>
              <w:divBdr>
                <w:top w:val="none" w:sz="0" w:space="0" w:color="auto"/>
                <w:left w:val="none" w:sz="0" w:space="0" w:color="auto"/>
                <w:bottom w:val="none" w:sz="0" w:space="0" w:color="auto"/>
                <w:right w:val="none" w:sz="0" w:space="0" w:color="auto"/>
              </w:divBdr>
            </w:div>
          </w:divsChild>
        </w:div>
        <w:div w:id="2047441492">
          <w:marLeft w:val="0"/>
          <w:marRight w:val="0"/>
          <w:marTop w:val="0"/>
          <w:marBottom w:val="0"/>
          <w:divBdr>
            <w:top w:val="none" w:sz="0" w:space="0" w:color="auto"/>
            <w:left w:val="none" w:sz="0" w:space="0" w:color="auto"/>
            <w:bottom w:val="none" w:sz="0" w:space="0" w:color="auto"/>
            <w:right w:val="none" w:sz="0" w:space="0" w:color="auto"/>
          </w:divBdr>
        </w:div>
        <w:div w:id="1925991167">
          <w:marLeft w:val="0"/>
          <w:marRight w:val="0"/>
          <w:marTop w:val="0"/>
          <w:marBottom w:val="0"/>
          <w:divBdr>
            <w:top w:val="none" w:sz="0" w:space="0" w:color="auto"/>
            <w:left w:val="none" w:sz="0" w:space="0" w:color="auto"/>
            <w:bottom w:val="none" w:sz="0" w:space="0" w:color="auto"/>
            <w:right w:val="none" w:sz="0" w:space="0" w:color="auto"/>
          </w:divBdr>
          <w:divsChild>
            <w:div w:id="596795151">
              <w:marLeft w:val="0"/>
              <w:marRight w:val="0"/>
              <w:marTop w:val="0"/>
              <w:marBottom w:val="0"/>
              <w:divBdr>
                <w:top w:val="none" w:sz="0" w:space="0" w:color="auto"/>
                <w:left w:val="none" w:sz="0" w:space="0" w:color="auto"/>
                <w:bottom w:val="none" w:sz="0" w:space="0" w:color="auto"/>
                <w:right w:val="none" w:sz="0" w:space="0" w:color="auto"/>
              </w:divBdr>
            </w:div>
          </w:divsChild>
        </w:div>
        <w:div w:id="1046837848">
          <w:marLeft w:val="0"/>
          <w:marRight w:val="0"/>
          <w:marTop w:val="0"/>
          <w:marBottom w:val="0"/>
          <w:divBdr>
            <w:top w:val="none" w:sz="0" w:space="0" w:color="auto"/>
            <w:left w:val="none" w:sz="0" w:space="0" w:color="auto"/>
            <w:bottom w:val="none" w:sz="0" w:space="0" w:color="auto"/>
            <w:right w:val="none" w:sz="0" w:space="0" w:color="auto"/>
          </w:divBdr>
        </w:div>
        <w:div w:id="476920655">
          <w:marLeft w:val="0"/>
          <w:marRight w:val="0"/>
          <w:marTop w:val="0"/>
          <w:marBottom w:val="0"/>
          <w:divBdr>
            <w:top w:val="none" w:sz="0" w:space="0" w:color="auto"/>
            <w:left w:val="none" w:sz="0" w:space="0" w:color="auto"/>
            <w:bottom w:val="none" w:sz="0" w:space="0" w:color="auto"/>
            <w:right w:val="none" w:sz="0" w:space="0" w:color="auto"/>
          </w:divBdr>
          <w:divsChild>
            <w:div w:id="1100182633">
              <w:marLeft w:val="0"/>
              <w:marRight w:val="0"/>
              <w:marTop w:val="0"/>
              <w:marBottom w:val="0"/>
              <w:divBdr>
                <w:top w:val="none" w:sz="0" w:space="0" w:color="auto"/>
                <w:left w:val="none" w:sz="0" w:space="0" w:color="auto"/>
                <w:bottom w:val="none" w:sz="0" w:space="0" w:color="auto"/>
                <w:right w:val="none" w:sz="0" w:space="0" w:color="auto"/>
              </w:divBdr>
            </w:div>
          </w:divsChild>
        </w:div>
        <w:div w:id="1505317667">
          <w:marLeft w:val="0"/>
          <w:marRight w:val="0"/>
          <w:marTop w:val="0"/>
          <w:marBottom w:val="0"/>
          <w:divBdr>
            <w:top w:val="none" w:sz="0" w:space="0" w:color="auto"/>
            <w:left w:val="none" w:sz="0" w:space="0" w:color="auto"/>
            <w:bottom w:val="none" w:sz="0" w:space="0" w:color="auto"/>
            <w:right w:val="none" w:sz="0" w:space="0" w:color="auto"/>
          </w:divBdr>
        </w:div>
        <w:div w:id="844592806">
          <w:marLeft w:val="0"/>
          <w:marRight w:val="0"/>
          <w:marTop w:val="0"/>
          <w:marBottom w:val="0"/>
          <w:divBdr>
            <w:top w:val="none" w:sz="0" w:space="0" w:color="auto"/>
            <w:left w:val="none" w:sz="0" w:space="0" w:color="auto"/>
            <w:bottom w:val="none" w:sz="0" w:space="0" w:color="auto"/>
            <w:right w:val="none" w:sz="0" w:space="0" w:color="auto"/>
          </w:divBdr>
          <w:divsChild>
            <w:div w:id="2108308335">
              <w:marLeft w:val="0"/>
              <w:marRight w:val="0"/>
              <w:marTop w:val="0"/>
              <w:marBottom w:val="0"/>
              <w:divBdr>
                <w:top w:val="none" w:sz="0" w:space="0" w:color="auto"/>
                <w:left w:val="none" w:sz="0" w:space="0" w:color="auto"/>
                <w:bottom w:val="none" w:sz="0" w:space="0" w:color="auto"/>
                <w:right w:val="none" w:sz="0" w:space="0" w:color="auto"/>
              </w:divBdr>
            </w:div>
          </w:divsChild>
        </w:div>
        <w:div w:id="1232427896">
          <w:marLeft w:val="0"/>
          <w:marRight w:val="0"/>
          <w:marTop w:val="0"/>
          <w:marBottom w:val="0"/>
          <w:divBdr>
            <w:top w:val="none" w:sz="0" w:space="0" w:color="auto"/>
            <w:left w:val="none" w:sz="0" w:space="0" w:color="auto"/>
            <w:bottom w:val="none" w:sz="0" w:space="0" w:color="auto"/>
            <w:right w:val="none" w:sz="0" w:space="0" w:color="auto"/>
          </w:divBdr>
          <w:divsChild>
            <w:div w:id="1883592028">
              <w:marLeft w:val="0"/>
              <w:marRight w:val="0"/>
              <w:marTop w:val="0"/>
              <w:marBottom w:val="0"/>
              <w:divBdr>
                <w:top w:val="none" w:sz="0" w:space="0" w:color="auto"/>
                <w:left w:val="none" w:sz="0" w:space="0" w:color="auto"/>
                <w:bottom w:val="none" w:sz="0" w:space="0" w:color="auto"/>
                <w:right w:val="none" w:sz="0" w:space="0" w:color="auto"/>
              </w:divBdr>
              <w:divsChild>
                <w:div w:id="65541808">
                  <w:marLeft w:val="0"/>
                  <w:marRight w:val="0"/>
                  <w:marTop w:val="0"/>
                  <w:marBottom w:val="0"/>
                  <w:divBdr>
                    <w:top w:val="none" w:sz="0" w:space="0" w:color="auto"/>
                    <w:left w:val="none" w:sz="0" w:space="0" w:color="auto"/>
                    <w:bottom w:val="none" w:sz="0" w:space="0" w:color="auto"/>
                    <w:right w:val="none" w:sz="0" w:space="0" w:color="auto"/>
                  </w:divBdr>
                  <w:divsChild>
                    <w:div w:id="1961572824">
                      <w:marLeft w:val="0"/>
                      <w:marRight w:val="0"/>
                      <w:marTop w:val="0"/>
                      <w:marBottom w:val="0"/>
                      <w:divBdr>
                        <w:top w:val="none" w:sz="0" w:space="0" w:color="auto"/>
                        <w:left w:val="none" w:sz="0" w:space="0" w:color="auto"/>
                        <w:bottom w:val="none" w:sz="0" w:space="0" w:color="auto"/>
                        <w:right w:val="none" w:sz="0" w:space="0" w:color="auto"/>
                      </w:divBdr>
                    </w:div>
                    <w:div w:id="913516477">
                      <w:marLeft w:val="0"/>
                      <w:marRight w:val="0"/>
                      <w:marTop w:val="0"/>
                      <w:marBottom w:val="0"/>
                      <w:divBdr>
                        <w:top w:val="none" w:sz="0" w:space="0" w:color="auto"/>
                        <w:left w:val="none" w:sz="0" w:space="0" w:color="auto"/>
                        <w:bottom w:val="none" w:sz="0" w:space="0" w:color="auto"/>
                        <w:right w:val="none" w:sz="0" w:space="0" w:color="auto"/>
                      </w:divBdr>
                    </w:div>
                    <w:div w:id="287055362">
                      <w:marLeft w:val="0"/>
                      <w:marRight w:val="0"/>
                      <w:marTop w:val="0"/>
                      <w:marBottom w:val="0"/>
                      <w:divBdr>
                        <w:top w:val="none" w:sz="0" w:space="0" w:color="auto"/>
                        <w:left w:val="none" w:sz="0" w:space="0" w:color="auto"/>
                        <w:bottom w:val="none" w:sz="0" w:space="0" w:color="auto"/>
                        <w:right w:val="none" w:sz="0" w:space="0" w:color="auto"/>
                      </w:divBdr>
                    </w:div>
                    <w:div w:id="1169559356">
                      <w:marLeft w:val="0"/>
                      <w:marRight w:val="0"/>
                      <w:marTop w:val="0"/>
                      <w:marBottom w:val="0"/>
                      <w:divBdr>
                        <w:top w:val="none" w:sz="0" w:space="0" w:color="auto"/>
                        <w:left w:val="none" w:sz="0" w:space="0" w:color="auto"/>
                        <w:bottom w:val="none" w:sz="0" w:space="0" w:color="auto"/>
                        <w:right w:val="none" w:sz="0" w:space="0" w:color="auto"/>
                      </w:divBdr>
                    </w:div>
                    <w:div w:id="1854221436">
                      <w:marLeft w:val="0"/>
                      <w:marRight w:val="0"/>
                      <w:marTop w:val="0"/>
                      <w:marBottom w:val="0"/>
                      <w:divBdr>
                        <w:top w:val="none" w:sz="0" w:space="0" w:color="auto"/>
                        <w:left w:val="none" w:sz="0" w:space="0" w:color="auto"/>
                        <w:bottom w:val="none" w:sz="0" w:space="0" w:color="auto"/>
                        <w:right w:val="none" w:sz="0" w:space="0" w:color="auto"/>
                      </w:divBdr>
                    </w:div>
                    <w:div w:id="647053354">
                      <w:marLeft w:val="0"/>
                      <w:marRight w:val="0"/>
                      <w:marTop w:val="0"/>
                      <w:marBottom w:val="0"/>
                      <w:divBdr>
                        <w:top w:val="none" w:sz="0" w:space="0" w:color="auto"/>
                        <w:left w:val="none" w:sz="0" w:space="0" w:color="auto"/>
                        <w:bottom w:val="none" w:sz="0" w:space="0" w:color="auto"/>
                        <w:right w:val="none" w:sz="0" w:space="0" w:color="auto"/>
                      </w:divBdr>
                    </w:div>
                    <w:div w:id="863255018">
                      <w:marLeft w:val="0"/>
                      <w:marRight w:val="0"/>
                      <w:marTop w:val="0"/>
                      <w:marBottom w:val="0"/>
                      <w:divBdr>
                        <w:top w:val="none" w:sz="0" w:space="0" w:color="auto"/>
                        <w:left w:val="none" w:sz="0" w:space="0" w:color="auto"/>
                        <w:bottom w:val="none" w:sz="0" w:space="0" w:color="auto"/>
                        <w:right w:val="none" w:sz="0" w:space="0" w:color="auto"/>
                      </w:divBdr>
                    </w:div>
                    <w:div w:id="1610045538">
                      <w:marLeft w:val="0"/>
                      <w:marRight w:val="0"/>
                      <w:marTop w:val="0"/>
                      <w:marBottom w:val="0"/>
                      <w:divBdr>
                        <w:top w:val="none" w:sz="0" w:space="0" w:color="auto"/>
                        <w:left w:val="none" w:sz="0" w:space="0" w:color="auto"/>
                        <w:bottom w:val="none" w:sz="0" w:space="0" w:color="auto"/>
                        <w:right w:val="none" w:sz="0" w:space="0" w:color="auto"/>
                      </w:divBdr>
                    </w:div>
                    <w:div w:id="1076394913">
                      <w:marLeft w:val="0"/>
                      <w:marRight w:val="0"/>
                      <w:marTop w:val="0"/>
                      <w:marBottom w:val="0"/>
                      <w:divBdr>
                        <w:top w:val="none" w:sz="0" w:space="0" w:color="auto"/>
                        <w:left w:val="none" w:sz="0" w:space="0" w:color="auto"/>
                        <w:bottom w:val="none" w:sz="0" w:space="0" w:color="auto"/>
                        <w:right w:val="none" w:sz="0" w:space="0" w:color="auto"/>
                      </w:divBdr>
                    </w:div>
                    <w:div w:id="1943145477">
                      <w:marLeft w:val="0"/>
                      <w:marRight w:val="0"/>
                      <w:marTop w:val="0"/>
                      <w:marBottom w:val="0"/>
                      <w:divBdr>
                        <w:top w:val="none" w:sz="0" w:space="0" w:color="auto"/>
                        <w:left w:val="none" w:sz="0" w:space="0" w:color="auto"/>
                        <w:bottom w:val="none" w:sz="0" w:space="0" w:color="auto"/>
                        <w:right w:val="none" w:sz="0" w:space="0" w:color="auto"/>
                      </w:divBdr>
                    </w:div>
                    <w:div w:id="542835022">
                      <w:marLeft w:val="0"/>
                      <w:marRight w:val="0"/>
                      <w:marTop w:val="0"/>
                      <w:marBottom w:val="0"/>
                      <w:divBdr>
                        <w:top w:val="none" w:sz="0" w:space="0" w:color="auto"/>
                        <w:left w:val="none" w:sz="0" w:space="0" w:color="auto"/>
                        <w:bottom w:val="none" w:sz="0" w:space="0" w:color="auto"/>
                        <w:right w:val="none" w:sz="0" w:space="0" w:color="auto"/>
                      </w:divBdr>
                    </w:div>
                    <w:div w:id="639193910">
                      <w:marLeft w:val="0"/>
                      <w:marRight w:val="0"/>
                      <w:marTop w:val="0"/>
                      <w:marBottom w:val="0"/>
                      <w:divBdr>
                        <w:top w:val="none" w:sz="0" w:space="0" w:color="auto"/>
                        <w:left w:val="none" w:sz="0" w:space="0" w:color="auto"/>
                        <w:bottom w:val="none" w:sz="0" w:space="0" w:color="auto"/>
                        <w:right w:val="none" w:sz="0" w:space="0" w:color="auto"/>
                      </w:divBdr>
                    </w:div>
                    <w:div w:id="1412966865">
                      <w:marLeft w:val="0"/>
                      <w:marRight w:val="0"/>
                      <w:marTop w:val="0"/>
                      <w:marBottom w:val="0"/>
                      <w:divBdr>
                        <w:top w:val="none" w:sz="0" w:space="0" w:color="auto"/>
                        <w:left w:val="none" w:sz="0" w:space="0" w:color="auto"/>
                        <w:bottom w:val="none" w:sz="0" w:space="0" w:color="auto"/>
                        <w:right w:val="none" w:sz="0" w:space="0" w:color="auto"/>
                      </w:divBdr>
                    </w:div>
                    <w:div w:id="1028027022">
                      <w:marLeft w:val="0"/>
                      <w:marRight w:val="0"/>
                      <w:marTop w:val="0"/>
                      <w:marBottom w:val="0"/>
                      <w:divBdr>
                        <w:top w:val="none" w:sz="0" w:space="0" w:color="auto"/>
                        <w:left w:val="none" w:sz="0" w:space="0" w:color="auto"/>
                        <w:bottom w:val="none" w:sz="0" w:space="0" w:color="auto"/>
                        <w:right w:val="none" w:sz="0" w:space="0" w:color="auto"/>
                      </w:divBdr>
                    </w:div>
                    <w:div w:id="124075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333012">
          <w:marLeft w:val="0"/>
          <w:marRight w:val="0"/>
          <w:marTop w:val="0"/>
          <w:marBottom w:val="0"/>
          <w:divBdr>
            <w:top w:val="none" w:sz="0" w:space="0" w:color="auto"/>
            <w:left w:val="none" w:sz="0" w:space="0" w:color="auto"/>
            <w:bottom w:val="none" w:sz="0" w:space="0" w:color="auto"/>
            <w:right w:val="none" w:sz="0" w:space="0" w:color="auto"/>
          </w:divBdr>
        </w:div>
        <w:div w:id="360013311">
          <w:marLeft w:val="0"/>
          <w:marRight w:val="0"/>
          <w:marTop w:val="0"/>
          <w:marBottom w:val="0"/>
          <w:divBdr>
            <w:top w:val="none" w:sz="0" w:space="0" w:color="auto"/>
            <w:left w:val="none" w:sz="0" w:space="0" w:color="auto"/>
            <w:bottom w:val="none" w:sz="0" w:space="0" w:color="auto"/>
            <w:right w:val="none" w:sz="0" w:space="0" w:color="auto"/>
          </w:divBdr>
          <w:divsChild>
            <w:div w:id="1443039647">
              <w:marLeft w:val="0"/>
              <w:marRight w:val="0"/>
              <w:marTop w:val="0"/>
              <w:marBottom w:val="0"/>
              <w:divBdr>
                <w:top w:val="none" w:sz="0" w:space="0" w:color="auto"/>
                <w:left w:val="none" w:sz="0" w:space="0" w:color="auto"/>
                <w:bottom w:val="none" w:sz="0" w:space="0" w:color="auto"/>
                <w:right w:val="none" w:sz="0" w:space="0" w:color="auto"/>
              </w:divBdr>
            </w:div>
          </w:divsChild>
        </w:div>
        <w:div w:id="723060290">
          <w:marLeft w:val="0"/>
          <w:marRight w:val="0"/>
          <w:marTop w:val="0"/>
          <w:marBottom w:val="0"/>
          <w:divBdr>
            <w:top w:val="none" w:sz="0" w:space="0" w:color="auto"/>
            <w:left w:val="none" w:sz="0" w:space="0" w:color="auto"/>
            <w:bottom w:val="none" w:sz="0" w:space="0" w:color="auto"/>
            <w:right w:val="none" w:sz="0" w:space="0" w:color="auto"/>
          </w:divBdr>
        </w:div>
        <w:div w:id="783770947">
          <w:marLeft w:val="0"/>
          <w:marRight w:val="0"/>
          <w:marTop w:val="0"/>
          <w:marBottom w:val="0"/>
          <w:divBdr>
            <w:top w:val="none" w:sz="0" w:space="0" w:color="auto"/>
            <w:left w:val="none" w:sz="0" w:space="0" w:color="auto"/>
            <w:bottom w:val="none" w:sz="0" w:space="0" w:color="auto"/>
            <w:right w:val="none" w:sz="0" w:space="0" w:color="auto"/>
          </w:divBdr>
          <w:divsChild>
            <w:div w:id="186601315">
              <w:marLeft w:val="0"/>
              <w:marRight w:val="0"/>
              <w:marTop w:val="0"/>
              <w:marBottom w:val="0"/>
              <w:divBdr>
                <w:top w:val="none" w:sz="0" w:space="0" w:color="auto"/>
                <w:left w:val="none" w:sz="0" w:space="0" w:color="auto"/>
                <w:bottom w:val="none" w:sz="0" w:space="0" w:color="auto"/>
                <w:right w:val="none" w:sz="0" w:space="0" w:color="auto"/>
              </w:divBdr>
            </w:div>
          </w:divsChild>
        </w:div>
        <w:div w:id="1668173828">
          <w:marLeft w:val="0"/>
          <w:marRight w:val="0"/>
          <w:marTop w:val="0"/>
          <w:marBottom w:val="0"/>
          <w:divBdr>
            <w:top w:val="none" w:sz="0" w:space="0" w:color="auto"/>
            <w:left w:val="none" w:sz="0" w:space="0" w:color="auto"/>
            <w:bottom w:val="none" w:sz="0" w:space="0" w:color="auto"/>
            <w:right w:val="none" w:sz="0" w:space="0" w:color="auto"/>
          </w:divBdr>
          <w:divsChild>
            <w:div w:id="1336224810">
              <w:marLeft w:val="0"/>
              <w:marRight w:val="0"/>
              <w:marTop w:val="0"/>
              <w:marBottom w:val="0"/>
              <w:divBdr>
                <w:top w:val="none" w:sz="0" w:space="0" w:color="auto"/>
                <w:left w:val="none" w:sz="0" w:space="0" w:color="auto"/>
                <w:bottom w:val="none" w:sz="0" w:space="0" w:color="auto"/>
                <w:right w:val="none" w:sz="0" w:space="0" w:color="auto"/>
              </w:divBdr>
            </w:div>
          </w:divsChild>
        </w:div>
        <w:div w:id="1394423231">
          <w:marLeft w:val="0"/>
          <w:marRight w:val="0"/>
          <w:marTop w:val="0"/>
          <w:marBottom w:val="0"/>
          <w:divBdr>
            <w:top w:val="none" w:sz="0" w:space="0" w:color="auto"/>
            <w:left w:val="none" w:sz="0" w:space="0" w:color="auto"/>
            <w:bottom w:val="none" w:sz="0" w:space="0" w:color="auto"/>
            <w:right w:val="none" w:sz="0" w:space="0" w:color="auto"/>
          </w:divBdr>
          <w:divsChild>
            <w:div w:id="1331107153">
              <w:marLeft w:val="0"/>
              <w:marRight w:val="0"/>
              <w:marTop w:val="0"/>
              <w:marBottom w:val="0"/>
              <w:divBdr>
                <w:top w:val="none" w:sz="0" w:space="0" w:color="auto"/>
                <w:left w:val="none" w:sz="0" w:space="0" w:color="auto"/>
                <w:bottom w:val="none" w:sz="0" w:space="0" w:color="auto"/>
                <w:right w:val="none" w:sz="0" w:space="0" w:color="auto"/>
              </w:divBdr>
            </w:div>
          </w:divsChild>
        </w:div>
        <w:div w:id="1354501730">
          <w:marLeft w:val="0"/>
          <w:marRight w:val="0"/>
          <w:marTop w:val="0"/>
          <w:marBottom w:val="0"/>
          <w:divBdr>
            <w:top w:val="none" w:sz="0" w:space="0" w:color="auto"/>
            <w:left w:val="none" w:sz="0" w:space="0" w:color="auto"/>
            <w:bottom w:val="none" w:sz="0" w:space="0" w:color="auto"/>
            <w:right w:val="none" w:sz="0" w:space="0" w:color="auto"/>
          </w:divBdr>
          <w:divsChild>
            <w:div w:id="1855996805">
              <w:marLeft w:val="0"/>
              <w:marRight w:val="0"/>
              <w:marTop w:val="0"/>
              <w:marBottom w:val="0"/>
              <w:divBdr>
                <w:top w:val="none" w:sz="0" w:space="0" w:color="auto"/>
                <w:left w:val="none" w:sz="0" w:space="0" w:color="auto"/>
                <w:bottom w:val="none" w:sz="0" w:space="0" w:color="auto"/>
                <w:right w:val="none" w:sz="0" w:space="0" w:color="auto"/>
              </w:divBdr>
            </w:div>
          </w:divsChild>
        </w:div>
        <w:div w:id="1344823427">
          <w:marLeft w:val="0"/>
          <w:marRight w:val="0"/>
          <w:marTop w:val="0"/>
          <w:marBottom w:val="0"/>
          <w:divBdr>
            <w:top w:val="none" w:sz="0" w:space="0" w:color="auto"/>
            <w:left w:val="none" w:sz="0" w:space="0" w:color="auto"/>
            <w:bottom w:val="none" w:sz="0" w:space="0" w:color="auto"/>
            <w:right w:val="none" w:sz="0" w:space="0" w:color="auto"/>
          </w:divBdr>
        </w:div>
        <w:div w:id="1698894187">
          <w:marLeft w:val="0"/>
          <w:marRight w:val="0"/>
          <w:marTop w:val="0"/>
          <w:marBottom w:val="0"/>
          <w:divBdr>
            <w:top w:val="none" w:sz="0" w:space="0" w:color="auto"/>
            <w:left w:val="none" w:sz="0" w:space="0" w:color="auto"/>
            <w:bottom w:val="none" w:sz="0" w:space="0" w:color="auto"/>
            <w:right w:val="none" w:sz="0" w:space="0" w:color="auto"/>
          </w:divBdr>
          <w:divsChild>
            <w:div w:id="332339224">
              <w:marLeft w:val="0"/>
              <w:marRight w:val="0"/>
              <w:marTop w:val="0"/>
              <w:marBottom w:val="0"/>
              <w:divBdr>
                <w:top w:val="none" w:sz="0" w:space="0" w:color="auto"/>
                <w:left w:val="none" w:sz="0" w:space="0" w:color="auto"/>
                <w:bottom w:val="none" w:sz="0" w:space="0" w:color="auto"/>
                <w:right w:val="none" w:sz="0" w:space="0" w:color="auto"/>
              </w:divBdr>
            </w:div>
          </w:divsChild>
        </w:div>
        <w:div w:id="673217878">
          <w:marLeft w:val="0"/>
          <w:marRight w:val="0"/>
          <w:marTop w:val="0"/>
          <w:marBottom w:val="0"/>
          <w:divBdr>
            <w:top w:val="none" w:sz="0" w:space="0" w:color="auto"/>
            <w:left w:val="none" w:sz="0" w:space="0" w:color="auto"/>
            <w:bottom w:val="none" w:sz="0" w:space="0" w:color="auto"/>
            <w:right w:val="none" w:sz="0" w:space="0" w:color="auto"/>
          </w:divBdr>
          <w:divsChild>
            <w:div w:id="1174421813">
              <w:marLeft w:val="0"/>
              <w:marRight w:val="0"/>
              <w:marTop w:val="0"/>
              <w:marBottom w:val="0"/>
              <w:divBdr>
                <w:top w:val="none" w:sz="0" w:space="0" w:color="auto"/>
                <w:left w:val="none" w:sz="0" w:space="0" w:color="auto"/>
                <w:bottom w:val="none" w:sz="0" w:space="0" w:color="auto"/>
                <w:right w:val="none" w:sz="0" w:space="0" w:color="auto"/>
              </w:divBdr>
            </w:div>
          </w:divsChild>
        </w:div>
        <w:div w:id="139541108">
          <w:marLeft w:val="0"/>
          <w:marRight w:val="0"/>
          <w:marTop w:val="0"/>
          <w:marBottom w:val="0"/>
          <w:divBdr>
            <w:top w:val="none" w:sz="0" w:space="0" w:color="auto"/>
            <w:left w:val="none" w:sz="0" w:space="0" w:color="auto"/>
            <w:bottom w:val="none" w:sz="0" w:space="0" w:color="auto"/>
            <w:right w:val="none" w:sz="0" w:space="0" w:color="auto"/>
          </w:divBdr>
          <w:divsChild>
            <w:div w:id="199322605">
              <w:marLeft w:val="0"/>
              <w:marRight w:val="0"/>
              <w:marTop w:val="0"/>
              <w:marBottom w:val="0"/>
              <w:divBdr>
                <w:top w:val="none" w:sz="0" w:space="0" w:color="auto"/>
                <w:left w:val="none" w:sz="0" w:space="0" w:color="auto"/>
                <w:bottom w:val="none" w:sz="0" w:space="0" w:color="auto"/>
                <w:right w:val="none" w:sz="0" w:space="0" w:color="auto"/>
              </w:divBdr>
            </w:div>
          </w:divsChild>
        </w:div>
        <w:div w:id="2128112136">
          <w:marLeft w:val="0"/>
          <w:marRight w:val="0"/>
          <w:marTop w:val="0"/>
          <w:marBottom w:val="0"/>
          <w:divBdr>
            <w:top w:val="none" w:sz="0" w:space="0" w:color="auto"/>
            <w:left w:val="none" w:sz="0" w:space="0" w:color="auto"/>
            <w:bottom w:val="none" w:sz="0" w:space="0" w:color="auto"/>
            <w:right w:val="none" w:sz="0" w:space="0" w:color="auto"/>
          </w:divBdr>
        </w:div>
        <w:div w:id="1113212610">
          <w:marLeft w:val="0"/>
          <w:marRight w:val="0"/>
          <w:marTop w:val="0"/>
          <w:marBottom w:val="0"/>
          <w:divBdr>
            <w:top w:val="none" w:sz="0" w:space="0" w:color="auto"/>
            <w:left w:val="none" w:sz="0" w:space="0" w:color="auto"/>
            <w:bottom w:val="none" w:sz="0" w:space="0" w:color="auto"/>
            <w:right w:val="none" w:sz="0" w:space="0" w:color="auto"/>
          </w:divBdr>
          <w:divsChild>
            <w:div w:id="1415787665">
              <w:marLeft w:val="0"/>
              <w:marRight w:val="0"/>
              <w:marTop w:val="0"/>
              <w:marBottom w:val="0"/>
              <w:divBdr>
                <w:top w:val="none" w:sz="0" w:space="0" w:color="auto"/>
                <w:left w:val="none" w:sz="0" w:space="0" w:color="auto"/>
                <w:bottom w:val="none" w:sz="0" w:space="0" w:color="auto"/>
                <w:right w:val="none" w:sz="0" w:space="0" w:color="auto"/>
              </w:divBdr>
            </w:div>
          </w:divsChild>
        </w:div>
        <w:div w:id="1206405792">
          <w:marLeft w:val="0"/>
          <w:marRight w:val="0"/>
          <w:marTop w:val="0"/>
          <w:marBottom w:val="0"/>
          <w:divBdr>
            <w:top w:val="none" w:sz="0" w:space="0" w:color="auto"/>
            <w:left w:val="none" w:sz="0" w:space="0" w:color="auto"/>
            <w:bottom w:val="none" w:sz="0" w:space="0" w:color="auto"/>
            <w:right w:val="none" w:sz="0" w:space="0" w:color="auto"/>
          </w:divBdr>
          <w:divsChild>
            <w:div w:id="288170512">
              <w:marLeft w:val="0"/>
              <w:marRight w:val="0"/>
              <w:marTop w:val="0"/>
              <w:marBottom w:val="0"/>
              <w:divBdr>
                <w:top w:val="none" w:sz="0" w:space="0" w:color="auto"/>
                <w:left w:val="none" w:sz="0" w:space="0" w:color="auto"/>
                <w:bottom w:val="none" w:sz="0" w:space="0" w:color="auto"/>
                <w:right w:val="none" w:sz="0" w:space="0" w:color="auto"/>
              </w:divBdr>
            </w:div>
          </w:divsChild>
        </w:div>
        <w:div w:id="1323974310">
          <w:marLeft w:val="0"/>
          <w:marRight w:val="0"/>
          <w:marTop w:val="0"/>
          <w:marBottom w:val="0"/>
          <w:divBdr>
            <w:top w:val="none" w:sz="0" w:space="0" w:color="auto"/>
            <w:left w:val="none" w:sz="0" w:space="0" w:color="auto"/>
            <w:bottom w:val="none" w:sz="0" w:space="0" w:color="auto"/>
            <w:right w:val="none" w:sz="0" w:space="0" w:color="auto"/>
          </w:divBdr>
          <w:divsChild>
            <w:div w:id="119154442">
              <w:marLeft w:val="0"/>
              <w:marRight w:val="0"/>
              <w:marTop w:val="0"/>
              <w:marBottom w:val="0"/>
              <w:divBdr>
                <w:top w:val="none" w:sz="0" w:space="0" w:color="auto"/>
                <w:left w:val="none" w:sz="0" w:space="0" w:color="auto"/>
                <w:bottom w:val="none" w:sz="0" w:space="0" w:color="auto"/>
                <w:right w:val="none" w:sz="0" w:space="0" w:color="auto"/>
              </w:divBdr>
            </w:div>
          </w:divsChild>
        </w:div>
        <w:div w:id="2080051235">
          <w:marLeft w:val="0"/>
          <w:marRight w:val="0"/>
          <w:marTop w:val="0"/>
          <w:marBottom w:val="0"/>
          <w:divBdr>
            <w:top w:val="none" w:sz="0" w:space="0" w:color="auto"/>
            <w:left w:val="none" w:sz="0" w:space="0" w:color="auto"/>
            <w:bottom w:val="none" w:sz="0" w:space="0" w:color="auto"/>
            <w:right w:val="none" w:sz="0" w:space="0" w:color="auto"/>
          </w:divBdr>
        </w:div>
        <w:div w:id="1046292856">
          <w:marLeft w:val="0"/>
          <w:marRight w:val="0"/>
          <w:marTop w:val="0"/>
          <w:marBottom w:val="0"/>
          <w:divBdr>
            <w:top w:val="none" w:sz="0" w:space="0" w:color="auto"/>
            <w:left w:val="none" w:sz="0" w:space="0" w:color="auto"/>
            <w:bottom w:val="none" w:sz="0" w:space="0" w:color="auto"/>
            <w:right w:val="none" w:sz="0" w:space="0" w:color="auto"/>
          </w:divBdr>
          <w:divsChild>
            <w:div w:id="695692407">
              <w:marLeft w:val="0"/>
              <w:marRight w:val="0"/>
              <w:marTop w:val="0"/>
              <w:marBottom w:val="0"/>
              <w:divBdr>
                <w:top w:val="none" w:sz="0" w:space="0" w:color="auto"/>
                <w:left w:val="none" w:sz="0" w:space="0" w:color="auto"/>
                <w:bottom w:val="none" w:sz="0" w:space="0" w:color="auto"/>
                <w:right w:val="none" w:sz="0" w:space="0" w:color="auto"/>
              </w:divBdr>
            </w:div>
          </w:divsChild>
        </w:div>
        <w:div w:id="1831482507">
          <w:marLeft w:val="0"/>
          <w:marRight w:val="0"/>
          <w:marTop w:val="0"/>
          <w:marBottom w:val="0"/>
          <w:divBdr>
            <w:top w:val="none" w:sz="0" w:space="0" w:color="auto"/>
            <w:left w:val="none" w:sz="0" w:space="0" w:color="auto"/>
            <w:bottom w:val="none" w:sz="0" w:space="0" w:color="auto"/>
            <w:right w:val="none" w:sz="0" w:space="0" w:color="auto"/>
          </w:divBdr>
        </w:div>
        <w:div w:id="1767800100">
          <w:marLeft w:val="0"/>
          <w:marRight w:val="0"/>
          <w:marTop w:val="0"/>
          <w:marBottom w:val="0"/>
          <w:divBdr>
            <w:top w:val="none" w:sz="0" w:space="0" w:color="auto"/>
            <w:left w:val="none" w:sz="0" w:space="0" w:color="auto"/>
            <w:bottom w:val="none" w:sz="0" w:space="0" w:color="auto"/>
            <w:right w:val="none" w:sz="0" w:space="0" w:color="auto"/>
          </w:divBdr>
          <w:divsChild>
            <w:div w:id="1631666457">
              <w:marLeft w:val="0"/>
              <w:marRight w:val="0"/>
              <w:marTop w:val="0"/>
              <w:marBottom w:val="0"/>
              <w:divBdr>
                <w:top w:val="none" w:sz="0" w:space="0" w:color="auto"/>
                <w:left w:val="none" w:sz="0" w:space="0" w:color="auto"/>
                <w:bottom w:val="none" w:sz="0" w:space="0" w:color="auto"/>
                <w:right w:val="none" w:sz="0" w:space="0" w:color="auto"/>
              </w:divBdr>
            </w:div>
          </w:divsChild>
        </w:div>
        <w:div w:id="567037676">
          <w:marLeft w:val="0"/>
          <w:marRight w:val="0"/>
          <w:marTop w:val="0"/>
          <w:marBottom w:val="0"/>
          <w:divBdr>
            <w:top w:val="none" w:sz="0" w:space="0" w:color="auto"/>
            <w:left w:val="none" w:sz="0" w:space="0" w:color="auto"/>
            <w:bottom w:val="none" w:sz="0" w:space="0" w:color="auto"/>
            <w:right w:val="none" w:sz="0" w:space="0" w:color="auto"/>
          </w:divBdr>
          <w:divsChild>
            <w:div w:id="2097315006">
              <w:marLeft w:val="0"/>
              <w:marRight w:val="0"/>
              <w:marTop w:val="0"/>
              <w:marBottom w:val="0"/>
              <w:divBdr>
                <w:top w:val="none" w:sz="0" w:space="0" w:color="auto"/>
                <w:left w:val="none" w:sz="0" w:space="0" w:color="auto"/>
                <w:bottom w:val="none" w:sz="0" w:space="0" w:color="auto"/>
                <w:right w:val="none" w:sz="0" w:space="0" w:color="auto"/>
              </w:divBdr>
            </w:div>
          </w:divsChild>
        </w:div>
        <w:div w:id="1274366995">
          <w:marLeft w:val="0"/>
          <w:marRight w:val="0"/>
          <w:marTop w:val="0"/>
          <w:marBottom w:val="0"/>
          <w:divBdr>
            <w:top w:val="none" w:sz="0" w:space="0" w:color="auto"/>
            <w:left w:val="none" w:sz="0" w:space="0" w:color="auto"/>
            <w:bottom w:val="none" w:sz="0" w:space="0" w:color="auto"/>
            <w:right w:val="none" w:sz="0" w:space="0" w:color="auto"/>
          </w:divBdr>
          <w:divsChild>
            <w:div w:id="1190026916">
              <w:marLeft w:val="0"/>
              <w:marRight w:val="0"/>
              <w:marTop w:val="0"/>
              <w:marBottom w:val="0"/>
              <w:divBdr>
                <w:top w:val="none" w:sz="0" w:space="0" w:color="auto"/>
                <w:left w:val="none" w:sz="0" w:space="0" w:color="auto"/>
                <w:bottom w:val="none" w:sz="0" w:space="0" w:color="auto"/>
                <w:right w:val="none" w:sz="0" w:space="0" w:color="auto"/>
              </w:divBdr>
            </w:div>
          </w:divsChild>
        </w:div>
        <w:div w:id="616523262">
          <w:marLeft w:val="0"/>
          <w:marRight w:val="0"/>
          <w:marTop w:val="0"/>
          <w:marBottom w:val="0"/>
          <w:divBdr>
            <w:top w:val="none" w:sz="0" w:space="0" w:color="auto"/>
            <w:left w:val="none" w:sz="0" w:space="0" w:color="auto"/>
            <w:bottom w:val="none" w:sz="0" w:space="0" w:color="auto"/>
            <w:right w:val="none" w:sz="0" w:space="0" w:color="auto"/>
          </w:divBdr>
        </w:div>
        <w:div w:id="1775586965">
          <w:marLeft w:val="0"/>
          <w:marRight w:val="0"/>
          <w:marTop w:val="0"/>
          <w:marBottom w:val="0"/>
          <w:divBdr>
            <w:top w:val="none" w:sz="0" w:space="0" w:color="auto"/>
            <w:left w:val="none" w:sz="0" w:space="0" w:color="auto"/>
            <w:bottom w:val="none" w:sz="0" w:space="0" w:color="auto"/>
            <w:right w:val="none" w:sz="0" w:space="0" w:color="auto"/>
          </w:divBdr>
          <w:divsChild>
            <w:div w:id="2002615124">
              <w:marLeft w:val="0"/>
              <w:marRight w:val="0"/>
              <w:marTop w:val="0"/>
              <w:marBottom w:val="0"/>
              <w:divBdr>
                <w:top w:val="none" w:sz="0" w:space="0" w:color="auto"/>
                <w:left w:val="none" w:sz="0" w:space="0" w:color="auto"/>
                <w:bottom w:val="none" w:sz="0" w:space="0" w:color="auto"/>
                <w:right w:val="none" w:sz="0" w:space="0" w:color="auto"/>
              </w:divBdr>
            </w:div>
          </w:divsChild>
        </w:div>
        <w:div w:id="224419966">
          <w:marLeft w:val="0"/>
          <w:marRight w:val="0"/>
          <w:marTop w:val="0"/>
          <w:marBottom w:val="0"/>
          <w:divBdr>
            <w:top w:val="none" w:sz="0" w:space="0" w:color="auto"/>
            <w:left w:val="none" w:sz="0" w:space="0" w:color="auto"/>
            <w:bottom w:val="none" w:sz="0" w:space="0" w:color="auto"/>
            <w:right w:val="none" w:sz="0" w:space="0" w:color="auto"/>
          </w:divBdr>
          <w:divsChild>
            <w:div w:id="1141771232">
              <w:marLeft w:val="0"/>
              <w:marRight w:val="0"/>
              <w:marTop w:val="0"/>
              <w:marBottom w:val="0"/>
              <w:divBdr>
                <w:top w:val="none" w:sz="0" w:space="0" w:color="auto"/>
                <w:left w:val="none" w:sz="0" w:space="0" w:color="auto"/>
                <w:bottom w:val="none" w:sz="0" w:space="0" w:color="auto"/>
                <w:right w:val="none" w:sz="0" w:space="0" w:color="auto"/>
              </w:divBdr>
            </w:div>
          </w:divsChild>
        </w:div>
        <w:div w:id="279577354">
          <w:marLeft w:val="0"/>
          <w:marRight w:val="0"/>
          <w:marTop w:val="0"/>
          <w:marBottom w:val="0"/>
          <w:divBdr>
            <w:top w:val="none" w:sz="0" w:space="0" w:color="auto"/>
            <w:left w:val="none" w:sz="0" w:space="0" w:color="auto"/>
            <w:bottom w:val="none" w:sz="0" w:space="0" w:color="auto"/>
            <w:right w:val="none" w:sz="0" w:space="0" w:color="auto"/>
          </w:divBdr>
          <w:divsChild>
            <w:div w:id="2007585595">
              <w:marLeft w:val="0"/>
              <w:marRight w:val="0"/>
              <w:marTop w:val="0"/>
              <w:marBottom w:val="0"/>
              <w:divBdr>
                <w:top w:val="none" w:sz="0" w:space="0" w:color="auto"/>
                <w:left w:val="none" w:sz="0" w:space="0" w:color="auto"/>
                <w:bottom w:val="none" w:sz="0" w:space="0" w:color="auto"/>
                <w:right w:val="none" w:sz="0" w:space="0" w:color="auto"/>
              </w:divBdr>
            </w:div>
          </w:divsChild>
        </w:div>
        <w:div w:id="704981628">
          <w:marLeft w:val="0"/>
          <w:marRight w:val="0"/>
          <w:marTop w:val="0"/>
          <w:marBottom w:val="0"/>
          <w:divBdr>
            <w:top w:val="none" w:sz="0" w:space="0" w:color="auto"/>
            <w:left w:val="none" w:sz="0" w:space="0" w:color="auto"/>
            <w:bottom w:val="none" w:sz="0" w:space="0" w:color="auto"/>
            <w:right w:val="none" w:sz="0" w:space="0" w:color="auto"/>
          </w:divBdr>
        </w:div>
        <w:div w:id="1025325618">
          <w:marLeft w:val="0"/>
          <w:marRight w:val="0"/>
          <w:marTop w:val="0"/>
          <w:marBottom w:val="0"/>
          <w:divBdr>
            <w:top w:val="none" w:sz="0" w:space="0" w:color="auto"/>
            <w:left w:val="none" w:sz="0" w:space="0" w:color="auto"/>
            <w:bottom w:val="none" w:sz="0" w:space="0" w:color="auto"/>
            <w:right w:val="none" w:sz="0" w:space="0" w:color="auto"/>
          </w:divBdr>
          <w:divsChild>
            <w:div w:id="1530028858">
              <w:marLeft w:val="0"/>
              <w:marRight w:val="0"/>
              <w:marTop w:val="0"/>
              <w:marBottom w:val="0"/>
              <w:divBdr>
                <w:top w:val="none" w:sz="0" w:space="0" w:color="auto"/>
                <w:left w:val="none" w:sz="0" w:space="0" w:color="auto"/>
                <w:bottom w:val="none" w:sz="0" w:space="0" w:color="auto"/>
                <w:right w:val="none" w:sz="0" w:space="0" w:color="auto"/>
              </w:divBdr>
            </w:div>
          </w:divsChild>
        </w:div>
        <w:div w:id="1942489659">
          <w:marLeft w:val="0"/>
          <w:marRight w:val="0"/>
          <w:marTop w:val="0"/>
          <w:marBottom w:val="0"/>
          <w:divBdr>
            <w:top w:val="none" w:sz="0" w:space="0" w:color="auto"/>
            <w:left w:val="none" w:sz="0" w:space="0" w:color="auto"/>
            <w:bottom w:val="none" w:sz="0" w:space="0" w:color="auto"/>
            <w:right w:val="none" w:sz="0" w:space="0" w:color="auto"/>
          </w:divBdr>
          <w:divsChild>
            <w:div w:id="716319233">
              <w:marLeft w:val="0"/>
              <w:marRight w:val="0"/>
              <w:marTop w:val="0"/>
              <w:marBottom w:val="0"/>
              <w:divBdr>
                <w:top w:val="none" w:sz="0" w:space="0" w:color="auto"/>
                <w:left w:val="none" w:sz="0" w:space="0" w:color="auto"/>
                <w:bottom w:val="none" w:sz="0" w:space="0" w:color="auto"/>
                <w:right w:val="none" w:sz="0" w:space="0" w:color="auto"/>
              </w:divBdr>
            </w:div>
          </w:divsChild>
        </w:div>
        <w:div w:id="546187844">
          <w:marLeft w:val="0"/>
          <w:marRight w:val="0"/>
          <w:marTop w:val="0"/>
          <w:marBottom w:val="0"/>
          <w:divBdr>
            <w:top w:val="none" w:sz="0" w:space="0" w:color="auto"/>
            <w:left w:val="none" w:sz="0" w:space="0" w:color="auto"/>
            <w:bottom w:val="none" w:sz="0" w:space="0" w:color="auto"/>
            <w:right w:val="none" w:sz="0" w:space="0" w:color="auto"/>
          </w:divBdr>
          <w:divsChild>
            <w:div w:id="43143508">
              <w:marLeft w:val="0"/>
              <w:marRight w:val="0"/>
              <w:marTop w:val="0"/>
              <w:marBottom w:val="0"/>
              <w:divBdr>
                <w:top w:val="none" w:sz="0" w:space="0" w:color="auto"/>
                <w:left w:val="none" w:sz="0" w:space="0" w:color="auto"/>
                <w:bottom w:val="none" w:sz="0" w:space="0" w:color="auto"/>
                <w:right w:val="none" w:sz="0" w:space="0" w:color="auto"/>
              </w:divBdr>
            </w:div>
          </w:divsChild>
        </w:div>
        <w:div w:id="387925329">
          <w:marLeft w:val="0"/>
          <w:marRight w:val="0"/>
          <w:marTop w:val="0"/>
          <w:marBottom w:val="0"/>
          <w:divBdr>
            <w:top w:val="none" w:sz="0" w:space="0" w:color="auto"/>
            <w:left w:val="none" w:sz="0" w:space="0" w:color="auto"/>
            <w:bottom w:val="none" w:sz="0" w:space="0" w:color="auto"/>
            <w:right w:val="none" w:sz="0" w:space="0" w:color="auto"/>
          </w:divBdr>
          <w:divsChild>
            <w:div w:id="605506399">
              <w:marLeft w:val="0"/>
              <w:marRight w:val="0"/>
              <w:marTop w:val="0"/>
              <w:marBottom w:val="0"/>
              <w:divBdr>
                <w:top w:val="none" w:sz="0" w:space="0" w:color="auto"/>
                <w:left w:val="none" w:sz="0" w:space="0" w:color="auto"/>
                <w:bottom w:val="none" w:sz="0" w:space="0" w:color="auto"/>
                <w:right w:val="none" w:sz="0" w:space="0" w:color="auto"/>
              </w:divBdr>
              <w:divsChild>
                <w:div w:id="1603757608">
                  <w:marLeft w:val="0"/>
                  <w:marRight w:val="0"/>
                  <w:marTop w:val="0"/>
                  <w:marBottom w:val="0"/>
                  <w:divBdr>
                    <w:top w:val="none" w:sz="0" w:space="0" w:color="auto"/>
                    <w:left w:val="none" w:sz="0" w:space="0" w:color="auto"/>
                    <w:bottom w:val="none" w:sz="0" w:space="0" w:color="auto"/>
                    <w:right w:val="none" w:sz="0" w:space="0" w:color="auto"/>
                  </w:divBdr>
                  <w:divsChild>
                    <w:div w:id="1984431176">
                      <w:marLeft w:val="0"/>
                      <w:marRight w:val="0"/>
                      <w:marTop w:val="0"/>
                      <w:marBottom w:val="0"/>
                      <w:divBdr>
                        <w:top w:val="none" w:sz="0" w:space="0" w:color="auto"/>
                        <w:left w:val="none" w:sz="0" w:space="0" w:color="auto"/>
                        <w:bottom w:val="none" w:sz="0" w:space="0" w:color="auto"/>
                        <w:right w:val="none" w:sz="0" w:space="0" w:color="auto"/>
                      </w:divBdr>
                    </w:div>
                    <w:div w:id="895551137">
                      <w:marLeft w:val="0"/>
                      <w:marRight w:val="0"/>
                      <w:marTop w:val="0"/>
                      <w:marBottom w:val="0"/>
                      <w:divBdr>
                        <w:top w:val="none" w:sz="0" w:space="0" w:color="auto"/>
                        <w:left w:val="none" w:sz="0" w:space="0" w:color="auto"/>
                        <w:bottom w:val="none" w:sz="0" w:space="0" w:color="auto"/>
                        <w:right w:val="none" w:sz="0" w:space="0" w:color="auto"/>
                      </w:divBdr>
                    </w:div>
                    <w:div w:id="1411466265">
                      <w:marLeft w:val="0"/>
                      <w:marRight w:val="0"/>
                      <w:marTop w:val="0"/>
                      <w:marBottom w:val="0"/>
                      <w:divBdr>
                        <w:top w:val="none" w:sz="0" w:space="0" w:color="auto"/>
                        <w:left w:val="none" w:sz="0" w:space="0" w:color="auto"/>
                        <w:bottom w:val="none" w:sz="0" w:space="0" w:color="auto"/>
                        <w:right w:val="none" w:sz="0" w:space="0" w:color="auto"/>
                      </w:divBdr>
                    </w:div>
                    <w:div w:id="73669712">
                      <w:marLeft w:val="0"/>
                      <w:marRight w:val="0"/>
                      <w:marTop w:val="0"/>
                      <w:marBottom w:val="0"/>
                      <w:divBdr>
                        <w:top w:val="none" w:sz="0" w:space="0" w:color="auto"/>
                        <w:left w:val="none" w:sz="0" w:space="0" w:color="auto"/>
                        <w:bottom w:val="none" w:sz="0" w:space="0" w:color="auto"/>
                        <w:right w:val="none" w:sz="0" w:space="0" w:color="auto"/>
                      </w:divBdr>
                    </w:div>
                    <w:div w:id="810249305">
                      <w:marLeft w:val="0"/>
                      <w:marRight w:val="0"/>
                      <w:marTop w:val="0"/>
                      <w:marBottom w:val="0"/>
                      <w:divBdr>
                        <w:top w:val="none" w:sz="0" w:space="0" w:color="auto"/>
                        <w:left w:val="none" w:sz="0" w:space="0" w:color="auto"/>
                        <w:bottom w:val="none" w:sz="0" w:space="0" w:color="auto"/>
                        <w:right w:val="none" w:sz="0" w:space="0" w:color="auto"/>
                      </w:divBdr>
                    </w:div>
                    <w:div w:id="1045254654">
                      <w:marLeft w:val="0"/>
                      <w:marRight w:val="0"/>
                      <w:marTop w:val="0"/>
                      <w:marBottom w:val="0"/>
                      <w:divBdr>
                        <w:top w:val="none" w:sz="0" w:space="0" w:color="auto"/>
                        <w:left w:val="none" w:sz="0" w:space="0" w:color="auto"/>
                        <w:bottom w:val="none" w:sz="0" w:space="0" w:color="auto"/>
                        <w:right w:val="none" w:sz="0" w:space="0" w:color="auto"/>
                      </w:divBdr>
                    </w:div>
                    <w:div w:id="455802965">
                      <w:marLeft w:val="0"/>
                      <w:marRight w:val="0"/>
                      <w:marTop w:val="0"/>
                      <w:marBottom w:val="0"/>
                      <w:divBdr>
                        <w:top w:val="none" w:sz="0" w:space="0" w:color="auto"/>
                        <w:left w:val="none" w:sz="0" w:space="0" w:color="auto"/>
                        <w:bottom w:val="none" w:sz="0" w:space="0" w:color="auto"/>
                        <w:right w:val="none" w:sz="0" w:space="0" w:color="auto"/>
                      </w:divBdr>
                    </w:div>
                    <w:div w:id="872839393">
                      <w:marLeft w:val="0"/>
                      <w:marRight w:val="0"/>
                      <w:marTop w:val="0"/>
                      <w:marBottom w:val="0"/>
                      <w:divBdr>
                        <w:top w:val="none" w:sz="0" w:space="0" w:color="auto"/>
                        <w:left w:val="none" w:sz="0" w:space="0" w:color="auto"/>
                        <w:bottom w:val="none" w:sz="0" w:space="0" w:color="auto"/>
                        <w:right w:val="none" w:sz="0" w:space="0" w:color="auto"/>
                      </w:divBdr>
                    </w:div>
                    <w:div w:id="2082946508">
                      <w:marLeft w:val="0"/>
                      <w:marRight w:val="0"/>
                      <w:marTop w:val="0"/>
                      <w:marBottom w:val="0"/>
                      <w:divBdr>
                        <w:top w:val="none" w:sz="0" w:space="0" w:color="auto"/>
                        <w:left w:val="none" w:sz="0" w:space="0" w:color="auto"/>
                        <w:bottom w:val="none" w:sz="0" w:space="0" w:color="auto"/>
                        <w:right w:val="none" w:sz="0" w:space="0" w:color="auto"/>
                      </w:divBdr>
                    </w:div>
                    <w:div w:id="1364287653">
                      <w:marLeft w:val="0"/>
                      <w:marRight w:val="0"/>
                      <w:marTop w:val="0"/>
                      <w:marBottom w:val="0"/>
                      <w:divBdr>
                        <w:top w:val="none" w:sz="0" w:space="0" w:color="auto"/>
                        <w:left w:val="none" w:sz="0" w:space="0" w:color="auto"/>
                        <w:bottom w:val="none" w:sz="0" w:space="0" w:color="auto"/>
                        <w:right w:val="none" w:sz="0" w:space="0" w:color="auto"/>
                      </w:divBdr>
                    </w:div>
                    <w:div w:id="860052993">
                      <w:marLeft w:val="0"/>
                      <w:marRight w:val="0"/>
                      <w:marTop w:val="0"/>
                      <w:marBottom w:val="0"/>
                      <w:divBdr>
                        <w:top w:val="none" w:sz="0" w:space="0" w:color="auto"/>
                        <w:left w:val="none" w:sz="0" w:space="0" w:color="auto"/>
                        <w:bottom w:val="none" w:sz="0" w:space="0" w:color="auto"/>
                        <w:right w:val="none" w:sz="0" w:space="0" w:color="auto"/>
                      </w:divBdr>
                    </w:div>
                    <w:div w:id="18936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37695">
          <w:marLeft w:val="0"/>
          <w:marRight w:val="0"/>
          <w:marTop w:val="0"/>
          <w:marBottom w:val="0"/>
          <w:divBdr>
            <w:top w:val="none" w:sz="0" w:space="0" w:color="auto"/>
            <w:left w:val="none" w:sz="0" w:space="0" w:color="auto"/>
            <w:bottom w:val="none" w:sz="0" w:space="0" w:color="auto"/>
            <w:right w:val="none" w:sz="0" w:space="0" w:color="auto"/>
          </w:divBdr>
        </w:div>
        <w:div w:id="1416513922">
          <w:marLeft w:val="0"/>
          <w:marRight w:val="0"/>
          <w:marTop w:val="0"/>
          <w:marBottom w:val="0"/>
          <w:divBdr>
            <w:top w:val="none" w:sz="0" w:space="0" w:color="auto"/>
            <w:left w:val="none" w:sz="0" w:space="0" w:color="auto"/>
            <w:bottom w:val="none" w:sz="0" w:space="0" w:color="auto"/>
            <w:right w:val="none" w:sz="0" w:space="0" w:color="auto"/>
          </w:divBdr>
          <w:divsChild>
            <w:div w:id="1297566294">
              <w:marLeft w:val="0"/>
              <w:marRight w:val="0"/>
              <w:marTop w:val="0"/>
              <w:marBottom w:val="0"/>
              <w:divBdr>
                <w:top w:val="none" w:sz="0" w:space="0" w:color="auto"/>
                <w:left w:val="none" w:sz="0" w:space="0" w:color="auto"/>
                <w:bottom w:val="none" w:sz="0" w:space="0" w:color="auto"/>
                <w:right w:val="none" w:sz="0" w:space="0" w:color="auto"/>
              </w:divBdr>
            </w:div>
          </w:divsChild>
        </w:div>
        <w:div w:id="1133598947">
          <w:marLeft w:val="0"/>
          <w:marRight w:val="0"/>
          <w:marTop w:val="0"/>
          <w:marBottom w:val="0"/>
          <w:divBdr>
            <w:top w:val="none" w:sz="0" w:space="0" w:color="auto"/>
            <w:left w:val="none" w:sz="0" w:space="0" w:color="auto"/>
            <w:bottom w:val="none" w:sz="0" w:space="0" w:color="auto"/>
            <w:right w:val="none" w:sz="0" w:space="0" w:color="auto"/>
          </w:divBdr>
          <w:divsChild>
            <w:div w:id="45360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8015">
      <w:bodyDiv w:val="1"/>
      <w:marLeft w:val="0"/>
      <w:marRight w:val="0"/>
      <w:marTop w:val="0"/>
      <w:marBottom w:val="0"/>
      <w:divBdr>
        <w:top w:val="none" w:sz="0" w:space="0" w:color="auto"/>
        <w:left w:val="none" w:sz="0" w:space="0" w:color="auto"/>
        <w:bottom w:val="none" w:sz="0" w:space="0" w:color="auto"/>
        <w:right w:val="none" w:sz="0" w:space="0" w:color="auto"/>
      </w:divBdr>
      <w:divsChild>
        <w:div w:id="930509743">
          <w:marLeft w:val="0"/>
          <w:marRight w:val="0"/>
          <w:marTop w:val="15"/>
          <w:marBottom w:val="15"/>
          <w:divBdr>
            <w:top w:val="single" w:sz="2" w:space="0" w:color="E5E7EB"/>
            <w:left w:val="single" w:sz="2" w:space="0" w:color="E5E7EB"/>
            <w:bottom w:val="single" w:sz="2" w:space="0" w:color="E5E7EB"/>
            <w:right w:val="single" w:sz="2" w:space="0" w:color="E5E7EB"/>
          </w:divBdr>
          <w:divsChild>
            <w:div w:id="1676224736">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422337716">
          <w:marLeft w:val="0"/>
          <w:marRight w:val="0"/>
          <w:marTop w:val="15"/>
          <w:marBottom w:val="15"/>
          <w:divBdr>
            <w:top w:val="single" w:sz="2" w:space="0" w:color="E5E7EB"/>
            <w:left w:val="single" w:sz="2" w:space="0" w:color="E5E7EB"/>
            <w:bottom w:val="single" w:sz="2" w:space="0" w:color="E5E7EB"/>
            <w:right w:val="single" w:sz="2" w:space="0" w:color="E5E7EB"/>
          </w:divBdr>
          <w:divsChild>
            <w:div w:id="968901015">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028949024">
          <w:marLeft w:val="0"/>
          <w:marRight w:val="0"/>
          <w:marTop w:val="15"/>
          <w:marBottom w:val="15"/>
          <w:divBdr>
            <w:top w:val="single" w:sz="2" w:space="0" w:color="E5E7EB"/>
            <w:left w:val="single" w:sz="2" w:space="0" w:color="E5E7EB"/>
            <w:bottom w:val="single" w:sz="2" w:space="0" w:color="E5E7EB"/>
            <w:right w:val="single" w:sz="2" w:space="0" w:color="E5E7EB"/>
          </w:divBdr>
          <w:divsChild>
            <w:div w:id="1789422719">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210385546">
          <w:marLeft w:val="0"/>
          <w:marRight w:val="0"/>
          <w:marTop w:val="15"/>
          <w:marBottom w:val="15"/>
          <w:divBdr>
            <w:top w:val="single" w:sz="2" w:space="0" w:color="E5E7EB"/>
            <w:left w:val="single" w:sz="2" w:space="0" w:color="E5E7EB"/>
            <w:bottom w:val="single" w:sz="2" w:space="0" w:color="E5E7EB"/>
            <w:right w:val="single" w:sz="2" w:space="0" w:color="E5E7EB"/>
          </w:divBdr>
          <w:divsChild>
            <w:div w:id="592740101">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785585895">
          <w:marLeft w:val="0"/>
          <w:marRight w:val="0"/>
          <w:marTop w:val="15"/>
          <w:marBottom w:val="15"/>
          <w:divBdr>
            <w:top w:val="single" w:sz="2" w:space="0" w:color="E5E7EB"/>
            <w:left w:val="single" w:sz="2" w:space="0" w:color="E5E7EB"/>
            <w:bottom w:val="single" w:sz="2" w:space="0" w:color="E5E7EB"/>
            <w:right w:val="single" w:sz="2" w:space="0" w:color="E5E7EB"/>
          </w:divBdr>
          <w:divsChild>
            <w:div w:id="1249189000">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539005447">
          <w:marLeft w:val="0"/>
          <w:marRight w:val="0"/>
          <w:marTop w:val="15"/>
          <w:marBottom w:val="15"/>
          <w:divBdr>
            <w:top w:val="single" w:sz="2" w:space="0" w:color="E5E7EB"/>
            <w:left w:val="single" w:sz="2" w:space="0" w:color="E5E7EB"/>
            <w:bottom w:val="single" w:sz="2" w:space="0" w:color="E5E7EB"/>
            <w:right w:val="single" w:sz="2" w:space="0" w:color="E5E7EB"/>
          </w:divBdr>
          <w:divsChild>
            <w:div w:id="1503541691">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838762675">
          <w:marLeft w:val="0"/>
          <w:marRight w:val="0"/>
          <w:marTop w:val="15"/>
          <w:marBottom w:val="15"/>
          <w:divBdr>
            <w:top w:val="single" w:sz="2" w:space="0" w:color="E5E7EB"/>
            <w:left w:val="single" w:sz="2" w:space="0" w:color="E5E7EB"/>
            <w:bottom w:val="single" w:sz="2" w:space="0" w:color="E5E7EB"/>
            <w:right w:val="single" w:sz="2" w:space="0" w:color="E5E7EB"/>
          </w:divBdr>
          <w:divsChild>
            <w:div w:id="532815683">
              <w:marLeft w:val="0"/>
              <w:marRight w:val="0"/>
              <w:marTop w:val="0"/>
              <w:marBottom w:val="0"/>
              <w:divBdr>
                <w:top w:val="single" w:sz="2" w:space="2" w:color="E5E7EB"/>
                <w:left w:val="single" w:sz="2" w:space="0" w:color="E5E7EB"/>
                <w:bottom w:val="single" w:sz="2" w:space="2" w:color="E5E7EB"/>
                <w:right w:val="single" w:sz="2" w:space="0" w:color="E5E7EB"/>
              </w:divBdr>
            </w:div>
          </w:divsChild>
        </w:div>
        <w:div w:id="1290278631">
          <w:marLeft w:val="0"/>
          <w:marRight w:val="0"/>
          <w:marTop w:val="15"/>
          <w:marBottom w:val="0"/>
          <w:divBdr>
            <w:top w:val="single" w:sz="2" w:space="0" w:color="E5E7EB"/>
            <w:left w:val="single" w:sz="2" w:space="0" w:color="E5E7EB"/>
            <w:bottom w:val="single" w:sz="2" w:space="0" w:color="E5E7EB"/>
            <w:right w:val="single" w:sz="2" w:space="0" w:color="E5E7EB"/>
          </w:divBdr>
          <w:divsChild>
            <w:div w:id="1158040403">
              <w:marLeft w:val="0"/>
              <w:marRight w:val="0"/>
              <w:marTop w:val="0"/>
              <w:marBottom w:val="0"/>
              <w:divBdr>
                <w:top w:val="single" w:sz="2" w:space="2" w:color="E5E7EB"/>
                <w:left w:val="single" w:sz="2" w:space="0" w:color="E5E7EB"/>
                <w:bottom w:val="single" w:sz="2" w:space="2" w:color="E5E7EB"/>
                <w:right w:val="single" w:sz="2" w:space="0" w:color="E5E7EB"/>
              </w:divBdr>
            </w:div>
          </w:divsChild>
        </w:div>
      </w:divsChild>
    </w:div>
    <w:div w:id="1209797622">
      <w:bodyDiv w:val="1"/>
      <w:marLeft w:val="0"/>
      <w:marRight w:val="0"/>
      <w:marTop w:val="0"/>
      <w:marBottom w:val="0"/>
      <w:divBdr>
        <w:top w:val="none" w:sz="0" w:space="0" w:color="auto"/>
        <w:left w:val="none" w:sz="0" w:space="0" w:color="auto"/>
        <w:bottom w:val="none" w:sz="0" w:space="0" w:color="auto"/>
        <w:right w:val="none" w:sz="0" w:space="0" w:color="auto"/>
      </w:divBdr>
      <w:divsChild>
        <w:div w:id="933247844">
          <w:marLeft w:val="0"/>
          <w:marRight w:val="0"/>
          <w:marTop w:val="0"/>
          <w:marBottom w:val="0"/>
          <w:divBdr>
            <w:top w:val="none" w:sz="0" w:space="0" w:color="auto"/>
            <w:left w:val="none" w:sz="0" w:space="0" w:color="auto"/>
            <w:bottom w:val="none" w:sz="0" w:space="0" w:color="auto"/>
            <w:right w:val="none" w:sz="0" w:space="0" w:color="auto"/>
          </w:divBdr>
        </w:div>
        <w:div w:id="130634561">
          <w:marLeft w:val="0"/>
          <w:marRight w:val="0"/>
          <w:marTop w:val="0"/>
          <w:marBottom w:val="0"/>
          <w:divBdr>
            <w:top w:val="none" w:sz="0" w:space="0" w:color="auto"/>
            <w:left w:val="none" w:sz="0" w:space="0" w:color="auto"/>
            <w:bottom w:val="none" w:sz="0" w:space="0" w:color="auto"/>
            <w:right w:val="none" w:sz="0" w:space="0" w:color="auto"/>
          </w:divBdr>
          <w:divsChild>
            <w:div w:id="1997873575">
              <w:marLeft w:val="0"/>
              <w:marRight w:val="0"/>
              <w:marTop w:val="0"/>
              <w:marBottom w:val="0"/>
              <w:divBdr>
                <w:top w:val="none" w:sz="0" w:space="0" w:color="auto"/>
                <w:left w:val="none" w:sz="0" w:space="0" w:color="auto"/>
                <w:bottom w:val="none" w:sz="0" w:space="0" w:color="auto"/>
                <w:right w:val="none" w:sz="0" w:space="0" w:color="auto"/>
              </w:divBdr>
            </w:div>
          </w:divsChild>
        </w:div>
        <w:div w:id="40907819">
          <w:marLeft w:val="0"/>
          <w:marRight w:val="0"/>
          <w:marTop w:val="0"/>
          <w:marBottom w:val="0"/>
          <w:divBdr>
            <w:top w:val="none" w:sz="0" w:space="0" w:color="auto"/>
            <w:left w:val="none" w:sz="0" w:space="0" w:color="auto"/>
            <w:bottom w:val="none" w:sz="0" w:space="0" w:color="auto"/>
            <w:right w:val="none" w:sz="0" w:space="0" w:color="auto"/>
          </w:divBdr>
          <w:divsChild>
            <w:div w:id="183058523">
              <w:marLeft w:val="0"/>
              <w:marRight w:val="0"/>
              <w:marTop w:val="0"/>
              <w:marBottom w:val="0"/>
              <w:divBdr>
                <w:top w:val="none" w:sz="0" w:space="0" w:color="auto"/>
                <w:left w:val="none" w:sz="0" w:space="0" w:color="auto"/>
                <w:bottom w:val="none" w:sz="0" w:space="0" w:color="auto"/>
                <w:right w:val="none" w:sz="0" w:space="0" w:color="auto"/>
              </w:divBdr>
            </w:div>
          </w:divsChild>
        </w:div>
        <w:div w:id="515996441">
          <w:marLeft w:val="0"/>
          <w:marRight w:val="0"/>
          <w:marTop w:val="0"/>
          <w:marBottom w:val="0"/>
          <w:divBdr>
            <w:top w:val="none" w:sz="0" w:space="0" w:color="auto"/>
            <w:left w:val="none" w:sz="0" w:space="0" w:color="auto"/>
            <w:bottom w:val="none" w:sz="0" w:space="0" w:color="auto"/>
            <w:right w:val="none" w:sz="0" w:space="0" w:color="auto"/>
          </w:divBdr>
          <w:divsChild>
            <w:div w:id="1697777452">
              <w:marLeft w:val="0"/>
              <w:marRight w:val="0"/>
              <w:marTop w:val="0"/>
              <w:marBottom w:val="0"/>
              <w:divBdr>
                <w:top w:val="none" w:sz="0" w:space="0" w:color="auto"/>
                <w:left w:val="none" w:sz="0" w:space="0" w:color="auto"/>
                <w:bottom w:val="none" w:sz="0" w:space="0" w:color="auto"/>
                <w:right w:val="none" w:sz="0" w:space="0" w:color="auto"/>
              </w:divBdr>
            </w:div>
          </w:divsChild>
        </w:div>
        <w:div w:id="1541935528">
          <w:marLeft w:val="0"/>
          <w:marRight w:val="0"/>
          <w:marTop w:val="0"/>
          <w:marBottom w:val="0"/>
          <w:divBdr>
            <w:top w:val="none" w:sz="0" w:space="0" w:color="auto"/>
            <w:left w:val="none" w:sz="0" w:space="0" w:color="auto"/>
            <w:bottom w:val="none" w:sz="0" w:space="0" w:color="auto"/>
            <w:right w:val="none" w:sz="0" w:space="0" w:color="auto"/>
          </w:divBdr>
          <w:divsChild>
            <w:div w:id="720442902">
              <w:marLeft w:val="0"/>
              <w:marRight w:val="0"/>
              <w:marTop w:val="0"/>
              <w:marBottom w:val="0"/>
              <w:divBdr>
                <w:top w:val="none" w:sz="0" w:space="0" w:color="auto"/>
                <w:left w:val="none" w:sz="0" w:space="0" w:color="auto"/>
                <w:bottom w:val="none" w:sz="0" w:space="0" w:color="auto"/>
                <w:right w:val="none" w:sz="0" w:space="0" w:color="auto"/>
              </w:divBdr>
            </w:div>
          </w:divsChild>
        </w:div>
        <w:div w:id="1804425538">
          <w:marLeft w:val="0"/>
          <w:marRight w:val="0"/>
          <w:marTop w:val="0"/>
          <w:marBottom w:val="0"/>
          <w:divBdr>
            <w:top w:val="none" w:sz="0" w:space="0" w:color="auto"/>
            <w:left w:val="none" w:sz="0" w:space="0" w:color="auto"/>
            <w:bottom w:val="none" w:sz="0" w:space="0" w:color="auto"/>
            <w:right w:val="none" w:sz="0" w:space="0" w:color="auto"/>
          </w:divBdr>
        </w:div>
        <w:div w:id="1368679880">
          <w:marLeft w:val="0"/>
          <w:marRight w:val="0"/>
          <w:marTop w:val="0"/>
          <w:marBottom w:val="0"/>
          <w:divBdr>
            <w:top w:val="none" w:sz="0" w:space="0" w:color="auto"/>
            <w:left w:val="none" w:sz="0" w:space="0" w:color="auto"/>
            <w:bottom w:val="none" w:sz="0" w:space="0" w:color="auto"/>
            <w:right w:val="none" w:sz="0" w:space="0" w:color="auto"/>
          </w:divBdr>
          <w:divsChild>
            <w:div w:id="1813667945">
              <w:marLeft w:val="0"/>
              <w:marRight w:val="0"/>
              <w:marTop w:val="0"/>
              <w:marBottom w:val="0"/>
              <w:divBdr>
                <w:top w:val="none" w:sz="0" w:space="0" w:color="auto"/>
                <w:left w:val="none" w:sz="0" w:space="0" w:color="auto"/>
                <w:bottom w:val="none" w:sz="0" w:space="0" w:color="auto"/>
                <w:right w:val="none" w:sz="0" w:space="0" w:color="auto"/>
              </w:divBdr>
            </w:div>
          </w:divsChild>
        </w:div>
        <w:div w:id="1527522773">
          <w:marLeft w:val="0"/>
          <w:marRight w:val="0"/>
          <w:marTop w:val="0"/>
          <w:marBottom w:val="0"/>
          <w:divBdr>
            <w:top w:val="none" w:sz="0" w:space="0" w:color="auto"/>
            <w:left w:val="none" w:sz="0" w:space="0" w:color="auto"/>
            <w:bottom w:val="none" w:sz="0" w:space="0" w:color="auto"/>
            <w:right w:val="none" w:sz="0" w:space="0" w:color="auto"/>
          </w:divBdr>
        </w:div>
        <w:div w:id="41906934">
          <w:marLeft w:val="0"/>
          <w:marRight w:val="0"/>
          <w:marTop w:val="0"/>
          <w:marBottom w:val="0"/>
          <w:divBdr>
            <w:top w:val="none" w:sz="0" w:space="0" w:color="auto"/>
            <w:left w:val="none" w:sz="0" w:space="0" w:color="auto"/>
            <w:bottom w:val="none" w:sz="0" w:space="0" w:color="auto"/>
            <w:right w:val="none" w:sz="0" w:space="0" w:color="auto"/>
          </w:divBdr>
          <w:divsChild>
            <w:div w:id="1850559867">
              <w:marLeft w:val="0"/>
              <w:marRight w:val="0"/>
              <w:marTop w:val="0"/>
              <w:marBottom w:val="0"/>
              <w:divBdr>
                <w:top w:val="none" w:sz="0" w:space="0" w:color="auto"/>
                <w:left w:val="none" w:sz="0" w:space="0" w:color="auto"/>
                <w:bottom w:val="none" w:sz="0" w:space="0" w:color="auto"/>
                <w:right w:val="none" w:sz="0" w:space="0" w:color="auto"/>
              </w:divBdr>
            </w:div>
          </w:divsChild>
        </w:div>
        <w:div w:id="2110618823">
          <w:marLeft w:val="0"/>
          <w:marRight w:val="0"/>
          <w:marTop w:val="0"/>
          <w:marBottom w:val="0"/>
          <w:divBdr>
            <w:top w:val="none" w:sz="0" w:space="0" w:color="auto"/>
            <w:left w:val="none" w:sz="0" w:space="0" w:color="auto"/>
            <w:bottom w:val="none" w:sz="0" w:space="0" w:color="auto"/>
            <w:right w:val="none" w:sz="0" w:space="0" w:color="auto"/>
          </w:divBdr>
          <w:divsChild>
            <w:div w:id="1920748703">
              <w:marLeft w:val="0"/>
              <w:marRight w:val="0"/>
              <w:marTop w:val="0"/>
              <w:marBottom w:val="0"/>
              <w:divBdr>
                <w:top w:val="none" w:sz="0" w:space="0" w:color="auto"/>
                <w:left w:val="none" w:sz="0" w:space="0" w:color="auto"/>
                <w:bottom w:val="none" w:sz="0" w:space="0" w:color="auto"/>
                <w:right w:val="none" w:sz="0" w:space="0" w:color="auto"/>
              </w:divBdr>
            </w:div>
          </w:divsChild>
        </w:div>
        <w:div w:id="201987701">
          <w:marLeft w:val="0"/>
          <w:marRight w:val="0"/>
          <w:marTop w:val="0"/>
          <w:marBottom w:val="0"/>
          <w:divBdr>
            <w:top w:val="none" w:sz="0" w:space="0" w:color="auto"/>
            <w:left w:val="none" w:sz="0" w:space="0" w:color="auto"/>
            <w:bottom w:val="none" w:sz="0" w:space="0" w:color="auto"/>
            <w:right w:val="none" w:sz="0" w:space="0" w:color="auto"/>
          </w:divBdr>
          <w:divsChild>
            <w:div w:id="2043745438">
              <w:marLeft w:val="0"/>
              <w:marRight w:val="0"/>
              <w:marTop w:val="0"/>
              <w:marBottom w:val="0"/>
              <w:divBdr>
                <w:top w:val="none" w:sz="0" w:space="0" w:color="auto"/>
                <w:left w:val="none" w:sz="0" w:space="0" w:color="auto"/>
                <w:bottom w:val="none" w:sz="0" w:space="0" w:color="auto"/>
                <w:right w:val="none" w:sz="0" w:space="0" w:color="auto"/>
              </w:divBdr>
            </w:div>
          </w:divsChild>
        </w:div>
        <w:div w:id="1185509805">
          <w:marLeft w:val="0"/>
          <w:marRight w:val="0"/>
          <w:marTop w:val="0"/>
          <w:marBottom w:val="0"/>
          <w:divBdr>
            <w:top w:val="none" w:sz="0" w:space="0" w:color="auto"/>
            <w:left w:val="none" w:sz="0" w:space="0" w:color="auto"/>
            <w:bottom w:val="none" w:sz="0" w:space="0" w:color="auto"/>
            <w:right w:val="none" w:sz="0" w:space="0" w:color="auto"/>
          </w:divBdr>
          <w:divsChild>
            <w:div w:id="506868047">
              <w:marLeft w:val="0"/>
              <w:marRight w:val="0"/>
              <w:marTop w:val="0"/>
              <w:marBottom w:val="0"/>
              <w:divBdr>
                <w:top w:val="none" w:sz="0" w:space="0" w:color="auto"/>
                <w:left w:val="none" w:sz="0" w:space="0" w:color="auto"/>
                <w:bottom w:val="none" w:sz="0" w:space="0" w:color="auto"/>
                <w:right w:val="none" w:sz="0" w:space="0" w:color="auto"/>
              </w:divBdr>
            </w:div>
          </w:divsChild>
        </w:div>
        <w:div w:id="683435229">
          <w:marLeft w:val="0"/>
          <w:marRight w:val="0"/>
          <w:marTop w:val="0"/>
          <w:marBottom w:val="0"/>
          <w:divBdr>
            <w:top w:val="none" w:sz="0" w:space="0" w:color="auto"/>
            <w:left w:val="none" w:sz="0" w:space="0" w:color="auto"/>
            <w:bottom w:val="none" w:sz="0" w:space="0" w:color="auto"/>
            <w:right w:val="none" w:sz="0" w:space="0" w:color="auto"/>
          </w:divBdr>
        </w:div>
        <w:div w:id="2124835605">
          <w:marLeft w:val="0"/>
          <w:marRight w:val="0"/>
          <w:marTop w:val="0"/>
          <w:marBottom w:val="0"/>
          <w:divBdr>
            <w:top w:val="none" w:sz="0" w:space="0" w:color="auto"/>
            <w:left w:val="none" w:sz="0" w:space="0" w:color="auto"/>
            <w:bottom w:val="none" w:sz="0" w:space="0" w:color="auto"/>
            <w:right w:val="none" w:sz="0" w:space="0" w:color="auto"/>
          </w:divBdr>
          <w:divsChild>
            <w:div w:id="89202793">
              <w:marLeft w:val="0"/>
              <w:marRight w:val="0"/>
              <w:marTop w:val="0"/>
              <w:marBottom w:val="0"/>
              <w:divBdr>
                <w:top w:val="none" w:sz="0" w:space="0" w:color="auto"/>
                <w:left w:val="none" w:sz="0" w:space="0" w:color="auto"/>
                <w:bottom w:val="none" w:sz="0" w:space="0" w:color="auto"/>
                <w:right w:val="none" w:sz="0" w:space="0" w:color="auto"/>
              </w:divBdr>
            </w:div>
          </w:divsChild>
        </w:div>
        <w:div w:id="585043445">
          <w:marLeft w:val="0"/>
          <w:marRight w:val="0"/>
          <w:marTop w:val="0"/>
          <w:marBottom w:val="0"/>
          <w:divBdr>
            <w:top w:val="none" w:sz="0" w:space="0" w:color="auto"/>
            <w:left w:val="none" w:sz="0" w:space="0" w:color="auto"/>
            <w:bottom w:val="none" w:sz="0" w:space="0" w:color="auto"/>
            <w:right w:val="none" w:sz="0" w:space="0" w:color="auto"/>
          </w:divBdr>
          <w:divsChild>
            <w:div w:id="635379078">
              <w:marLeft w:val="0"/>
              <w:marRight w:val="0"/>
              <w:marTop w:val="0"/>
              <w:marBottom w:val="0"/>
              <w:divBdr>
                <w:top w:val="none" w:sz="0" w:space="0" w:color="auto"/>
                <w:left w:val="none" w:sz="0" w:space="0" w:color="auto"/>
                <w:bottom w:val="none" w:sz="0" w:space="0" w:color="auto"/>
                <w:right w:val="none" w:sz="0" w:space="0" w:color="auto"/>
              </w:divBdr>
            </w:div>
          </w:divsChild>
        </w:div>
        <w:div w:id="200630827">
          <w:marLeft w:val="0"/>
          <w:marRight w:val="0"/>
          <w:marTop w:val="0"/>
          <w:marBottom w:val="0"/>
          <w:divBdr>
            <w:top w:val="none" w:sz="0" w:space="0" w:color="auto"/>
            <w:left w:val="none" w:sz="0" w:space="0" w:color="auto"/>
            <w:bottom w:val="none" w:sz="0" w:space="0" w:color="auto"/>
            <w:right w:val="none" w:sz="0" w:space="0" w:color="auto"/>
          </w:divBdr>
          <w:divsChild>
            <w:div w:id="2070877809">
              <w:marLeft w:val="0"/>
              <w:marRight w:val="0"/>
              <w:marTop w:val="0"/>
              <w:marBottom w:val="0"/>
              <w:divBdr>
                <w:top w:val="none" w:sz="0" w:space="0" w:color="auto"/>
                <w:left w:val="none" w:sz="0" w:space="0" w:color="auto"/>
                <w:bottom w:val="none" w:sz="0" w:space="0" w:color="auto"/>
                <w:right w:val="none" w:sz="0" w:space="0" w:color="auto"/>
              </w:divBdr>
            </w:div>
          </w:divsChild>
        </w:div>
        <w:div w:id="671680872">
          <w:marLeft w:val="0"/>
          <w:marRight w:val="0"/>
          <w:marTop w:val="0"/>
          <w:marBottom w:val="0"/>
          <w:divBdr>
            <w:top w:val="none" w:sz="0" w:space="0" w:color="auto"/>
            <w:left w:val="none" w:sz="0" w:space="0" w:color="auto"/>
            <w:bottom w:val="none" w:sz="0" w:space="0" w:color="auto"/>
            <w:right w:val="none" w:sz="0" w:space="0" w:color="auto"/>
          </w:divBdr>
        </w:div>
        <w:div w:id="640571922">
          <w:marLeft w:val="0"/>
          <w:marRight w:val="0"/>
          <w:marTop w:val="0"/>
          <w:marBottom w:val="0"/>
          <w:divBdr>
            <w:top w:val="none" w:sz="0" w:space="0" w:color="auto"/>
            <w:left w:val="none" w:sz="0" w:space="0" w:color="auto"/>
            <w:bottom w:val="none" w:sz="0" w:space="0" w:color="auto"/>
            <w:right w:val="none" w:sz="0" w:space="0" w:color="auto"/>
          </w:divBdr>
          <w:divsChild>
            <w:div w:id="1431004201">
              <w:marLeft w:val="0"/>
              <w:marRight w:val="0"/>
              <w:marTop w:val="0"/>
              <w:marBottom w:val="0"/>
              <w:divBdr>
                <w:top w:val="none" w:sz="0" w:space="0" w:color="auto"/>
                <w:left w:val="none" w:sz="0" w:space="0" w:color="auto"/>
                <w:bottom w:val="none" w:sz="0" w:space="0" w:color="auto"/>
                <w:right w:val="none" w:sz="0" w:space="0" w:color="auto"/>
              </w:divBdr>
            </w:div>
          </w:divsChild>
        </w:div>
        <w:div w:id="2110156612">
          <w:marLeft w:val="0"/>
          <w:marRight w:val="0"/>
          <w:marTop w:val="0"/>
          <w:marBottom w:val="0"/>
          <w:divBdr>
            <w:top w:val="none" w:sz="0" w:space="0" w:color="auto"/>
            <w:left w:val="none" w:sz="0" w:space="0" w:color="auto"/>
            <w:bottom w:val="none" w:sz="0" w:space="0" w:color="auto"/>
            <w:right w:val="none" w:sz="0" w:space="0" w:color="auto"/>
          </w:divBdr>
          <w:divsChild>
            <w:div w:id="65806425">
              <w:marLeft w:val="0"/>
              <w:marRight w:val="0"/>
              <w:marTop w:val="0"/>
              <w:marBottom w:val="0"/>
              <w:divBdr>
                <w:top w:val="none" w:sz="0" w:space="0" w:color="auto"/>
                <w:left w:val="none" w:sz="0" w:space="0" w:color="auto"/>
                <w:bottom w:val="none" w:sz="0" w:space="0" w:color="auto"/>
                <w:right w:val="none" w:sz="0" w:space="0" w:color="auto"/>
              </w:divBdr>
            </w:div>
          </w:divsChild>
        </w:div>
        <w:div w:id="211040094">
          <w:marLeft w:val="0"/>
          <w:marRight w:val="0"/>
          <w:marTop w:val="0"/>
          <w:marBottom w:val="0"/>
          <w:divBdr>
            <w:top w:val="none" w:sz="0" w:space="0" w:color="auto"/>
            <w:left w:val="none" w:sz="0" w:space="0" w:color="auto"/>
            <w:bottom w:val="none" w:sz="0" w:space="0" w:color="auto"/>
            <w:right w:val="none" w:sz="0" w:space="0" w:color="auto"/>
          </w:divBdr>
          <w:divsChild>
            <w:div w:id="1006396310">
              <w:marLeft w:val="0"/>
              <w:marRight w:val="0"/>
              <w:marTop w:val="0"/>
              <w:marBottom w:val="0"/>
              <w:divBdr>
                <w:top w:val="none" w:sz="0" w:space="0" w:color="auto"/>
                <w:left w:val="none" w:sz="0" w:space="0" w:color="auto"/>
                <w:bottom w:val="none" w:sz="0" w:space="0" w:color="auto"/>
                <w:right w:val="none" w:sz="0" w:space="0" w:color="auto"/>
              </w:divBdr>
            </w:div>
          </w:divsChild>
        </w:div>
        <w:div w:id="691809175">
          <w:marLeft w:val="0"/>
          <w:marRight w:val="0"/>
          <w:marTop w:val="0"/>
          <w:marBottom w:val="0"/>
          <w:divBdr>
            <w:top w:val="none" w:sz="0" w:space="0" w:color="auto"/>
            <w:left w:val="none" w:sz="0" w:space="0" w:color="auto"/>
            <w:bottom w:val="none" w:sz="0" w:space="0" w:color="auto"/>
            <w:right w:val="none" w:sz="0" w:space="0" w:color="auto"/>
          </w:divBdr>
          <w:divsChild>
            <w:div w:id="979185411">
              <w:marLeft w:val="0"/>
              <w:marRight w:val="0"/>
              <w:marTop w:val="0"/>
              <w:marBottom w:val="0"/>
              <w:divBdr>
                <w:top w:val="none" w:sz="0" w:space="0" w:color="auto"/>
                <w:left w:val="none" w:sz="0" w:space="0" w:color="auto"/>
                <w:bottom w:val="none" w:sz="0" w:space="0" w:color="auto"/>
                <w:right w:val="none" w:sz="0" w:space="0" w:color="auto"/>
              </w:divBdr>
            </w:div>
          </w:divsChild>
        </w:div>
        <w:div w:id="1472092485">
          <w:marLeft w:val="0"/>
          <w:marRight w:val="0"/>
          <w:marTop w:val="0"/>
          <w:marBottom w:val="0"/>
          <w:divBdr>
            <w:top w:val="none" w:sz="0" w:space="0" w:color="auto"/>
            <w:left w:val="none" w:sz="0" w:space="0" w:color="auto"/>
            <w:bottom w:val="none" w:sz="0" w:space="0" w:color="auto"/>
            <w:right w:val="none" w:sz="0" w:space="0" w:color="auto"/>
          </w:divBdr>
        </w:div>
        <w:div w:id="1765030405">
          <w:marLeft w:val="0"/>
          <w:marRight w:val="0"/>
          <w:marTop w:val="0"/>
          <w:marBottom w:val="0"/>
          <w:divBdr>
            <w:top w:val="none" w:sz="0" w:space="0" w:color="auto"/>
            <w:left w:val="none" w:sz="0" w:space="0" w:color="auto"/>
            <w:bottom w:val="none" w:sz="0" w:space="0" w:color="auto"/>
            <w:right w:val="none" w:sz="0" w:space="0" w:color="auto"/>
          </w:divBdr>
          <w:divsChild>
            <w:div w:id="1286883779">
              <w:marLeft w:val="0"/>
              <w:marRight w:val="0"/>
              <w:marTop w:val="0"/>
              <w:marBottom w:val="0"/>
              <w:divBdr>
                <w:top w:val="none" w:sz="0" w:space="0" w:color="auto"/>
                <w:left w:val="none" w:sz="0" w:space="0" w:color="auto"/>
                <w:bottom w:val="none" w:sz="0" w:space="0" w:color="auto"/>
                <w:right w:val="none" w:sz="0" w:space="0" w:color="auto"/>
              </w:divBdr>
            </w:div>
          </w:divsChild>
        </w:div>
        <w:div w:id="604578720">
          <w:marLeft w:val="0"/>
          <w:marRight w:val="0"/>
          <w:marTop w:val="0"/>
          <w:marBottom w:val="0"/>
          <w:divBdr>
            <w:top w:val="none" w:sz="0" w:space="0" w:color="auto"/>
            <w:left w:val="none" w:sz="0" w:space="0" w:color="auto"/>
            <w:bottom w:val="none" w:sz="0" w:space="0" w:color="auto"/>
            <w:right w:val="none" w:sz="0" w:space="0" w:color="auto"/>
          </w:divBdr>
          <w:divsChild>
            <w:div w:id="1577595071">
              <w:marLeft w:val="0"/>
              <w:marRight w:val="0"/>
              <w:marTop w:val="0"/>
              <w:marBottom w:val="0"/>
              <w:divBdr>
                <w:top w:val="none" w:sz="0" w:space="0" w:color="auto"/>
                <w:left w:val="none" w:sz="0" w:space="0" w:color="auto"/>
                <w:bottom w:val="none" w:sz="0" w:space="0" w:color="auto"/>
                <w:right w:val="none" w:sz="0" w:space="0" w:color="auto"/>
              </w:divBdr>
            </w:div>
          </w:divsChild>
        </w:div>
        <w:div w:id="1878546027">
          <w:marLeft w:val="0"/>
          <w:marRight w:val="0"/>
          <w:marTop w:val="0"/>
          <w:marBottom w:val="0"/>
          <w:divBdr>
            <w:top w:val="none" w:sz="0" w:space="0" w:color="auto"/>
            <w:left w:val="none" w:sz="0" w:space="0" w:color="auto"/>
            <w:bottom w:val="none" w:sz="0" w:space="0" w:color="auto"/>
            <w:right w:val="none" w:sz="0" w:space="0" w:color="auto"/>
          </w:divBdr>
          <w:divsChild>
            <w:div w:id="1062871152">
              <w:marLeft w:val="0"/>
              <w:marRight w:val="0"/>
              <w:marTop w:val="0"/>
              <w:marBottom w:val="0"/>
              <w:divBdr>
                <w:top w:val="none" w:sz="0" w:space="0" w:color="auto"/>
                <w:left w:val="none" w:sz="0" w:space="0" w:color="auto"/>
                <w:bottom w:val="none" w:sz="0" w:space="0" w:color="auto"/>
                <w:right w:val="none" w:sz="0" w:space="0" w:color="auto"/>
              </w:divBdr>
            </w:div>
          </w:divsChild>
        </w:div>
        <w:div w:id="1555387305">
          <w:marLeft w:val="0"/>
          <w:marRight w:val="0"/>
          <w:marTop w:val="0"/>
          <w:marBottom w:val="0"/>
          <w:divBdr>
            <w:top w:val="none" w:sz="0" w:space="0" w:color="auto"/>
            <w:left w:val="none" w:sz="0" w:space="0" w:color="auto"/>
            <w:bottom w:val="none" w:sz="0" w:space="0" w:color="auto"/>
            <w:right w:val="none" w:sz="0" w:space="0" w:color="auto"/>
          </w:divBdr>
          <w:divsChild>
            <w:div w:id="1379936641">
              <w:marLeft w:val="0"/>
              <w:marRight w:val="0"/>
              <w:marTop w:val="0"/>
              <w:marBottom w:val="0"/>
              <w:divBdr>
                <w:top w:val="none" w:sz="0" w:space="0" w:color="auto"/>
                <w:left w:val="none" w:sz="0" w:space="0" w:color="auto"/>
                <w:bottom w:val="none" w:sz="0" w:space="0" w:color="auto"/>
                <w:right w:val="none" w:sz="0" w:space="0" w:color="auto"/>
              </w:divBdr>
              <w:divsChild>
                <w:div w:id="1218972965">
                  <w:marLeft w:val="0"/>
                  <w:marRight w:val="0"/>
                  <w:marTop w:val="0"/>
                  <w:marBottom w:val="0"/>
                  <w:divBdr>
                    <w:top w:val="none" w:sz="0" w:space="0" w:color="auto"/>
                    <w:left w:val="none" w:sz="0" w:space="0" w:color="auto"/>
                    <w:bottom w:val="none" w:sz="0" w:space="0" w:color="auto"/>
                    <w:right w:val="none" w:sz="0" w:space="0" w:color="auto"/>
                  </w:divBdr>
                  <w:divsChild>
                    <w:div w:id="1609653643">
                      <w:marLeft w:val="0"/>
                      <w:marRight w:val="0"/>
                      <w:marTop w:val="0"/>
                      <w:marBottom w:val="0"/>
                      <w:divBdr>
                        <w:top w:val="none" w:sz="0" w:space="0" w:color="auto"/>
                        <w:left w:val="none" w:sz="0" w:space="0" w:color="auto"/>
                        <w:bottom w:val="none" w:sz="0" w:space="0" w:color="auto"/>
                        <w:right w:val="none" w:sz="0" w:space="0" w:color="auto"/>
                      </w:divBdr>
                    </w:div>
                    <w:div w:id="1376855951">
                      <w:marLeft w:val="0"/>
                      <w:marRight w:val="0"/>
                      <w:marTop w:val="0"/>
                      <w:marBottom w:val="0"/>
                      <w:divBdr>
                        <w:top w:val="none" w:sz="0" w:space="0" w:color="auto"/>
                        <w:left w:val="none" w:sz="0" w:space="0" w:color="auto"/>
                        <w:bottom w:val="none" w:sz="0" w:space="0" w:color="auto"/>
                        <w:right w:val="none" w:sz="0" w:space="0" w:color="auto"/>
                      </w:divBdr>
                    </w:div>
                    <w:div w:id="544872052">
                      <w:marLeft w:val="0"/>
                      <w:marRight w:val="0"/>
                      <w:marTop w:val="0"/>
                      <w:marBottom w:val="0"/>
                      <w:divBdr>
                        <w:top w:val="none" w:sz="0" w:space="0" w:color="auto"/>
                        <w:left w:val="none" w:sz="0" w:space="0" w:color="auto"/>
                        <w:bottom w:val="none" w:sz="0" w:space="0" w:color="auto"/>
                        <w:right w:val="none" w:sz="0" w:space="0" w:color="auto"/>
                      </w:divBdr>
                    </w:div>
                    <w:div w:id="1602758050">
                      <w:marLeft w:val="0"/>
                      <w:marRight w:val="0"/>
                      <w:marTop w:val="0"/>
                      <w:marBottom w:val="0"/>
                      <w:divBdr>
                        <w:top w:val="none" w:sz="0" w:space="0" w:color="auto"/>
                        <w:left w:val="none" w:sz="0" w:space="0" w:color="auto"/>
                        <w:bottom w:val="none" w:sz="0" w:space="0" w:color="auto"/>
                        <w:right w:val="none" w:sz="0" w:space="0" w:color="auto"/>
                      </w:divBdr>
                    </w:div>
                    <w:div w:id="1016421221">
                      <w:marLeft w:val="0"/>
                      <w:marRight w:val="0"/>
                      <w:marTop w:val="0"/>
                      <w:marBottom w:val="0"/>
                      <w:divBdr>
                        <w:top w:val="none" w:sz="0" w:space="0" w:color="auto"/>
                        <w:left w:val="none" w:sz="0" w:space="0" w:color="auto"/>
                        <w:bottom w:val="none" w:sz="0" w:space="0" w:color="auto"/>
                        <w:right w:val="none" w:sz="0" w:space="0" w:color="auto"/>
                      </w:divBdr>
                    </w:div>
                    <w:div w:id="1287933441">
                      <w:marLeft w:val="0"/>
                      <w:marRight w:val="0"/>
                      <w:marTop w:val="0"/>
                      <w:marBottom w:val="0"/>
                      <w:divBdr>
                        <w:top w:val="none" w:sz="0" w:space="0" w:color="auto"/>
                        <w:left w:val="none" w:sz="0" w:space="0" w:color="auto"/>
                        <w:bottom w:val="none" w:sz="0" w:space="0" w:color="auto"/>
                        <w:right w:val="none" w:sz="0" w:space="0" w:color="auto"/>
                      </w:divBdr>
                    </w:div>
                    <w:div w:id="391932185">
                      <w:marLeft w:val="0"/>
                      <w:marRight w:val="0"/>
                      <w:marTop w:val="0"/>
                      <w:marBottom w:val="0"/>
                      <w:divBdr>
                        <w:top w:val="none" w:sz="0" w:space="0" w:color="auto"/>
                        <w:left w:val="none" w:sz="0" w:space="0" w:color="auto"/>
                        <w:bottom w:val="none" w:sz="0" w:space="0" w:color="auto"/>
                        <w:right w:val="none" w:sz="0" w:space="0" w:color="auto"/>
                      </w:divBdr>
                    </w:div>
                    <w:div w:id="2071147459">
                      <w:marLeft w:val="0"/>
                      <w:marRight w:val="0"/>
                      <w:marTop w:val="0"/>
                      <w:marBottom w:val="0"/>
                      <w:divBdr>
                        <w:top w:val="none" w:sz="0" w:space="0" w:color="auto"/>
                        <w:left w:val="none" w:sz="0" w:space="0" w:color="auto"/>
                        <w:bottom w:val="none" w:sz="0" w:space="0" w:color="auto"/>
                        <w:right w:val="none" w:sz="0" w:space="0" w:color="auto"/>
                      </w:divBdr>
                    </w:div>
                    <w:div w:id="1466850991">
                      <w:marLeft w:val="0"/>
                      <w:marRight w:val="0"/>
                      <w:marTop w:val="0"/>
                      <w:marBottom w:val="0"/>
                      <w:divBdr>
                        <w:top w:val="none" w:sz="0" w:space="0" w:color="auto"/>
                        <w:left w:val="none" w:sz="0" w:space="0" w:color="auto"/>
                        <w:bottom w:val="none" w:sz="0" w:space="0" w:color="auto"/>
                        <w:right w:val="none" w:sz="0" w:space="0" w:color="auto"/>
                      </w:divBdr>
                    </w:div>
                    <w:div w:id="125320099">
                      <w:marLeft w:val="0"/>
                      <w:marRight w:val="0"/>
                      <w:marTop w:val="0"/>
                      <w:marBottom w:val="0"/>
                      <w:divBdr>
                        <w:top w:val="none" w:sz="0" w:space="0" w:color="auto"/>
                        <w:left w:val="none" w:sz="0" w:space="0" w:color="auto"/>
                        <w:bottom w:val="none" w:sz="0" w:space="0" w:color="auto"/>
                        <w:right w:val="none" w:sz="0" w:space="0" w:color="auto"/>
                      </w:divBdr>
                    </w:div>
                    <w:div w:id="1756899949">
                      <w:marLeft w:val="0"/>
                      <w:marRight w:val="0"/>
                      <w:marTop w:val="0"/>
                      <w:marBottom w:val="0"/>
                      <w:divBdr>
                        <w:top w:val="none" w:sz="0" w:space="0" w:color="auto"/>
                        <w:left w:val="none" w:sz="0" w:space="0" w:color="auto"/>
                        <w:bottom w:val="none" w:sz="0" w:space="0" w:color="auto"/>
                        <w:right w:val="none" w:sz="0" w:space="0" w:color="auto"/>
                      </w:divBdr>
                    </w:div>
                    <w:div w:id="757025596">
                      <w:marLeft w:val="0"/>
                      <w:marRight w:val="0"/>
                      <w:marTop w:val="0"/>
                      <w:marBottom w:val="0"/>
                      <w:divBdr>
                        <w:top w:val="none" w:sz="0" w:space="0" w:color="auto"/>
                        <w:left w:val="none" w:sz="0" w:space="0" w:color="auto"/>
                        <w:bottom w:val="none" w:sz="0" w:space="0" w:color="auto"/>
                        <w:right w:val="none" w:sz="0" w:space="0" w:color="auto"/>
                      </w:divBdr>
                    </w:div>
                    <w:div w:id="1731341705">
                      <w:marLeft w:val="0"/>
                      <w:marRight w:val="0"/>
                      <w:marTop w:val="0"/>
                      <w:marBottom w:val="0"/>
                      <w:divBdr>
                        <w:top w:val="none" w:sz="0" w:space="0" w:color="auto"/>
                        <w:left w:val="none" w:sz="0" w:space="0" w:color="auto"/>
                        <w:bottom w:val="none" w:sz="0" w:space="0" w:color="auto"/>
                        <w:right w:val="none" w:sz="0" w:space="0" w:color="auto"/>
                      </w:divBdr>
                    </w:div>
                    <w:div w:id="1960334856">
                      <w:marLeft w:val="0"/>
                      <w:marRight w:val="0"/>
                      <w:marTop w:val="0"/>
                      <w:marBottom w:val="0"/>
                      <w:divBdr>
                        <w:top w:val="none" w:sz="0" w:space="0" w:color="auto"/>
                        <w:left w:val="none" w:sz="0" w:space="0" w:color="auto"/>
                        <w:bottom w:val="none" w:sz="0" w:space="0" w:color="auto"/>
                        <w:right w:val="none" w:sz="0" w:space="0" w:color="auto"/>
                      </w:divBdr>
                    </w:div>
                    <w:div w:id="16713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01210">
          <w:marLeft w:val="0"/>
          <w:marRight w:val="0"/>
          <w:marTop w:val="0"/>
          <w:marBottom w:val="0"/>
          <w:divBdr>
            <w:top w:val="none" w:sz="0" w:space="0" w:color="auto"/>
            <w:left w:val="none" w:sz="0" w:space="0" w:color="auto"/>
            <w:bottom w:val="none" w:sz="0" w:space="0" w:color="auto"/>
            <w:right w:val="none" w:sz="0" w:space="0" w:color="auto"/>
          </w:divBdr>
        </w:div>
        <w:div w:id="1305500298">
          <w:marLeft w:val="0"/>
          <w:marRight w:val="0"/>
          <w:marTop w:val="0"/>
          <w:marBottom w:val="0"/>
          <w:divBdr>
            <w:top w:val="none" w:sz="0" w:space="0" w:color="auto"/>
            <w:left w:val="none" w:sz="0" w:space="0" w:color="auto"/>
            <w:bottom w:val="none" w:sz="0" w:space="0" w:color="auto"/>
            <w:right w:val="none" w:sz="0" w:space="0" w:color="auto"/>
          </w:divBdr>
          <w:divsChild>
            <w:div w:id="594286539">
              <w:marLeft w:val="0"/>
              <w:marRight w:val="0"/>
              <w:marTop w:val="0"/>
              <w:marBottom w:val="0"/>
              <w:divBdr>
                <w:top w:val="none" w:sz="0" w:space="0" w:color="auto"/>
                <w:left w:val="none" w:sz="0" w:space="0" w:color="auto"/>
                <w:bottom w:val="none" w:sz="0" w:space="0" w:color="auto"/>
                <w:right w:val="none" w:sz="0" w:space="0" w:color="auto"/>
              </w:divBdr>
            </w:div>
          </w:divsChild>
        </w:div>
        <w:div w:id="2126803398">
          <w:marLeft w:val="0"/>
          <w:marRight w:val="0"/>
          <w:marTop w:val="0"/>
          <w:marBottom w:val="0"/>
          <w:divBdr>
            <w:top w:val="none" w:sz="0" w:space="0" w:color="auto"/>
            <w:left w:val="none" w:sz="0" w:space="0" w:color="auto"/>
            <w:bottom w:val="none" w:sz="0" w:space="0" w:color="auto"/>
            <w:right w:val="none" w:sz="0" w:space="0" w:color="auto"/>
          </w:divBdr>
        </w:div>
        <w:div w:id="595360369">
          <w:marLeft w:val="0"/>
          <w:marRight w:val="0"/>
          <w:marTop w:val="0"/>
          <w:marBottom w:val="0"/>
          <w:divBdr>
            <w:top w:val="none" w:sz="0" w:space="0" w:color="auto"/>
            <w:left w:val="none" w:sz="0" w:space="0" w:color="auto"/>
            <w:bottom w:val="none" w:sz="0" w:space="0" w:color="auto"/>
            <w:right w:val="none" w:sz="0" w:space="0" w:color="auto"/>
          </w:divBdr>
          <w:divsChild>
            <w:div w:id="1342780217">
              <w:marLeft w:val="0"/>
              <w:marRight w:val="0"/>
              <w:marTop w:val="0"/>
              <w:marBottom w:val="0"/>
              <w:divBdr>
                <w:top w:val="none" w:sz="0" w:space="0" w:color="auto"/>
                <w:left w:val="none" w:sz="0" w:space="0" w:color="auto"/>
                <w:bottom w:val="none" w:sz="0" w:space="0" w:color="auto"/>
                <w:right w:val="none" w:sz="0" w:space="0" w:color="auto"/>
              </w:divBdr>
            </w:div>
          </w:divsChild>
        </w:div>
        <w:div w:id="408582337">
          <w:marLeft w:val="0"/>
          <w:marRight w:val="0"/>
          <w:marTop w:val="0"/>
          <w:marBottom w:val="0"/>
          <w:divBdr>
            <w:top w:val="none" w:sz="0" w:space="0" w:color="auto"/>
            <w:left w:val="none" w:sz="0" w:space="0" w:color="auto"/>
            <w:bottom w:val="none" w:sz="0" w:space="0" w:color="auto"/>
            <w:right w:val="none" w:sz="0" w:space="0" w:color="auto"/>
          </w:divBdr>
          <w:divsChild>
            <w:div w:id="1790004400">
              <w:marLeft w:val="0"/>
              <w:marRight w:val="0"/>
              <w:marTop w:val="0"/>
              <w:marBottom w:val="0"/>
              <w:divBdr>
                <w:top w:val="none" w:sz="0" w:space="0" w:color="auto"/>
                <w:left w:val="none" w:sz="0" w:space="0" w:color="auto"/>
                <w:bottom w:val="none" w:sz="0" w:space="0" w:color="auto"/>
                <w:right w:val="none" w:sz="0" w:space="0" w:color="auto"/>
              </w:divBdr>
            </w:div>
          </w:divsChild>
        </w:div>
        <w:div w:id="1406806659">
          <w:marLeft w:val="0"/>
          <w:marRight w:val="0"/>
          <w:marTop w:val="0"/>
          <w:marBottom w:val="0"/>
          <w:divBdr>
            <w:top w:val="none" w:sz="0" w:space="0" w:color="auto"/>
            <w:left w:val="none" w:sz="0" w:space="0" w:color="auto"/>
            <w:bottom w:val="none" w:sz="0" w:space="0" w:color="auto"/>
            <w:right w:val="none" w:sz="0" w:space="0" w:color="auto"/>
          </w:divBdr>
          <w:divsChild>
            <w:div w:id="536045597">
              <w:marLeft w:val="0"/>
              <w:marRight w:val="0"/>
              <w:marTop w:val="0"/>
              <w:marBottom w:val="0"/>
              <w:divBdr>
                <w:top w:val="none" w:sz="0" w:space="0" w:color="auto"/>
                <w:left w:val="none" w:sz="0" w:space="0" w:color="auto"/>
                <w:bottom w:val="none" w:sz="0" w:space="0" w:color="auto"/>
                <w:right w:val="none" w:sz="0" w:space="0" w:color="auto"/>
              </w:divBdr>
            </w:div>
          </w:divsChild>
        </w:div>
        <w:div w:id="657734433">
          <w:marLeft w:val="0"/>
          <w:marRight w:val="0"/>
          <w:marTop w:val="0"/>
          <w:marBottom w:val="0"/>
          <w:divBdr>
            <w:top w:val="none" w:sz="0" w:space="0" w:color="auto"/>
            <w:left w:val="none" w:sz="0" w:space="0" w:color="auto"/>
            <w:bottom w:val="none" w:sz="0" w:space="0" w:color="auto"/>
            <w:right w:val="none" w:sz="0" w:space="0" w:color="auto"/>
          </w:divBdr>
          <w:divsChild>
            <w:div w:id="40635207">
              <w:marLeft w:val="0"/>
              <w:marRight w:val="0"/>
              <w:marTop w:val="0"/>
              <w:marBottom w:val="0"/>
              <w:divBdr>
                <w:top w:val="none" w:sz="0" w:space="0" w:color="auto"/>
                <w:left w:val="none" w:sz="0" w:space="0" w:color="auto"/>
                <w:bottom w:val="none" w:sz="0" w:space="0" w:color="auto"/>
                <w:right w:val="none" w:sz="0" w:space="0" w:color="auto"/>
              </w:divBdr>
            </w:div>
          </w:divsChild>
        </w:div>
        <w:div w:id="125661036">
          <w:marLeft w:val="0"/>
          <w:marRight w:val="0"/>
          <w:marTop w:val="0"/>
          <w:marBottom w:val="0"/>
          <w:divBdr>
            <w:top w:val="none" w:sz="0" w:space="0" w:color="auto"/>
            <w:left w:val="none" w:sz="0" w:space="0" w:color="auto"/>
            <w:bottom w:val="none" w:sz="0" w:space="0" w:color="auto"/>
            <w:right w:val="none" w:sz="0" w:space="0" w:color="auto"/>
          </w:divBdr>
        </w:div>
        <w:div w:id="632760192">
          <w:marLeft w:val="0"/>
          <w:marRight w:val="0"/>
          <w:marTop w:val="0"/>
          <w:marBottom w:val="0"/>
          <w:divBdr>
            <w:top w:val="none" w:sz="0" w:space="0" w:color="auto"/>
            <w:left w:val="none" w:sz="0" w:space="0" w:color="auto"/>
            <w:bottom w:val="none" w:sz="0" w:space="0" w:color="auto"/>
            <w:right w:val="none" w:sz="0" w:space="0" w:color="auto"/>
          </w:divBdr>
          <w:divsChild>
            <w:div w:id="832258967">
              <w:marLeft w:val="0"/>
              <w:marRight w:val="0"/>
              <w:marTop w:val="0"/>
              <w:marBottom w:val="0"/>
              <w:divBdr>
                <w:top w:val="none" w:sz="0" w:space="0" w:color="auto"/>
                <w:left w:val="none" w:sz="0" w:space="0" w:color="auto"/>
                <w:bottom w:val="none" w:sz="0" w:space="0" w:color="auto"/>
                <w:right w:val="none" w:sz="0" w:space="0" w:color="auto"/>
              </w:divBdr>
            </w:div>
          </w:divsChild>
        </w:div>
        <w:div w:id="1788893732">
          <w:marLeft w:val="0"/>
          <w:marRight w:val="0"/>
          <w:marTop w:val="0"/>
          <w:marBottom w:val="0"/>
          <w:divBdr>
            <w:top w:val="none" w:sz="0" w:space="0" w:color="auto"/>
            <w:left w:val="none" w:sz="0" w:space="0" w:color="auto"/>
            <w:bottom w:val="none" w:sz="0" w:space="0" w:color="auto"/>
            <w:right w:val="none" w:sz="0" w:space="0" w:color="auto"/>
          </w:divBdr>
          <w:divsChild>
            <w:div w:id="1927808390">
              <w:marLeft w:val="0"/>
              <w:marRight w:val="0"/>
              <w:marTop w:val="0"/>
              <w:marBottom w:val="0"/>
              <w:divBdr>
                <w:top w:val="none" w:sz="0" w:space="0" w:color="auto"/>
                <w:left w:val="none" w:sz="0" w:space="0" w:color="auto"/>
                <w:bottom w:val="none" w:sz="0" w:space="0" w:color="auto"/>
                <w:right w:val="none" w:sz="0" w:space="0" w:color="auto"/>
              </w:divBdr>
            </w:div>
          </w:divsChild>
        </w:div>
        <w:div w:id="1428427294">
          <w:marLeft w:val="0"/>
          <w:marRight w:val="0"/>
          <w:marTop w:val="0"/>
          <w:marBottom w:val="0"/>
          <w:divBdr>
            <w:top w:val="none" w:sz="0" w:space="0" w:color="auto"/>
            <w:left w:val="none" w:sz="0" w:space="0" w:color="auto"/>
            <w:bottom w:val="none" w:sz="0" w:space="0" w:color="auto"/>
            <w:right w:val="none" w:sz="0" w:space="0" w:color="auto"/>
          </w:divBdr>
          <w:divsChild>
            <w:div w:id="1167597159">
              <w:marLeft w:val="0"/>
              <w:marRight w:val="0"/>
              <w:marTop w:val="0"/>
              <w:marBottom w:val="0"/>
              <w:divBdr>
                <w:top w:val="none" w:sz="0" w:space="0" w:color="auto"/>
                <w:left w:val="none" w:sz="0" w:space="0" w:color="auto"/>
                <w:bottom w:val="none" w:sz="0" w:space="0" w:color="auto"/>
                <w:right w:val="none" w:sz="0" w:space="0" w:color="auto"/>
              </w:divBdr>
            </w:div>
          </w:divsChild>
        </w:div>
        <w:div w:id="1258560648">
          <w:marLeft w:val="0"/>
          <w:marRight w:val="0"/>
          <w:marTop w:val="0"/>
          <w:marBottom w:val="0"/>
          <w:divBdr>
            <w:top w:val="none" w:sz="0" w:space="0" w:color="auto"/>
            <w:left w:val="none" w:sz="0" w:space="0" w:color="auto"/>
            <w:bottom w:val="none" w:sz="0" w:space="0" w:color="auto"/>
            <w:right w:val="none" w:sz="0" w:space="0" w:color="auto"/>
          </w:divBdr>
          <w:divsChild>
            <w:div w:id="263418373">
              <w:marLeft w:val="0"/>
              <w:marRight w:val="0"/>
              <w:marTop w:val="0"/>
              <w:marBottom w:val="0"/>
              <w:divBdr>
                <w:top w:val="none" w:sz="0" w:space="0" w:color="auto"/>
                <w:left w:val="none" w:sz="0" w:space="0" w:color="auto"/>
                <w:bottom w:val="none" w:sz="0" w:space="0" w:color="auto"/>
                <w:right w:val="none" w:sz="0" w:space="0" w:color="auto"/>
              </w:divBdr>
            </w:div>
          </w:divsChild>
        </w:div>
        <w:div w:id="389614262">
          <w:marLeft w:val="0"/>
          <w:marRight w:val="0"/>
          <w:marTop w:val="0"/>
          <w:marBottom w:val="0"/>
          <w:divBdr>
            <w:top w:val="none" w:sz="0" w:space="0" w:color="auto"/>
            <w:left w:val="none" w:sz="0" w:space="0" w:color="auto"/>
            <w:bottom w:val="none" w:sz="0" w:space="0" w:color="auto"/>
            <w:right w:val="none" w:sz="0" w:space="0" w:color="auto"/>
          </w:divBdr>
        </w:div>
        <w:div w:id="1809203669">
          <w:marLeft w:val="0"/>
          <w:marRight w:val="0"/>
          <w:marTop w:val="0"/>
          <w:marBottom w:val="0"/>
          <w:divBdr>
            <w:top w:val="none" w:sz="0" w:space="0" w:color="auto"/>
            <w:left w:val="none" w:sz="0" w:space="0" w:color="auto"/>
            <w:bottom w:val="none" w:sz="0" w:space="0" w:color="auto"/>
            <w:right w:val="none" w:sz="0" w:space="0" w:color="auto"/>
          </w:divBdr>
          <w:divsChild>
            <w:div w:id="2124229251">
              <w:marLeft w:val="0"/>
              <w:marRight w:val="0"/>
              <w:marTop w:val="0"/>
              <w:marBottom w:val="0"/>
              <w:divBdr>
                <w:top w:val="none" w:sz="0" w:space="0" w:color="auto"/>
                <w:left w:val="none" w:sz="0" w:space="0" w:color="auto"/>
                <w:bottom w:val="none" w:sz="0" w:space="0" w:color="auto"/>
                <w:right w:val="none" w:sz="0" w:space="0" w:color="auto"/>
              </w:divBdr>
            </w:div>
          </w:divsChild>
        </w:div>
        <w:div w:id="405764316">
          <w:marLeft w:val="0"/>
          <w:marRight w:val="0"/>
          <w:marTop w:val="0"/>
          <w:marBottom w:val="0"/>
          <w:divBdr>
            <w:top w:val="none" w:sz="0" w:space="0" w:color="auto"/>
            <w:left w:val="none" w:sz="0" w:space="0" w:color="auto"/>
            <w:bottom w:val="none" w:sz="0" w:space="0" w:color="auto"/>
            <w:right w:val="none" w:sz="0" w:space="0" w:color="auto"/>
          </w:divBdr>
          <w:divsChild>
            <w:div w:id="673606691">
              <w:marLeft w:val="0"/>
              <w:marRight w:val="0"/>
              <w:marTop w:val="0"/>
              <w:marBottom w:val="0"/>
              <w:divBdr>
                <w:top w:val="none" w:sz="0" w:space="0" w:color="auto"/>
                <w:left w:val="none" w:sz="0" w:space="0" w:color="auto"/>
                <w:bottom w:val="none" w:sz="0" w:space="0" w:color="auto"/>
                <w:right w:val="none" w:sz="0" w:space="0" w:color="auto"/>
              </w:divBdr>
            </w:div>
          </w:divsChild>
        </w:div>
        <w:div w:id="718748890">
          <w:marLeft w:val="0"/>
          <w:marRight w:val="0"/>
          <w:marTop w:val="0"/>
          <w:marBottom w:val="0"/>
          <w:divBdr>
            <w:top w:val="none" w:sz="0" w:space="0" w:color="auto"/>
            <w:left w:val="none" w:sz="0" w:space="0" w:color="auto"/>
            <w:bottom w:val="none" w:sz="0" w:space="0" w:color="auto"/>
            <w:right w:val="none" w:sz="0" w:space="0" w:color="auto"/>
          </w:divBdr>
          <w:divsChild>
            <w:div w:id="894201131">
              <w:marLeft w:val="0"/>
              <w:marRight w:val="0"/>
              <w:marTop w:val="0"/>
              <w:marBottom w:val="0"/>
              <w:divBdr>
                <w:top w:val="none" w:sz="0" w:space="0" w:color="auto"/>
                <w:left w:val="none" w:sz="0" w:space="0" w:color="auto"/>
                <w:bottom w:val="none" w:sz="0" w:space="0" w:color="auto"/>
                <w:right w:val="none" w:sz="0" w:space="0" w:color="auto"/>
              </w:divBdr>
            </w:div>
          </w:divsChild>
        </w:div>
        <w:div w:id="1986158172">
          <w:marLeft w:val="0"/>
          <w:marRight w:val="0"/>
          <w:marTop w:val="0"/>
          <w:marBottom w:val="0"/>
          <w:divBdr>
            <w:top w:val="none" w:sz="0" w:space="0" w:color="auto"/>
            <w:left w:val="none" w:sz="0" w:space="0" w:color="auto"/>
            <w:bottom w:val="none" w:sz="0" w:space="0" w:color="auto"/>
            <w:right w:val="none" w:sz="0" w:space="0" w:color="auto"/>
          </w:divBdr>
          <w:divsChild>
            <w:div w:id="602542885">
              <w:marLeft w:val="0"/>
              <w:marRight w:val="0"/>
              <w:marTop w:val="0"/>
              <w:marBottom w:val="0"/>
              <w:divBdr>
                <w:top w:val="none" w:sz="0" w:space="0" w:color="auto"/>
                <w:left w:val="none" w:sz="0" w:space="0" w:color="auto"/>
                <w:bottom w:val="none" w:sz="0" w:space="0" w:color="auto"/>
                <w:right w:val="none" w:sz="0" w:space="0" w:color="auto"/>
              </w:divBdr>
            </w:div>
          </w:divsChild>
        </w:div>
        <w:div w:id="535966399">
          <w:marLeft w:val="0"/>
          <w:marRight w:val="0"/>
          <w:marTop w:val="0"/>
          <w:marBottom w:val="0"/>
          <w:divBdr>
            <w:top w:val="none" w:sz="0" w:space="0" w:color="auto"/>
            <w:left w:val="none" w:sz="0" w:space="0" w:color="auto"/>
            <w:bottom w:val="none" w:sz="0" w:space="0" w:color="auto"/>
            <w:right w:val="none" w:sz="0" w:space="0" w:color="auto"/>
          </w:divBdr>
        </w:div>
        <w:div w:id="724910095">
          <w:marLeft w:val="0"/>
          <w:marRight w:val="0"/>
          <w:marTop w:val="0"/>
          <w:marBottom w:val="0"/>
          <w:divBdr>
            <w:top w:val="none" w:sz="0" w:space="0" w:color="auto"/>
            <w:left w:val="none" w:sz="0" w:space="0" w:color="auto"/>
            <w:bottom w:val="none" w:sz="0" w:space="0" w:color="auto"/>
            <w:right w:val="none" w:sz="0" w:space="0" w:color="auto"/>
          </w:divBdr>
          <w:divsChild>
            <w:div w:id="1724672852">
              <w:marLeft w:val="0"/>
              <w:marRight w:val="0"/>
              <w:marTop w:val="0"/>
              <w:marBottom w:val="0"/>
              <w:divBdr>
                <w:top w:val="none" w:sz="0" w:space="0" w:color="auto"/>
                <w:left w:val="none" w:sz="0" w:space="0" w:color="auto"/>
                <w:bottom w:val="none" w:sz="0" w:space="0" w:color="auto"/>
                <w:right w:val="none" w:sz="0" w:space="0" w:color="auto"/>
              </w:divBdr>
            </w:div>
          </w:divsChild>
        </w:div>
        <w:div w:id="1513908491">
          <w:marLeft w:val="0"/>
          <w:marRight w:val="0"/>
          <w:marTop w:val="0"/>
          <w:marBottom w:val="0"/>
          <w:divBdr>
            <w:top w:val="none" w:sz="0" w:space="0" w:color="auto"/>
            <w:left w:val="none" w:sz="0" w:space="0" w:color="auto"/>
            <w:bottom w:val="none" w:sz="0" w:space="0" w:color="auto"/>
            <w:right w:val="none" w:sz="0" w:space="0" w:color="auto"/>
          </w:divBdr>
          <w:divsChild>
            <w:div w:id="374697077">
              <w:marLeft w:val="0"/>
              <w:marRight w:val="0"/>
              <w:marTop w:val="0"/>
              <w:marBottom w:val="0"/>
              <w:divBdr>
                <w:top w:val="none" w:sz="0" w:space="0" w:color="auto"/>
                <w:left w:val="none" w:sz="0" w:space="0" w:color="auto"/>
                <w:bottom w:val="none" w:sz="0" w:space="0" w:color="auto"/>
                <w:right w:val="none" w:sz="0" w:space="0" w:color="auto"/>
              </w:divBdr>
            </w:div>
          </w:divsChild>
        </w:div>
        <w:div w:id="1991905034">
          <w:marLeft w:val="0"/>
          <w:marRight w:val="0"/>
          <w:marTop w:val="0"/>
          <w:marBottom w:val="0"/>
          <w:divBdr>
            <w:top w:val="none" w:sz="0" w:space="0" w:color="auto"/>
            <w:left w:val="none" w:sz="0" w:space="0" w:color="auto"/>
            <w:bottom w:val="none" w:sz="0" w:space="0" w:color="auto"/>
            <w:right w:val="none" w:sz="0" w:space="0" w:color="auto"/>
          </w:divBdr>
        </w:div>
        <w:div w:id="994577476">
          <w:marLeft w:val="0"/>
          <w:marRight w:val="0"/>
          <w:marTop w:val="0"/>
          <w:marBottom w:val="0"/>
          <w:divBdr>
            <w:top w:val="none" w:sz="0" w:space="0" w:color="auto"/>
            <w:left w:val="none" w:sz="0" w:space="0" w:color="auto"/>
            <w:bottom w:val="none" w:sz="0" w:space="0" w:color="auto"/>
            <w:right w:val="none" w:sz="0" w:space="0" w:color="auto"/>
          </w:divBdr>
          <w:divsChild>
            <w:div w:id="1919824104">
              <w:marLeft w:val="0"/>
              <w:marRight w:val="0"/>
              <w:marTop w:val="0"/>
              <w:marBottom w:val="0"/>
              <w:divBdr>
                <w:top w:val="none" w:sz="0" w:space="0" w:color="auto"/>
                <w:left w:val="none" w:sz="0" w:space="0" w:color="auto"/>
                <w:bottom w:val="none" w:sz="0" w:space="0" w:color="auto"/>
                <w:right w:val="none" w:sz="0" w:space="0" w:color="auto"/>
              </w:divBdr>
            </w:div>
          </w:divsChild>
        </w:div>
        <w:div w:id="103694475">
          <w:marLeft w:val="0"/>
          <w:marRight w:val="0"/>
          <w:marTop w:val="0"/>
          <w:marBottom w:val="0"/>
          <w:divBdr>
            <w:top w:val="none" w:sz="0" w:space="0" w:color="auto"/>
            <w:left w:val="none" w:sz="0" w:space="0" w:color="auto"/>
            <w:bottom w:val="none" w:sz="0" w:space="0" w:color="auto"/>
            <w:right w:val="none" w:sz="0" w:space="0" w:color="auto"/>
          </w:divBdr>
        </w:div>
        <w:div w:id="1411926463">
          <w:marLeft w:val="0"/>
          <w:marRight w:val="0"/>
          <w:marTop w:val="0"/>
          <w:marBottom w:val="0"/>
          <w:divBdr>
            <w:top w:val="none" w:sz="0" w:space="0" w:color="auto"/>
            <w:left w:val="none" w:sz="0" w:space="0" w:color="auto"/>
            <w:bottom w:val="none" w:sz="0" w:space="0" w:color="auto"/>
            <w:right w:val="none" w:sz="0" w:space="0" w:color="auto"/>
          </w:divBdr>
          <w:divsChild>
            <w:div w:id="763961832">
              <w:marLeft w:val="0"/>
              <w:marRight w:val="0"/>
              <w:marTop w:val="0"/>
              <w:marBottom w:val="0"/>
              <w:divBdr>
                <w:top w:val="none" w:sz="0" w:space="0" w:color="auto"/>
                <w:left w:val="none" w:sz="0" w:space="0" w:color="auto"/>
                <w:bottom w:val="none" w:sz="0" w:space="0" w:color="auto"/>
                <w:right w:val="none" w:sz="0" w:space="0" w:color="auto"/>
              </w:divBdr>
            </w:div>
          </w:divsChild>
        </w:div>
        <w:div w:id="243881136">
          <w:marLeft w:val="0"/>
          <w:marRight w:val="0"/>
          <w:marTop w:val="0"/>
          <w:marBottom w:val="0"/>
          <w:divBdr>
            <w:top w:val="none" w:sz="0" w:space="0" w:color="auto"/>
            <w:left w:val="none" w:sz="0" w:space="0" w:color="auto"/>
            <w:bottom w:val="none" w:sz="0" w:space="0" w:color="auto"/>
            <w:right w:val="none" w:sz="0" w:space="0" w:color="auto"/>
          </w:divBdr>
          <w:divsChild>
            <w:div w:id="989675668">
              <w:marLeft w:val="0"/>
              <w:marRight w:val="0"/>
              <w:marTop w:val="0"/>
              <w:marBottom w:val="0"/>
              <w:divBdr>
                <w:top w:val="none" w:sz="0" w:space="0" w:color="auto"/>
                <w:left w:val="none" w:sz="0" w:space="0" w:color="auto"/>
                <w:bottom w:val="none" w:sz="0" w:space="0" w:color="auto"/>
                <w:right w:val="none" w:sz="0" w:space="0" w:color="auto"/>
              </w:divBdr>
            </w:div>
          </w:divsChild>
        </w:div>
        <w:div w:id="386534617">
          <w:marLeft w:val="0"/>
          <w:marRight w:val="0"/>
          <w:marTop w:val="0"/>
          <w:marBottom w:val="0"/>
          <w:divBdr>
            <w:top w:val="none" w:sz="0" w:space="0" w:color="auto"/>
            <w:left w:val="none" w:sz="0" w:space="0" w:color="auto"/>
            <w:bottom w:val="none" w:sz="0" w:space="0" w:color="auto"/>
            <w:right w:val="none" w:sz="0" w:space="0" w:color="auto"/>
          </w:divBdr>
          <w:divsChild>
            <w:div w:id="1970821000">
              <w:marLeft w:val="0"/>
              <w:marRight w:val="0"/>
              <w:marTop w:val="0"/>
              <w:marBottom w:val="0"/>
              <w:divBdr>
                <w:top w:val="none" w:sz="0" w:space="0" w:color="auto"/>
                <w:left w:val="none" w:sz="0" w:space="0" w:color="auto"/>
                <w:bottom w:val="none" w:sz="0" w:space="0" w:color="auto"/>
                <w:right w:val="none" w:sz="0" w:space="0" w:color="auto"/>
              </w:divBdr>
            </w:div>
          </w:divsChild>
        </w:div>
        <w:div w:id="1918897869">
          <w:marLeft w:val="0"/>
          <w:marRight w:val="0"/>
          <w:marTop w:val="0"/>
          <w:marBottom w:val="0"/>
          <w:divBdr>
            <w:top w:val="none" w:sz="0" w:space="0" w:color="auto"/>
            <w:left w:val="none" w:sz="0" w:space="0" w:color="auto"/>
            <w:bottom w:val="none" w:sz="0" w:space="0" w:color="auto"/>
            <w:right w:val="none" w:sz="0" w:space="0" w:color="auto"/>
          </w:divBdr>
        </w:div>
        <w:div w:id="1675954346">
          <w:marLeft w:val="0"/>
          <w:marRight w:val="0"/>
          <w:marTop w:val="0"/>
          <w:marBottom w:val="0"/>
          <w:divBdr>
            <w:top w:val="none" w:sz="0" w:space="0" w:color="auto"/>
            <w:left w:val="none" w:sz="0" w:space="0" w:color="auto"/>
            <w:bottom w:val="none" w:sz="0" w:space="0" w:color="auto"/>
            <w:right w:val="none" w:sz="0" w:space="0" w:color="auto"/>
          </w:divBdr>
          <w:divsChild>
            <w:div w:id="1246838437">
              <w:marLeft w:val="0"/>
              <w:marRight w:val="0"/>
              <w:marTop w:val="0"/>
              <w:marBottom w:val="0"/>
              <w:divBdr>
                <w:top w:val="none" w:sz="0" w:space="0" w:color="auto"/>
                <w:left w:val="none" w:sz="0" w:space="0" w:color="auto"/>
                <w:bottom w:val="none" w:sz="0" w:space="0" w:color="auto"/>
                <w:right w:val="none" w:sz="0" w:space="0" w:color="auto"/>
              </w:divBdr>
            </w:div>
          </w:divsChild>
        </w:div>
        <w:div w:id="550113269">
          <w:marLeft w:val="0"/>
          <w:marRight w:val="0"/>
          <w:marTop w:val="0"/>
          <w:marBottom w:val="0"/>
          <w:divBdr>
            <w:top w:val="none" w:sz="0" w:space="0" w:color="auto"/>
            <w:left w:val="none" w:sz="0" w:space="0" w:color="auto"/>
            <w:bottom w:val="none" w:sz="0" w:space="0" w:color="auto"/>
            <w:right w:val="none" w:sz="0" w:space="0" w:color="auto"/>
          </w:divBdr>
          <w:divsChild>
            <w:div w:id="1537815767">
              <w:marLeft w:val="0"/>
              <w:marRight w:val="0"/>
              <w:marTop w:val="0"/>
              <w:marBottom w:val="0"/>
              <w:divBdr>
                <w:top w:val="none" w:sz="0" w:space="0" w:color="auto"/>
                <w:left w:val="none" w:sz="0" w:space="0" w:color="auto"/>
                <w:bottom w:val="none" w:sz="0" w:space="0" w:color="auto"/>
                <w:right w:val="none" w:sz="0" w:space="0" w:color="auto"/>
              </w:divBdr>
            </w:div>
          </w:divsChild>
        </w:div>
        <w:div w:id="235895266">
          <w:marLeft w:val="0"/>
          <w:marRight w:val="0"/>
          <w:marTop w:val="0"/>
          <w:marBottom w:val="0"/>
          <w:divBdr>
            <w:top w:val="none" w:sz="0" w:space="0" w:color="auto"/>
            <w:left w:val="none" w:sz="0" w:space="0" w:color="auto"/>
            <w:bottom w:val="none" w:sz="0" w:space="0" w:color="auto"/>
            <w:right w:val="none" w:sz="0" w:space="0" w:color="auto"/>
          </w:divBdr>
          <w:divsChild>
            <w:div w:id="652488768">
              <w:marLeft w:val="0"/>
              <w:marRight w:val="0"/>
              <w:marTop w:val="0"/>
              <w:marBottom w:val="0"/>
              <w:divBdr>
                <w:top w:val="none" w:sz="0" w:space="0" w:color="auto"/>
                <w:left w:val="none" w:sz="0" w:space="0" w:color="auto"/>
                <w:bottom w:val="none" w:sz="0" w:space="0" w:color="auto"/>
                <w:right w:val="none" w:sz="0" w:space="0" w:color="auto"/>
              </w:divBdr>
            </w:div>
          </w:divsChild>
        </w:div>
        <w:div w:id="1928345781">
          <w:marLeft w:val="0"/>
          <w:marRight w:val="0"/>
          <w:marTop w:val="0"/>
          <w:marBottom w:val="0"/>
          <w:divBdr>
            <w:top w:val="none" w:sz="0" w:space="0" w:color="auto"/>
            <w:left w:val="none" w:sz="0" w:space="0" w:color="auto"/>
            <w:bottom w:val="none" w:sz="0" w:space="0" w:color="auto"/>
            <w:right w:val="none" w:sz="0" w:space="0" w:color="auto"/>
          </w:divBdr>
          <w:divsChild>
            <w:div w:id="1879195795">
              <w:marLeft w:val="0"/>
              <w:marRight w:val="0"/>
              <w:marTop w:val="0"/>
              <w:marBottom w:val="0"/>
              <w:divBdr>
                <w:top w:val="none" w:sz="0" w:space="0" w:color="auto"/>
                <w:left w:val="none" w:sz="0" w:space="0" w:color="auto"/>
                <w:bottom w:val="none" w:sz="0" w:space="0" w:color="auto"/>
                <w:right w:val="none" w:sz="0" w:space="0" w:color="auto"/>
              </w:divBdr>
            </w:div>
          </w:divsChild>
        </w:div>
        <w:div w:id="117340775">
          <w:marLeft w:val="0"/>
          <w:marRight w:val="0"/>
          <w:marTop w:val="0"/>
          <w:marBottom w:val="0"/>
          <w:divBdr>
            <w:top w:val="none" w:sz="0" w:space="0" w:color="auto"/>
            <w:left w:val="none" w:sz="0" w:space="0" w:color="auto"/>
            <w:bottom w:val="none" w:sz="0" w:space="0" w:color="auto"/>
            <w:right w:val="none" w:sz="0" w:space="0" w:color="auto"/>
          </w:divBdr>
        </w:div>
        <w:div w:id="1185945458">
          <w:marLeft w:val="0"/>
          <w:marRight w:val="0"/>
          <w:marTop w:val="0"/>
          <w:marBottom w:val="0"/>
          <w:divBdr>
            <w:top w:val="none" w:sz="0" w:space="0" w:color="auto"/>
            <w:left w:val="none" w:sz="0" w:space="0" w:color="auto"/>
            <w:bottom w:val="none" w:sz="0" w:space="0" w:color="auto"/>
            <w:right w:val="none" w:sz="0" w:space="0" w:color="auto"/>
          </w:divBdr>
          <w:divsChild>
            <w:div w:id="1895238572">
              <w:marLeft w:val="0"/>
              <w:marRight w:val="0"/>
              <w:marTop w:val="0"/>
              <w:marBottom w:val="0"/>
              <w:divBdr>
                <w:top w:val="none" w:sz="0" w:space="0" w:color="auto"/>
                <w:left w:val="none" w:sz="0" w:space="0" w:color="auto"/>
                <w:bottom w:val="none" w:sz="0" w:space="0" w:color="auto"/>
                <w:right w:val="none" w:sz="0" w:space="0" w:color="auto"/>
              </w:divBdr>
            </w:div>
          </w:divsChild>
        </w:div>
        <w:div w:id="1220826499">
          <w:marLeft w:val="0"/>
          <w:marRight w:val="0"/>
          <w:marTop w:val="0"/>
          <w:marBottom w:val="0"/>
          <w:divBdr>
            <w:top w:val="none" w:sz="0" w:space="0" w:color="auto"/>
            <w:left w:val="none" w:sz="0" w:space="0" w:color="auto"/>
            <w:bottom w:val="none" w:sz="0" w:space="0" w:color="auto"/>
            <w:right w:val="none" w:sz="0" w:space="0" w:color="auto"/>
          </w:divBdr>
          <w:divsChild>
            <w:div w:id="1814518459">
              <w:marLeft w:val="0"/>
              <w:marRight w:val="0"/>
              <w:marTop w:val="0"/>
              <w:marBottom w:val="0"/>
              <w:divBdr>
                <w:top w:val="none" w:sz="0" w:space="0" w:color="auto"/>
                <w:left w:val="none" w:sz="0" w:space="0" w:color="auto"/>
                <w:bottom w:val="none" w:sz="0" w:space="0" w:color="auto"/>
                <w:right w:val="none" w:sz="0" w:space="0" w:color="auto"/>
              </w:divBdr>
            </w:div>
          </w:divsChild>
        </w:div>
        <w:div w:id="2105951412">
          <w:marLeft w:val="0"/>
          <w:marRight w:val="0"/>
          <w:marTop w:val="0"/>
          <w:marBottom w:val="0"/>
          <w:divBdr>
            <w:top w:val="none" w:sz="0" w:space="0" w:color="auto"/>
            <w:left w:val="none" w:sz="0" w:space="0" w:color="auto"/>
            <w:bottom w:val="none" w:sz="0" w:space="0" w:color="auto"/>
            <w:right w:val="none" w:sz="0" w:space="0" w:color="auto"/>
          </w:divBdr>
          <w:divsChild>
            <w:div w:id="825781469">
              <w:marLeft w:val="0"/>
              <w:marRight w:val="0"/>
              <w:marTop w:val="0"/>
              <w:marBottom w:val="0"/>
              <w:divBdr>
                <w:top w:val="none" w:sz="0" w:space="0" w:color="auto"/>
                <w:left w:val="none" w:sz="0" w:space="0" w:color="auto"/>
                <w:bottom w:val="none" w:sz="0" w:space="0" w:color="auto"/>
                <w:right w:val="none" w:sz="0" w:space="0" w:color="auto"/>
              </w:divBdr>
            </w:div>
          </w:divsChild>
        </w:div>
        <w:div w:id="447511054">
          <w:marLeft w:val="0"/>
          <w:marRight w:val="0"/>
          <w:marTop w:val="0"/>
          <w:marBottom w:val="0"/>
          <w:divBdr>
            <w:top w:val="none" w:sz="0" w:space="0" w:color="auto"/>
            <w:left w:val="none" w:sz="0" w:space="0" w:color="auto"/>
            <w:bottom w:val="none" w:sz="0" w:space="0" w:color="auto"/>
            <w:right w:val="none" w:sz="0" w:space="0" w:color="auto"/>
          </w:divBdr>
          <w:divsChild>
            <w:div w:id="1504009276">
              <w:marLeft w:val="0"/>
              <w:marRight w:val="0"/>
              <w:marTop w:val="0"/>
              <w:marBottom w:val="0"/>
              <w:divBdr>
                <w:top w:val="none" w:sz="0" w:space="0" w:color="auto"/>
                <w:left w:val="none" w:sz="0" w:space="0" w:color="auto"/>
                <w:bottom w:val="none" w:sz="0" w:space="0" w:color="auto"/>
                <w:right w:val="none" w:sz="0" w:space="0" w:color="auto"/>
              </w:divBdr>
            </w:div>
          </w:divsChild>
        </w:div>
        <w:div w:id="99107307">
          <w:marLeft w:val="0"/>
          <w:marRight w:val="0"/>
          <w:marTop w:val="0"/>
          <w:marBottom w:val="0"/>
          <w:divBdr>
            <w:top w:val="none" w:sz="0" w:space="0" w:color="auto"/>
            <w:left w:val="none" w:sz="0" w:space="0" w:color="auto"/>
            <w:bottom w:val="none" w:sz="0" w:space="0" w:color="auto"/>
            <w:right w:val="none" w:sz="0" w:space="0" w:color="auto"/>
          </w:divBdr>
        </w:div>
        <w:div w:id="2021196752">
          <w:marLeft w:val="0"/>
          <w:marRight w:val="0"/>
          <w:marTop w:val="0"/>
          <w:marBottom w:val="0"/>
          <w:divBdr>
            <w:top w:val="none" w:sz="0" w:space="0" w:color="auto"/>
            <w:left w:val="none" w:sz="0" w:space="0" w:color="auto"/>
            <w:bottom w:val="none" w:sz="0" w:space="0" w:color="auto"/>
            <w:right w:val="none" w:sz="0" w:space="0" w:color="auto"/>
          </w:divBdr>
          <w:divsChild>
            <w:div w:id="1647738271">
              <w:marLeft w:val="0"/>
              <w:marRight w:val="0"/>
              <w:marTop w:val="0"/>
              <w:marBottom w:val="0"/>
              <w:divBdr>
                <w:top w:val="none" w:sz="0" w:space="0" w:color="auto"/>
                <w:left w:val="none" w:sz="0" w:space="0" w:color="auto"/>
                <w:bottom w:val="none" w:sz="0" w:space="0" w:color="auto"/>
                <w:right w:val="none" w:sz="0" w:space="0" w:color="auto"/>
              </w:divBdr>
            </w:div>
          </w:divsChild>
        </w:div>
        <w:div w:id="1670056635">
          <w:marLeft w:val="0"/>
          <w:marRight w:val="0"/>
          <w:marTop w:val="0"/>
          <w:marBottom w:val="0"/>
          <w:divBdr>
            <w:top w:val="none" w:sz="0" w:space="0" w:color="auto"/>
            <w:left w:val="none" w:sz="0" w:space="0" w:color="auto"/>
            <w:bottom w:val="none" w:sz="0" w:space="0" w:color="auto"/>
            <w:right w:val="none" w:sz="0" w:space="0" w:color="auto"/>
          </w:divBdr>
          <w:divsChild>
            <w:div w:id="1142770052">
              <w:marLeft w:val="0"/>
              <w:marRight w:val="0"/>
              <w:marTop w:val="0"/>
              <w:marBottom w:val="0"/>
              <w:divBdr>
                <w:top w:val="none" w:sz="0" w:space="0" w:color="auto"/>
                <w:left w:val="none" w:sz="0" w:space="0" w:color="auto"/>
                <w:bottom w:val="none" w:sz="0" w:space="0" w:color="auto"/>
                <w:right w:val="none" w:sz="0" w:space="0" w:color="auto"/>
              </w:divBdr>
            </w:div>
          </w:divsChild>
        </w:div>
        <w:div w:id="2127770108">
          <w:marLeft w:val="0"/>
          <w:marRight w:val="0"/>
          <w:marTop w:val="0"/>
          <w:marBottom w:val="0"/>
          <w:divBdr>
            <w:top w:val="none" w:sz="0" w:space="0" w:color="auto"/>
            <w:left w:val="none" w:sz="0" w:space="0" w:color="auto"/>
            <w:bottom w:val="none" w:sz="0" w:space="0" w:color="auto"/>
            <w:right w:val="none" w:sz="0" w:space="0" w:color="auto"/>
          </w:divBdr>
          <w:divsChild>
            <w:div w:id="687218106">
              <w:marLeft w:val="0"/>
              <w:marRight w:val="0"/>
              <w:marTop w:val="0"/>
              <w:marBottom w:val="0"/>
              <w:divBdr>
                <w:top w:val="none" w:sz="0" w:space="0" w:color="auto"/>
                <w:left w:val="none" w:sz="0" w:space="0" w:color="auto"/>
                <w:bottom w:val="none" w:sz="0" w:space="0" w:color="auto"/>
                <w:right w:val="none" w:sz="0" w:space="0" w:color="auto"/>
              </w:divBdr>
            </w:div>
          </w:divsChild>
        </w:div>
        <w:div w:id="1775854825">
          <w:marLeft w:val="0"/>
          <w:marRight w:val="0"/>
          <w:marTop w:val="0"/>
          <w:marBottom w:val="0"/>
          <w:divBdr>
            <w:top w:val="none" w:sz="0" w:space="0" w:color="auto"/>
            <w:left w:val="none" w:sz="0" w:space="0" w:color="auto"/>
            <w:bottom w:val="none" w:sz="0" w:space="0" w:color="auto"/>
            <w:right w:val="none" w:sz="0" w:space="0" w:color="auto"/>
          </w:divBdr>
          <w:divsChild>
            <w:div w:id="488789107">
              <w:marLeft w:val="0"/>
              <w:marRight w:val="0"/>
              <w:marTop w:val="0"/>
              <w:marBottom w:val="0"/>
              <w:divBdr>
                <w:top w:val="none" w:sz="0" w:space="0" w:color="auto"/>
                <w:left w:val="none" w:sz="0" w:space="0" w:color="auto"/>
                <w:bottom w:val="none" w:sz="0" w:space="0" w:color="auto"/>
                <w:right w:val="none" w:sz="0" w:space="0" w:color="auto"/>
              </w:divBdr>
            </w:div>
          </w:divsChild>
        </w:div>
        <w:div w:id="1061445124">
          <w:marLeft w:val="0"/>
          <w:marRight w:val="0"/>
          <w:marTop w:val="0"/>
          <w:marBottom w:val="0"/>
          <w:divBdr>
            <w:top w:val="none" w:sz="0" w:space="0" w:color="auto"/>
            <w:left w:val="none" w:sz="0" w:space="0" w:color="auto"/>
            <w:bottom w:val="none" w:sz="0" w:space="0" w:color="auto"/>
            <w:right w:val="none" w:sz="0" w:space="0" w:color="auto"/>
          </w:divBdr>
          <w:divsChild>
            <w:div w:id="1485466506">
              <w:marLeft w:val="0"/>
              <w:marRight w:val="0"/>
              <w:marTop w:val="0"/>
              <w:marBottom w:val="0"/>
              <w:divBdr>
                <w:top w:val="none" w:sz="0" w:space="0" w:color="auto"/>
                <w:left w:val="none" w:sz="0" w:space="0" w:color="auto"/>
                <w:bottom w:val="none" w:sz="0" w:space="0" w:color="auto"/>
                <w:right w:val="none" w:sz="0" w:space="0" w:color="auto"/>
              </w:divBdr>
            </w:div>
          </w:divsChild>
        </w:div>
        <w:div w:id="1955356198">
          <w:marLeft w:val="0"/>
          <w:marRight w:val="0"/>
          <w:marTop w:val="0"/>
          <w:marBottom w:val="0"/>
          <w:divBdr>
            <w:top w:val="none" w:sz="0" w:space="0" w:color="auto"/>
            <w:left w:val="none" w:sz="0" w:space="0" w:color="auto"/>
            <w:bottom w:val="none" w:sz="0" w:space="0" w:color="auto"/>
            <w:right w:val="none" w:sz="0" w:space="0" w:color="auto"/>
          </w:divBdr>
          <w:divsChild>
            <w:div w:id="429395104">
              <w:marLeft w:val="0"/>
              <w:marRight w:val="0"/>
              <w:marTop w:val="0"/>
              <w:marBottom w:val="0"/>
              <w:divBdr>
                <w:top w:val="none" w:sz="0" w:space="0" w:color="auto"/>
                <w:left w:val="none" w:sz="0" w:space="0" w:color="auto"/>
                <w:bottom w:val="none" w:sz="0" w:space="0" w:color="auto"/>
                <w:right w:val="none" w:sz="0" w:space="0" w:color="auto"/>
              </w:divBdr>
              <w:divsChild>
                <w:div w:id="2025091758">
                  <w:marLeft w:val="0"/>
                  <w:marRight w:val="0"/>
                  <w:marTop w:val="0"/>
                  <w:marBottom w:val="0"/>
                  <w:divBdr>
                    <w:top w:val="none" w:sz="0" w:space="0" w:color="auto"/>
                    <w:left w:val="none" w:sz="0" w:space="0" w:color="auto"/>
                    <w:bottom w:val="none" w:sz="0" w:space="0" w:color="auto"/>
                    <w:right w:val="none" w:sz="0" w:space="0" w:color="auto"/>
                  </w:divBdr>
                  <w:divsChild>
                    <w:div w:id="1731034365">
                      <w:marLeft w:val="0"/>
                      <w:marRight w:val="0"/>
                      <w:marTop w:val="0"/>
                      <w:marBottom w:val="0"/>
                      <w:divBdr>
                        <w:top w:val="none" w:sz="0" w:space="0" w:color="auto"/>
                        <w:left w:val="none" w:sz="0" w:space="0" w:color="auto"/>
                        <w:bottom w:val="none" w:sz="0" w:space="0" w:color="auto"/>
                        <w:right w:val="none" w:sz="0" w:space="0" w:color="auto"/>
                      </w:divBdr>
                    </w:div>
                    <w:div w:id="807743986">
                      <w:marLeft w:val="0"/>
                      <w:marRight w:val="0"/>
                      <w:marTop w:val="0"/>
                      <w:marBottom w:val="0"/>
                      <w:divBdr>
                        <w:top w:val="none" w:sz="0" w:space="0" w:color="auto"/>
                        <w:left w:val="none" w:sz="0" w:space="0" w:color="auto"/>
                        <w:bottom w:val="none" w:sz="0" w:space="0" w:color="auto"/>
                        <w:right w:val="none" w:sz="0" w:space="0" w:color="auto"/>
                      </w:divBdr>
                    </w:div>
                    <w:div w:id="983854343">
                      <w:marLeft w:val="0"/>
                      <w:marRight w:val="0"/>
                      <w:marTop w:val="0"/>
                      <w:marBottom w:val="0"/>
                      <w:divBdr>
                        <w:top w:val="none" w:sz="0" w:space="0" w:color="auto"/>
                        <w:left w:val="none" w:sz="0" w:space="0" w:color="auto"/>
                        <w:bottom w:val="none" w:sz="0" w:space="0" w:color="auto"/>
                        <w:right w:val="none" w:sz="0" w:space="0" w:color="auto"/>
                      </w:divBdr>
                    </w:div>
                    <w:div w:id="1196888589">
                      <w:marLeft w:val="0"/>
                      <w:marRight w:val="0"/>
                      <w:marTop w:val="0"/>
                      <w:marBottom w:val="0"/>
                      <w:divBdr>
                        <w:top w:val="none" w:sz="0" w:space="0" w:color="auto"/>
                        <w:left w:val="none" w:sz="0" w:space="0" w:color="auto"/>
                        <w:bottom w:val="none" w:sz="0" w:space="0" w:color="auto"/>
                        <w:right w:val="none" w:sz="0" w:space="0" w:color="auto"/>
                      </w:divBdr>
                    </w:div>
                    <w:div w:id="1997031951">
                      <w:marLeft w:val="0"/>
                      <w:marRight w:val="0"/>
                      <w:marTop w:val="0"/>
                      <w:marBottom w:val="0"/>
                      <w:divBdr>
                        <w:top w:val="none" w:sz="0" w:space="0" w:color="auto"/>
                        <w:left w:val="none" w:sz="0" w:space="0" w:color="auto"/>
                        <w:bottom w:val="none" w:sz="0" w:space="0" w:color="auto"/>
                        <w:right w:val="none" w:sz="0" w:space="0" w:color="auto"/>
                      </w:divBdr>
                    </w:div>
                    <w:div w:id="758673382">
                      <w:marLeft w:val="0"/>
                      <w:marRight w:val="0"/>
                      <w:marTop w:val="0"/>
                      <w:marBottom w:val="0"/>
                      <w:divBdr>
                        <w:top w:val="none" w:sz="0" w:space="0" w:color="auto"/>
                        <w:left w:val="none" w:sz="0" w:space="0" w:color="auto"/>
                        <w:bottom w:val="none" w:sz="0" w:space="0" w:color="auto"/>
                        <w:right w:val="none" w:sz="0" w:space="0" w:color="auto"/>
                      </w:divBdr>
                    </w:div>
                    <w:div w:id="1639649717">
                      <w:marLeft w:val="0"/>
                      <w:marRight w:val="0"/>
                      <w:marTop w:val="0"/>
                      <w:marBottom w:val="0"/>
                      <w:divBdr>
                        <w:top w:val="none" w:sz="0" w:space="0" w:color="auto"/>
                        <w:left w:val="none" w:sz="0" w:space="0" w:color="auto"/>
                        <w:bottom w:val="none" w:sz="0" w:space="0" w:color="auto"/>
                        <w:right w:val="none" w:sz="0" w:space="0" w:color="auto"/>
                      </w:divBdr>
                    </w:div>
                    <w:div w:id="1402677051">
                      <w:marLeft w:val="0"/>
                      <w:marRight w:val="0"/>
                      <w:marTop w:val="0"/>
                      <w:marBottom w:val="0"/>
                      <w:divBdr>
                        <w:top w:val="none" w:sz="0" w:space="0" w:color="auto"/>
                        <w:left w:val="none" w:sz="0" w:space="0" w:color="auto"/>
                        <w:bottom w:val="none" w:sz="0" w:space="0" w:color="auto"/>
                        <w:right w:val="none" w:sz="0" w:space="0" w:color="auto"/>
                      </w:divBdr>
                    </w:div>
                    <w:div w:id="450133881">
                      <w:marLeft w:val="0"/>
                      <w:marRight w:val="0"/>
                      <w:marTop w:val="0"/>
                      <w:marBottom w:val="0"/>
                      <w:divBdr>
                        <w:top w:val="none" w:sz="0" w:space="0" w:color="auto"/>
                        <w:left w:val="none" w:sz="0" w:space="0" w:color="auto"/>
                        <w:bottom w:val="none" w:sz="0" w:space="0" w:color="auto"/>
                        <w:right w:val="none" w:sz="0" w:space="0" w:color="auto"/>
                      </w:divBdr>
                    </w:div>
                    <w:div w:id="1689064161">
                      <w:marLeft w:val="0"/>
                      <w:marRight w:val="0"/>
                      <w:marTop w:val="0"/>
                      <w:marBottom w:val="0"/>
                      <w:divBdr>
                        <w:top w:val="none" w:sz="0" w:space="0" w:color="auto"/>
                        <w:left w:val="none" w:sz="0" w:space="0" w:color="auto"/>
                        <w:bottom w:val="none" w:sz="0" w:space="0" w:color="auto"/>
                        <w:right w:val="none" w:sz="0" w:space="0" w:color="auto"/>
                      </w:divBdr>
                    </w:div>
                    <w:div w:id="1042172538">
                      <w:marLeft w:val="0"/>
                      <w:marRight w:val="0"/>
                      <w:marTop w:val="0"/>
                      <w:marBottom w:val="0"/>
                      <w:divBdr>
                        <w:top w:val="none" w:sz="0" w:space="0" w:color="auto"/>
                        <w:left w:val="none" w:sz="0" w:space="0" w:color="auto"/>
                        <w:bottom w:val="none" w:sz="0" w:space="0" w:color="auto"/>
                        <w:right w:val="none" w:sz="0" w:space="0" w:color="auto"/>
                      </w:divBdr>
                    </w:div>
                    <w:div w:id="1382441598">
                      <w:marLeft w:val="0"/>
                      <w:marRight w:val="0"/>
                      <w:marTop w:val="0"/>
                      <w:marBottom w:val="0"/>
                      <w:divBdr>
                        <w:top w:val="none" w:sz="0" w:space="0" w:color="auto"/>
                        <w:left w:val="none" w:sz="0" w:space="0" w:color="auto"/>
                        <w:bottom w:val="none" w:sz="0" w:space="0" w:color="auto"/>
                        <w:right w:val="none" w:sz="0" w:space="0" w:color="auto"/>
                      </w:divBdr>
                    </w:div>
                    <w:div w:id="342125233">
                      <w:marLeft w:val="0"/>
                      <w:marRight w:val="0"/>
                      <w:marTop w:val="0"/>
                      <w:marBottom w:val="0"/>
                      <w:divBdr>
                        <w:top w:val="none" w:sz="0" w:space="0" w:color="auto"/>
                        <w:left w:val="none" w:sz="0" w:space="0" w:color="auto"/>
                        <w:bottom w:val="none" w:sz="0" w:space="0" w:color="auto"/>
                        <w:right w:val="none" w:sz="0" w:space="0" w:color="auto"/>
                      </w:divBdr>
                    </w:div>
                    <w:div w:id="492721720">
                      <w:marLeft w:val="0"/>
                      <w:marRight w:val="0"/>
                      <w:marTop w:val="0"/>
                      <w:marBottom w:val="0"/>
                      <w:divBdr>
                        <w:top w:val="none" w:sz="0" w:space="0" w:color="auto"/>
                        <w:left w:val="none" w:sz="0" w:space="0" w:color="auto"/>
                        <w:bottom w:val="none" w:sz="0" w:space="0" w:color="auto"/>
                        <w:right w:val="none" w:sz="0" w:space="0" w:color="auto"/>
                      </w:divBdr>
                    </w:div>
                    <w:div w:id="999188953">
                      <w:marLeft w:val="0"/>
                      <w:marRight w:val="0"/>
                      <w:marTop w:val="0"/>
                      <w:marBottom w:val="0"/>
                      <w:divBdr>
                        <w:top w:val="none" w:sz="0" w:space="0" w:color="auto"/>
                        <w:left w:val="none" w:sz="0" w:space="0" w:color="auto"/>
                        <w:bottom w:val="none" w:sz="0" w:space="0" w:color="auto"/>
                        <w:right w:val="none" w:sz="0" w:space="0" w:color="auto"/>
                      </w:divBdr>
                    </w:div>
                    <w:div w:id="1536846086">
                      <w:marLeft w:val="0"/>
                      <w:marRight w:val="0"/>
                      <w:marTop w:val="0"/>
                      <w:marBottom w:val="0"/>
                      <w:divBdr>
                        <w:top w:val="none" w:sz="0" w:space="0" w:color="auto"/>
                        <w:left w:val="none" w:sz="0" w:space="0" w:color="auto"/>
                        <w:bottom w:val="none" w:sz="0" w:space="0" w:color="auto"/>
                        <w:right w:val="none" w:sz="0" w:space="0" w:color="auto"/>
                      </w:divBdr>
                    </w:div>
                    <w:div w:id="746458042">
                      <w:marLeft w:val="0"/>
                      <w:marRight w:val="0"/>
                      <w:marTop w:val="0"/>
                      <w:marBottom w:val="0"/>
                      <w:divBdr>
                        <w:top w:val="none" w:sz="0" w:space="0" w:color="auto"/>
                        <w:left w:val="none" w:sz="0" w:space="0" w:color="auto"/>
                        <w:bottom w:val="none" w:sz="0" w:space="0" w:color="auto"/>
                        <w:right w:val="none" w:sz="0" w:space="0" w:color="auto"/>
                      </w:divBdr>
                    </w:div>
                    <w:div w:id="1793934573">
                      <w:marLeft w:val="0"/>
                      <w:marRight w:val="0"/>
                      <w:marTop w:val="0"/>
                      <w:marBottom w:val="0"/>
                      <w:divBdr>
                        <w:top w:val="none" w:sz="0" w:space="0" w:color="auto"/>
                        <w:left w:val="none" w:sz="0" w:space="0" w:color="auto"/>
                        <w:bottom w:val="none" w:sz="0" w:space="0" w:color="auto"/>
                        <w:right w:val="none" w:sz="0" w:space="0" w:color="auto"/>
                      </w:divBdr>
                    </w:div>
                    <w:div w:id="1119883980">
                      <w:marLeft w:val="0"/>
                      <w:marRight w:val="0"/>
                      <w:marTop w:val="0"/>
                      <w:marBottom w:val="0"/>
                      <w:divBdr>
                        <w:top w:val="none" w:sz="0" w:space="0" w:color="auto"/>
                        <w:left w:val="none" w:sz="0" w:space="0" w:color="auto"/>
                        <w:bottom w:val="none" w:sz="0" w:space="0" w:color="auto"/>
                        <w:right w:val="none" w:sz="0" w:space="0" w:color="auto"/>
                      </w:divBdr>
                    </w:div>
                    <w:div w:id="8108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418">
          <w:marLeft w:val="0"/>
          <w:marRight w:val="0"/>
          <w:marTop w:val="0"/>
          <w:marBottom w:val="0"/>
          <w:divBdr>
            <w:top w:val="none" w:sz="0" w:space="0" w:color="auto"/>
            <w:left w:val="none" w:sz="0" w:space="0" w:color="auto"/>
            <w:bottom w:val="none" w:sz="0" w:space="0" w:color="auto"/>
            <w:right w:val="none" w:sz="0" w:space="0" w:color="auto"/>
          </w:divBdr>
        </w:div>
        <w:div w:id="339546044">
          <w:marLeft w:val="0"/>
          <w:marRight w:val="0"/>
          <w:marTop w:val="0"/>
          <w:marBottom w:val="0"/>
          <w:divBdr>
            <w:top w:val="none" w:sz="0" w:space="0" w:color="auto"/>
            <w:left w:val="none" w:sz="0" w:space="0" w:color="auto"/>
            <w:bottom w:val="none" w:sz="0" w:space="0" w:color="auto"/>
            <w:right w:val="none" w:sz="0" w:space="0" w:color="auto"/>
          </w:divBdr>
          <w:divsChild>
            <w:div w:id="176971923">
              <w:marLeft w:val="0"/>
              <w:marRight w:val="0"/>
              <w:marTop w:val="0"/>
              <w:marBottom w:val="0"/>
              <w:divBdr>
                <w:top w:val="none" w:sz="0" w:space="0" w:color="auto"/>
                <w:left w:val="none" w:sz="0" w:space="0" w:color="auto"/>
                <w:bottom w:val="none" w:sz="0" w:space="0" w:color="auto"/>
                <w:right w:val="none" w:sz="0" w:space="0" w:color="auto"/>
              </w:divBdr>
            </w:div>
          </w:divsChild>
        </w:div>
        <w:div w:id="877669081">
          <w:marLeft w:val="0"/>
          <w:marRight w:val="0"/>
          <w:marTop w:val="0"/>
          <w:marBottom w:val="0"/>
          <w:divBdr>
            <w:top w:val="none" w:sz="0" w:space="0" w:color="auto"/>
            <w:left w:val="none" w:sz="0" w:space="0" w:color="auto"/>
            <w:bottom w:val="none" w:sz="0" w:space="0" w:color="auto"/>
            <w:right w:val="none" w:sz="0" w:space="0" w:color="auto"/>
          </w:divBdr>
        </w:div>
        <w:div w:id="1647123111">
          <w:marLeft w:val="0"/>
          <w:marRight w:val="0"/>
          <w:marTop w:val="0"/>
          <w:marBottom w:val="0"/>
          <w:divBdr>
            <w:top w:val="none" w:sz="0" w:space="0" w:color="auto"/>
            <w:left w:val="none" w:sz="0" w:space="0" w:color="auto"/>
            <w:bottom w:val="none" w:sz="0" w:space="0" w:color="auto"/>
            <w:right w:val="none" w:sz="0" w:space="0" w:color="auto"/>
          </w:divBdr>
          <w:divsChild>
            <w:div w:id="1753503335">
              <w:marLeft w:val="0"/>
              <w:marRight w:val="0"/>
              <w:marTop w:val="0"/>
              <w:marBottom w:val="0"/>
              <w:divBdr>
                <w:top w:val="none" w:sz="0" w:space="0" w:color="auto"/>
                <w:left w:val="none" w:sz="0" w:space="0" w:color="auto"/>
                <w:bottom w:val="none" w:sz="0" w:space="0" w:color="auto"/>
                <w:right w:val="none" w:sz="0" w:space="0" w:color="auto"/>
              </w:divBdr>
            </w:div>
          </w:divsChild>
        </w:div>
        <w:div w:id="947548319">
          <w:marLeft w:val="0"/>
          <w:marRight w:val="0"/>
          <w:marTop w:val="0"/>
          <w:marBottom w:val="0"/>
          <w:divBdr>
            <w:top w:val="none" w:sz="0" w:space="0" w:color="auto"/>
            <w:left w:val="none" w:sz="0" w:space="0" w:color="auto"/>
            <w:bottom w:val="none" w:sz="0" w:space="0" w:color="auto"/>
            <w:right w:val="none" w:sz="0" w:space="0" w:color="auto"/>
          </w:divBdr>
          <w:divsChild>
            <w:div w:id="55133957">
              <w:marLeft w:val="0"/>
              <w:marRight w:val="0"/>
              <w:marTop w:val="0"/>
              <w:marBottom w:val="0"/>
              <w:divBdr>
                <w:top w:val="none" w:sz="0" w:space="0" w:color="auto"/>
                <w:left w:val="none" w:sz="0" w:space="0" w:color="auto"/>
                <w:bottom w:val="none" w:sz="0" w:space="0" w:color="auto"/>
                <w:right w:val="none" w:sz="0" w:space="0" w:color="auto"/>
              </w:divBdr>
            </w:div>
          </w:divsChild>
        </w:div>
        <w:div w:id="1154680327">
          <w:marLeft w:val="0"/>
          <w:marRight w:val="0"/>
          <w:marTop w:val="0"/>
          <w:marBottom w:val="0"/>
          <w:divBdr>
            <w:top w:val="none" w:sz="0" w:space="0" w:color="auto"/>
            <w:left w:val="none" w:sz="0" w:space="0" w:color="auto"/>
            <w:bottom w:val="none" w:sz="0" w:space="0" w:color="auto"/>
            <w:right w:val="none" w:sz="0" w:space="0" w:color="auto"/>
          </w:divBdr>
          <w:divsChild>
            <w:div w:id="945040866">
              <w:marLeft w:val="0"/>
              <w:marRight w:val="0"/>
              <w:marTop w:val="0"/>
              <w:marBottom w:val="0"/>
              <w:divBdr>
                <w:top w:val="none" w:sz="0" w:space="0" w:color="auto"/>
                <w:left w:val="none" w:sz="0" w:space="0" w:color="auto"/>
                <w:bottom w:val="none" w:sz="0" w:space="0" w:color="auto"/>
                <w:right w:val="none" w:sz="0" w:space="0" w:color="auto"/>
              </w:divBdr>
            </w:div>
          </w:divsChild>
        </w:div>
        <w:div w:id="946619623">
          <w:marLeft w:val="0"/>
          <w:marRight w:val="0"/>
          <w:marTop w:val="0"/>
          <w:marBottom w:val="0"/>
          <w:divBdr>
            <w:top w:val="none" w:sz="0" w:space="0" w:color="auto"/>
            <w:left w:val="none" w:sz="0" w:space="0" w:color="auto"/>
            <w:bottom w:val="none" w:sz="0" w:space="0" w:color="auto"/>
            <w:right w:val="none" w:sz="0" w:space="0" w:color="auto"/>
          </w:divBdr>
        </w:div>
        <w:div w:id="662851390">
          <w:marLeft w:val="0"/>
          <w:marRight w:val="0"/>
          <w:marTop w:val="0"/>
          <w:marBottom w:val="0"/>
          <w:divBdr>
            <w:top w:val="none" w:sz="0" w:space="0" w:color="auto"/>
            <w:left w:val="none" w:sz="0" w:space="0" w:color="auto"/>
            <w:bottom w:val="none" w:sz="0" w:space="0" w:color="auto"/>
            <w:right w:val="none" w:sz="0" w:space="0" w:color="auto"/>
          </w:divBdr>
          <w:divsChild>
            <w:div w:id="1933314183">
              <w:marLeft w:val="0"/>
              <w:marRight w:val="0"/>
              <w:marTop w:val="0"/>
              <w:marBottom w:val="0"/>
              <w:divBdr>
                <w:top w:val="none" w:sz="0" w:space="0" w:color="auto"/>
                <w:left w:val="none" w:sz="0" w:space="0" w:color="auto"/>
                <w:bottom w:val="none" w:sz="0" w:space="0" w:color="auto"/>
                <w:right w:val="none" w:sz="0" w:space="0" w:color="auto"/>
              </w:divBdr>
            </w:div>
          </w:divsChild>
        </w:div>
        <w:div w:id="1464271506">
          <w:marLeft w:val="0"/>
          <w:marRight w:val="0"/>
          <w:marTop w:val="0"/>
          <w:marBottom w:val="0"/>
          <w:divBdr>
            <w:top w:val="none" w:sz="0" w:space="0" w:color="auto"/>
            <w:left w:val="none" w:sz="0" w:space="0" w:color="auto"/>
            <w:bottom w:val="none" w:sz="0" w:space="0" w:color="auto"/>
            <w:right w:val="none" w:sz="0" w:space="0" w:color="auto"/>
          </w:divBdr>
          <w:divsChild>
            <w:div w:id="695081614">
              <w:marLeft w:val="0"/>
              <w:marRight w:val="0"/>
              <w:marTop w:val="0"/>
              <w:marBottom w:val="0"/>
              <w:divBdr>
                <w:top w:val="none" w:sz="0" w:space="0" w:color="auto"/>
                <w:left w:val="none" w:sz="0" w:space="0" w:color="auto"/>
                <w:bottom w:val="none" w:sz="0" w:space="0" w:color="auto"/>
                <w:right w:val="none" w:sz="0" w:space="0" w:color="auto"/>
              </w:divBdr>
            </w:div>
          </w:divsChild>
        </w:div>
        <w:div w:id="1202668742">
          <w:marLeft w:val="0"/>
          <w:marRight w:val="0"/>
          <w:marTop w:val="0"/>
          <w:marBottom w:val="0"/>
          <w:divBdr>
            <w:top w:val="none" w:sz="0" w:space="0" w:color="auto"/>
            <w:left w:val="none" w:sz="0" w:space="0" w:color="auto"/>
            <w:bottom w:val="none" w:sz="0" w:space="0" w:color="auto"/>
            <w:right w:val="none" w:sz="0" w:space="0" w:color="auto"/>
          </w:divBdr>
          <w:divsChild>
            <w:div w:id="429814330">
              <w:marLeft w:val="0"/>
              <w:marRight w:val="0"/>
              <w:marTop w:val="0"/>
              <w:marBottom w:val="0"/>
              <w:divBdr>
                <w:top w:val="none" w:sz="0" w:space="0" w:color="auto"/>
                <w:left w:val="none" w:sz="0" w:space="0" w:color="auto"/>
                <w:bottom w:val="none" w:sz="0" w:space="0" w:color="auto"/>
                <w:right w:val="none" w:sz="0" w:space="0" w:color="auto"/>
              </w:divBdr>
            </w:div>
          </w:divsChild>
        </w:div>
        <w:div w:id="1538736844">
          <w:marLeft w:val="0"/>
          <w:marRight w:val="0"/>
          <w:marTop w:val="0"/>
          <w:marBottom w:val="0"/>
          <w:divBdr>
            <w:top w:val="none" w:sz="0" w:space="0" w:color="auto"/>
            <w:left w:val="none" w:sz="0" w:space="0" w:color="auto"/>
            <w:bottom w:val="none" w:sz="0" w:space="0" w:color="auto"/>
            <w:right w:val="none" w:sz="0" w:space="0" w:color="auto"/>
          </w:divBdr>
          <w:divsChild>
            <w:div w:id="71242335">
              <w:marLeft w:val="0"/>
              <w:marRight w:val="0"/>
              <w:marTop w:val="0"/>
              <w:marBottom w:val="0"/>
              <w:divBdr>
                <w:top w:val="none" w:sz="0" w:space="0" w:color="auto"/>
                <w:left w:val="none" w:sz="0" w:space="0" w:color="auto"/>
                <w:bottom w:val="none" w:sz="0" w:space="0" w:color="auto"/>
                <w:right w:val="none" w:sz="0" w:space="0" w:color="auto"/>
              </w:divBdr>
            </w:div>
          </w:divsChild>
        </w:div>
        <w:div w:id="857279285">
          <w:marLeft w:val="0"/>
          <w:marRight w:val="0"/>
          <w:marTop w:val="0"/>
          <w:marBottom w:val="0"/>
          <w:divBdr>
            <w:top w:val="none" w:sz="0" w:space="0" w:color="auto"/>
            <w:left w:val="none" w:sz="0" w:space="0" w:color="auto"/>
            <w:bottom w:val="none" w:sz="0" w:space="0" w:color="auto"/>
            <w:right w:val="none" w:sz="0" w:space="0" w:color="auto"/>
          </w:divBdr>
        </w:div>
        <w:div w:id="502279935">
          <w:marLeft w:val="0"/>
          <w:marRight w:val="0"/>
          <w:marTop w:val="0"/>
          <w:marBottom w:val="0"/>
          <w:divBdr>
            <w:top w:val="none" w:sz="0" w:space="0" w:color="auto"/>
            <w:left w:val="none" w:sz="0" w:space="0" w:color="auto"/>
            <w:bottom w:val="none" w:sz="0" w:space="0" w:color="auto"/>
            <w:right w:val="none" w:sz="0" w:space="0" w:color="auto"/>
          </w:divBdr>
          <w:divsChild>
            <w:div w:id="2146116267">
              <w:marLeft w:val="0"/>
              <w:marRight w:val="0"/>
              <w:marTop w:val="0"/>
              <w:marBottom w:val="0"/>
              <w:divBdr>
                <w:top w:val="none" w:sz="0" w:space="0" w:color="auto"/>
                <w:left w:val="none" w:sz="0" w:space="0" w:color="auto"/>
                <w:bottom w:val="none" w:sz="0" w:space="0" w:color="auto"/>
                <w:right w:val="none" w:sz="0" w:space="0" w:color="auto"/>
              </w:divBdr>
            </w:div>
          </w:divsChild>
        </w:div>
        <w:div w:id="1056053391">
          <w:marLeft w:val="0"/>
          <w:marRight w:val="0"/>
          <w:marTop w:val="0"/>
          <w:marBottom w:val="0"/>
          <w:divBdr>
            <w:top w:val="none" w:sz="0" w:space="0" w:color="auto"/>
            <w:left w:val="none" w:sz="0" w:space="0" w:color="auto"/>
            <w:bottom w:val="none" w:sz="0" w:space="0" w:color="auto"/>
            <w:right w:val="none" w:sz="0" w:space="0" w:color="auto"/>
          </w:divBdr>
          <w:divsChild>
            <w:div w:id="2012835295">
              <w:marLeft w:val="0"/>
              <w:marRight w:val="0"/>
              <w:marTop w:val="0"/>
              <w:marBottom w:val="0"/>
              <w:divBdr>
                <w:top w:val="none" w:sz="0" w:space="0" w:color="auto"/>
                <w:left w:val="none" w:sz="0" w:space="0" w:color="auto"/>
                <w:bottom w:val="none" w:sz="0" w:space="0" w:color="auto"/>
                <w:right w:val="none" w:sz="0" w:space="0" w:color="auto"/>
              </w:divBdr>
            </w:div>
          </w:divsChild>
        </w:div>
        <w:div w:id="197090689">
          <w:marLeft w:val="0"/>
          <w:marRight w:val="0"/>
          <w:marTop w:val="0"/>
          <w:marBottom w:val="0"/>
          <w:divBdr>
            <w:top w:val="none" w:sz="0" w:space="0" w:color="auto"/>
            <w:left w:val="none" w:sz="0" w:space="0" w:color="auto"/>
            <w:bottom w:val="none" w:sz="0" w:space="0" w:color="auto"/>
            <w:right w:val="none" w:sz="0" w:space="0" w:color="auto"/>
          </w:divBdr>
          <w:divsChild>
            <w:div w:id="587351489">
              <w:marLeft w:val="0"/>
              <w:marRight w:val="0"/>
              <w:marTop w:val="0"/>
              <w:marBottom w:val="0"/>
              <w:divBdr>
                <w:top w:val="none" w:sz="0" w:space="0" w:color="auto"/>
                <w:left w:val="none" w:sz="0" w:space="0" w:color="auto"/>
                <w:bottom w:val="none" w:sz="0" w:space="0" w:color="auto"/>
                <w:right w:val="none" w:sz="0" w:space="0" w:color="auto"/>
              </w:divBdr>
            </w:div>
          </w:divsChild>
        </w:div>
        <w:div w:id="1150639023">
          <w:marLeft w:val="0"/>
          <w:marRight w:val="0"/>
          <w:marTop w:val="0"/>
          <w:marBottom w:val="0"/>
          <w:divBdr>
            <w:top w:val="none" w:sz="0" w:space="0" w:color="auto"/>
            <w:left w:val="none" w:sz="0" w:space="0" w:color="auto"/>
            <w:bottom w:val="none" w:sz="0" w:space="0" w:color="auto"/>
            <w:right w:val="none" w:sz="0" w:space="0" w:color="auto"/>
          </w:divBdr>
        </w:div>
        <w:div w:id="796991911">
          <w:marLeft w:val="0"/>
          <w:marRight w:val="0"/>
          <w:marTop w:val="0"/>
          <w:marBottom w:val="0"/>
          <w:divBdr>
            <w:top w:val="none" w:sz="0" w:space="0" w:color="auto"/>
            <w:left w:val="none" w:sz="0" w:space="0" w:color="auto"/>
            <w:bottom w:val="none" w:sz="0" w:space="0" w:color="auto"/>
            <w:right w:val="none" w:sz="0" w:space="0" w:color="auto"/>
          </w:divBdr>
          <w:divsChild>
            <w:div w:id="2088184626">
              <w:marLeft w:val="0"/>
              <w:marRight w:val="0"/>
              <w:marTop w:val="0"/>
              <w:marBottom w:val="0"/>
              <w:divBdr>
                <w:top w:val="none" w:sz="0" w:space="0" w:color="auto"/>
                <w:left w:val="none" w:sz="0" w:space="0" w:color="auto"/>
                <w:bottom w:val="none" w:sz="0" w:space="0" w:color="auto"/>
                <w:right w:val="none" w:sz="0" w:space="0" w:color="auto"/>
              </w:divBdr>
            </w:div>
          </w:divsChild>
        </w:div>
        <w:div w:id="1210412816">
          <w:marLeft w:val="0"/>
          <w:marRight w:val="0"/>
          <w:marTop w:val="0"/>
          <w:marBottom w:val="0"/>
          <w:divBdr>
            <w:top w:val="none" w:sz="0" w:space="0" w:color="auto"/>
            <w:left w:val="none" w:sz="0" w:space="0" w:color="auto"/>
            <w:bottom w:val="none" w:sz="0" w:space="0" w:color="auto"/>
            <w:right w:val="none" w:sz="0" w:space="0" w:color="auto"/>
          </w:divBdr>
          <w:divsChild>
            <w:div w:id="322005291">
              <w:marLeft w:val="0"/>
              <w:marRight w:val="0"/>
              <w:marTop w:val="0"/>
              <w:marBottom w:val="0"/>
              <w:divBdr>
                <w:top w:val="none" w:sz="0" w:space="0" w:color="auto"/>
                <w:left w:val="none" w:sz="0" w:space="0" w:color="auto"/>
                <w:bottom w:val="none" w:sz="0" w:space="0" w:color="auto"/>
                <w:right w:val="none" w:sz="0" w:space="0" w:color="auto"/>
              </w:divBdr>
            </w:div>
          </w:divsChild>
        </w:div>
        <w:div w:id="1322199165">
          <w:marLeft w:val="0"/>
          <w:marRight w:val="0"/>
          <w:marTop w:val="0"/>
          <w:marBottom w:val="0"/>
          <w:divBdr>
            <w:top w:val="none" w:sz="0" w:space="0" w:color="auto"/>
            <w:left w:val="none" w:sz="0" w:space="0" w:color="auto"/>
            <w:bottom w:val="none" w:sz="0" w:space="0" w:color="auto"/>
            <w:right w:val="none" w:sz="0" w:space="0" w:color="auto"/>
          </w:divBdr>
          <w:divsChild>
            <w:div w:id="17264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25964</TotalTime>
  <Pages>4</Pages>
  <Words>1235</Words>
  <Characters>6797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41</cp:revision>
  <dcterms:created xsi:type="dcterms:W3CDTF">2025-11-09T09:47:00Z</dcterms:created>
  <dcterms:modified xsi:type="dcterms:W3CDTF">2025-12-29T16:09:00Z</dcterms:modified>
</cp:coreProperties>
</file>