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62" w:rsidRPr="00203662" w:rsidRDefault="00203662" w:rsidP="00203662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proofErr w:type="gramStart"/>
      <w:r w:rsidRPr="00203662">
        <w:rPr>
          <w:rFonts w:cs="Times New Roman" w:hint="cs"/>
          <w:b/>
          <w:bCs/>
          <w:sz w:val="36"/>
          <w:szCs w:val="36"/>
          <w:rtl/>
          <w:lang w:bidi="ar-DZ"/>
        </w:rPr>
        <w:t>السنة</w:t>
      </w:r>
      <w:proofErr w:type="gramEnd"/>
      <w:r w:rsidRPr="00203662">
        <w:rPr>
          <w:rFonts w:cs="Times New Roman" w:hint="cs"/>
          <w:b/>
          <w:bCs/>
          <w:sz w:val="36"/>
          <w:szCs w:val="36"/>
          <w:rtl/>
          <w:lang w:bidi="ar-DZ"/>
        </w:rPr>
        <w:t xml:space="preserve"> الثالثة</w:t>
      </w:r>
      <w:r w:rsidRPr="00203662">
        <w:rPr>
          <w:rFonts w:cstheme="minorHAnsi" w:hint="cs"/>
          <w:b/>
          <w:bCs/>
          <w:sz w:val="36"/>
          <w:szCs w:val="36"/>
          <w:rtl/>
          <w:lang w:bidi="ar-DZ"/>
        </w:rPr>
        <w:t xml:space="preserve">: </w:t>
      </w:r>
      <w:r w:rsidRPr="00203662">
        <w:rPr>
          <w:rFonts w:cs="Times New Roman" w:hint="cs"/>
          <w:b/>
          <w:bCs/>
          <w:sz w:val="36"/>
          <w:szCs w:val="36"/>
          <w:rtl/>
          <w:lang w:bidi="ar-DZ"/>
        </w:rPr>
        <w:t>دراسات لغوية</w:t>
      </w:r>
    </w:p>
    <w:p w:rsidR="00203662" w:rsidRDefault="00203662" w:rsidP="00203662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imes New Roman" w:hint="cs"/>
          <w:b/>
          <w:bCs/>
          <w:sz w:val="36"/>
          <w:szCs w:val="36"/>
          <w:rtl/>
          <w:lang w:bidi="ar-DZ"/>
        </w:rPr>
        <w:t>المحاضرة</w:t>
      </w:r>
      <w:proofErr w:type="gramEnd"/>
      <w:r>
        <w:rPr>
          <w:rFonts w:cstheme="minorHAnsi" w:hint="cs"/>
          <w:b/>
          <w:bCs/>
          <w:sz w:val="36"/>
          <w:szCs w:val="36"/>
          <w:rtl/>
          <w:lang w:bidi="ar-DZ"/>
        </w:rPr>
        <w:t xml:space="preserve">:14 </w:t>
      </w:r>
    </w:p>
    <w:p w:rsidR="00203662" w:rsidRDefault="00203662" w:rsidP="00203662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</w:p>
    <w:p w:rsidR="00203662" w:rsidRPr="00E70A39" w:rsidRDefault="00203662" w:rsidP="00E70A39">
      <w:pPr>
        <w:shd w:val="clear" w:color="auto" w:fill="FDE9D9" w:themeFill="accent6" w:themeFillTint="33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E70A39">
        <w:rPr>
          <w:rFonts w:cs="Times New Roman" w:hint="cs"/>
          <w:b/>
          <w:bCs/>
          <w:sz w:val="48"/>
          <w:szCs w:val="48"/>
          <w:rtl/>
          <w:lang w:bidi="ar-DZ"/>
        </w:rPr>
        <w:t>العنوان</w:t>
      </w:r>
      <w:proofErr w:type="gramEnd"/>
      <w:r w:rsidRPr="00E70A39">
        <w:rPr>
          <w:rFonts w:cstheme="minorHAnsi" w:hint="cs"/>
          <w:b/>
          <w:bCs/>
          <w:sz w:val="48"/>
          <w:szCs w:val="48"/>
          <w:rtl/>
          <w:lang w:bidi="ar-DZ"/>
        </w:rPr>
        <w:t xml:space="preserve">: </w:t>
      </w:r>
      <w:r w:rsidRPr="00E70A39">
        <w:rPr>
          <w:rFonts w:cs="Times New Roman" w:hint="cs"/>
          <w:b/>
          <w:bCs/>
          <w:sz w:val="48"/>
          <w:szCs w:val="48"/>
          <w:rtl/>
          <w:lang w:bidi="ar-DZ"/>
        </w:rPr>
        <w:t>كتابة البحث اللغوي وتحريره</w:t>
      </w:r>
    </w:p>
    <w:p w:rsidR="00203662" w:rsidRDefault="00203662" w:rsidP="00203662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</w:p>
    <w:p w:rsidR="00203662" w:rsidRDefault="00203662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t xml:space="preserve">تعدّ مرحلة كتابة البحث من أهم مراحل 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البحث ،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وكتابة البحث فنّ ينبغي أن يتقنه الباحث ليبدو بحثه في صورة علمية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203662" w:rsidRDefault="00203662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t xml:space="preserve">وتقوم الكتابة 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على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>:</w:t>
      </w:r>
    </w:p>
    <w:p w:rsidR="00203662" w:rsidRDefault="00203662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-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المادة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العلمية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203662" w:rsidRDefault="00203662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-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المنهج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العلمي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203662" w:rsidRDefault="00203662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-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أسلوب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البحث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203662" w:rsidRDefault="00D67438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      </w:t>
      </w:r>
      <w:proofErr w:type="gramStart"/>
      <w:r w:rsidR="00203662">
        <w:rPr>
          <w:rFonts w:cs="Times New Roman" w:hint="cs"/>
          <w:sz w:val="36"/>
          <w:szCs w:val="36"/>
          <w:rtl/>
          <w:lang w:bidi="ar-DZ"/>
        </w:rPr>
        <w:t>ويحرص</w:t>
      </w:r>
      <w:proofErr w:type="gramEnd"/>
      <w:r w:rsidR="00203662">
        <w:rPr>
          <w:rFonts w:cs="Times New Roman" w:hint="cs"/>
          <w:sz w:val="36"/>
          <w:szCs w:val="36"/>
          <w:rtl/>
          <w:lang w:bidi="ar-DZ"/>
        </w:rPr>
        <w:t xml:space="preserve"> الباحث </w:t>
      </w:r>
      <w:r w:rsidR="00E4294B">
        <w:rPr>
          <w:rFonts w:cs="Times New Roman" w:hint="cs"/>
          <w:sz w:val="36"/>
          <w:szCs w:val="36"/>
          <w:rtl/>
          <w:lang w:bidi="ar-DZ"/>
        </w:rPr>
        <w:t>في البحث اللغوي على جوانب مهمة تبدأ بحسن التنسيق وجمال التنظيم، لأنه ينقل للقارئ الصورة الكاملة عن موضوعه في جميع مراحل بحثه</w:t>
      </w:r>
      <w:r w:rsidR="00E4294B">
        <w:rPr>
          <w:rFonts w:cstheme="minorHAnsi" w:hint="cs"/>
          <w:sz w:val="36"/>
          <w:szCs w:val="36"/>
          <w:rtl/>
          <w:lang w:bidi="ar-DZ"/>
        </w:rPr>
        <w:t>.</w:t>
      </w:r>
    </w:p>
    <w:p w:rsidR="00E4294B" w:rsidRDefault="00E4294B" w:rsidP="00512F37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t xml:space="preserve">كما يعرض جهوده برصد المعلومات وتحليلها 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ومناقشتها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>، وإعلان الآراء التي توصل إليها، وفق منهج سليم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E4294B" w:rsidRDefault="00E4294B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proofErr w:type="gramStart"/>
      <w:r>
        <w:rPr>
          <w:rFonts w:cs="Times New Roman" w:hint="cs"/>
          <w:sz w:val="36"/>
          <w:szCs w:val="36"/>
          <w:rtl/>
          <w:lang w:bidi="ar-DZ"/>
        </w:rPr>
        <w:t>ويتطلب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البحث أيضا التنظيم السليم والترتيب الدقيق والمعالجة الصائبة، مع ظهور شخصيته فيما يصل إليه من آراء وما يخوضه من تحليلات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512F37" w:rsidRDefault="00512F37" w:rsidP="00E429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lastRenderedPageBreak/>
        <w:t xml:space="preserve">أيضا يحرص الباحث على الأسلوب العلمي الرصين، 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والألفاظ</w:t>
      </w:r>
      <w:proofErr w:type="gramEnd"/>
      <w:r>
        <w:rPr>
          <w:rFonts w:cs="Times New Roman" w:hint="cs"/>
          <w:sz w:val="36"/>
          <w:szCs w:val="36"/>
          <w:rtl/>
          <w:lang w:bidi="ar-DZ"/>
        </w:rPr>
        <w:t xml:space="preserve"> البارعة، وهي عناصر تعكس الذوق الفني والجمالي عنده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E4294B" w:rsidRPr="00203662" w:rsidRDefault="00E4294B" w:rsidP="00203662">
      <w:pPr>
        <w:jc w:val="right"/>
        <w:rPr>
          <w:rFonts w:cstheme="minorHAnsi"/>
          <w:sz w:val="36"/>
          <w:szCs w:val="36"/>
          <w:lang w:bidi="ar-DZ"/>
        </w:rPr>
      </w:pPr>
    </w:p>
    <w:sectPr w:rsidR="00E4294B" w:rsidRPr="00203662" w:rsidSect="00F2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203662"/>
    <w:rsid w:val="00203662"/>
    <w:rsid w:val="00512F37"/>
    <w:rsid w:val="00614DF5"/>
    <w:rsid w:val="00CF5091"/>
    <w:rsid w:val="00D67438"/>
    <w:rsid w:val="00E4294B"/>
    <w:rsid w:val="00E70A39"/>
    <w:rsid w:val="00F2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2025-11-15T08:05:00Z</dcterms:created>
  <dcterms:modified xsi:type="dcterms:W3CDTF">2025-11-15T08:05:00Z</dcterms:modified>
</cp:coreProperties>
</file>