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81" w:rsidRPr="00A406BE" w:rsidRDefault="00792645" w:rsidP="00973064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r>
        <w:rPr>
          <w:rFonts w:cstheme="minorHAnsi" w:hint="cs"/>
          <w:b/>
          <w:bCs/>
          <w:sz w:val="40"/>
          <w:szCs w:val="40"/>
          <w:rtl/>
          <w:lang w:bidi="ar-DZ"/>
        </w:rPr>
        <w:t xml:space="preserve"> </w:t>
      </w:r>
      <w:r w:rsidR="007F3A81" w:rsidRPr="00A406BE">
        <w:rPr>
          <w:rFonts w:cs="Times New Roman" w:hint="cs"/>
          <w:b/>
          <w:bCs/>
          <w:sz w:val="40"/>
          <w:szCs w:val="40"/>
          <w:rtl/>
          <w:lang w:bidi="ar-DZ"/>
        </w:rPr>
        <w:t xml:space="preserve">السنة الثالثة </w:t>
      </w:r>
      <w:r w:rsidR="007F3A81" w:rsidRPr="00A406BE">
        <w:rPr>
          <w:rFonts w:cstheme="minorHAnsi" w:hint="cs"/>
          <w:b/>
          <w:bCs/>
          <w:sz w:val="40"/>
          <w:szCs w:val="40"/>
          <w:rtl/>
          <w:lang w:bidi="ar-DZ"/>
        </w:rPr>
        <w:t xml:space="preserve">: </w:t>
      </w:r>
      <w:r w:rsidR="007F3A81" w:rsidRPr="00A406BE">
        <w:rPr>
          <w:rFonts w:cs="Times New Roman" w:hint="cs"/>
          <w:b/>
          <w:bCs/>
          <w:sz w:val="40"/>
          <w:szCs w:val="40"/>
          <w:rtl/>
          <w:lang w:bidi="ar-DZ"/>
        </w:rPr>
        <w:t>دراسات لغوية</w:t>
      </w:r>
    </w:p>
    <w:p w:rsidR="007F3A81" w:rsidRPr="00A406BE" w:rsidRDefault="007F3A81" w:rsidP="00D90F2B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proofErr w:type="gramStart"/>
      <w:r w:rsidRPr="00A406BE">
        <w:rPr>
          <w:rFonts w:cs="Times New Roman" w:hint="cs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A406BE">
        <w:rPr>
          <w:rFonts w:cs="Times New Roman" w:hint="cs"/>
          <w:b/>
          <w:bCs/>
          <w:sz w:val="40"/>
          <w:szCs w:val="40"/>
          <w:rtl/>
          <w:lang w:bidi="ar-DZ"/>
        </w:rPr>
        <w:t xml:space="preserve"> الأولى</w:t>
      </w:r>
    </w:p>
    <w:p w:rsidR="007F3A81" w:rsidRDefault="007F3A81" w:rsidP="00D90F2B">
      <w:pPr>
        <w:jc w:val="right"/>
        <w:rPr>
          <w:rFonts w:cstheme="minorHAnsi"/>
          <w:sz w:val="40"/>
          <w:szCs w:val="40"/>
          <w:rtl/>
          <w:lang w:bidi="ar-DZ"/>
        </w:rPr>
      </w:pPr>
    </w:p>
    <w:p w:rsidR="007F3A81" w:rsidRPr="00A406BE" w:rsidRDefault="007F3A81" w:rsidP="00A406BE">
      <w:pPr>
        <w:shd w:val="clear" w:color="auto" w:fill="FBD4B4" w:themeFill="accent6" w:themeFillTint="66"/>
        <w:jc w:val="center"/>
        <w:rPr>
          <w:rFonts w:cstheme="minorHAnsi"/>
          <w:b/>
          <w:bCs/>
          <w:sz w:val="44"/>
          <w:szCs w:val="44"/>
          <w:rtl/>
          <w:lang w:bidi="ar-DZ"/>
        </w:rPr>
      </w:pPr>
      <w:proofErr w:type="gramStart"/>
      <w:r w:rsidRPr="00A406BE">
        <w:rPr>
          <w:rFonts w:cs="Times New Roman" w:hint="cs"/>
          <w:b/>
          <w:bCs/>
          <w:sz w:val="44"/>
          <w:szCs w:val="44"/>
          <w:rtl/>
          <w:lang w:bidi="ar-DZ"/>
        </w:rPr>
        <w:t>العنوان</w:t>
      </w:r>
      <w:proofErr w:type="gramEnd"/>
      <w:r w:rsidRPr="00A406BE">
        <w:rPr>
          <w:rFonts w:cstheme="minorHAnsi" w:hint="cs"/>
          <w:b/>
          <w:bCs/>
          <w:sz w:val="44"/>
          <w:szCs w:val="44"/>
          <w:rtl/>
          <w:lang w:bidi="ar-DZ"/>
        </w:rPr>
        <w:t xml:space="preserve">: </w:t>
      </w:r>
      <w:r w:rsidRPr="00A406BE">
        <w:rPr>
          <w:rFonts w:cs="Times New Roman" w:hint="cs"/>
          <w:b/>
          <w:bCs/>
          <w:sz w:val="44"/>
          <w:szCs w:val="44"/>
          <w:rtl/>
          <w:lang w:bidi="ar-DZ"/>
        </w:rPr>
        <w:t>مدخل لتحديد المصطلحات والمفاهيم</w:t>
      </w:r>
    </w:p>
    <w:p w:rsidR="007F3A81" w:rsidRDefault="007F3A81" w:rsidP="007F3A81">
      <w:pPr>
        <w:jc w:val="center"/>
        <w:rPr>
          <w:rFonts w:cstheme="minorHAnsi"/>
          <w:sz w:val="40"/>
          <w:szCs w:val="40"/>
          <w:rtl/>
          <w:lang w:bidi="ar-DZ"/>
        </w:rPr>
      </w:pPr>
    </w:p>
    <w:p w:rsidR="00792645" w:rsidRPr="003A3E2D" w:rsidRDefault="003A3E2D" w:rsidP="00792645">
      <w:pPr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لتحديد المفاهيم والمصطلحات أهم</w:t>
      </w:r>
      <w:r w:rsidR="008B654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 كبرى في عرض الأفكار، فهي حتمية علمية تحمي من كل لَبس وغموض.</w:t>
      </w:r>
    </w:p>
    <w:p w:rsidR="007F3A81" w:rsidRPr="00032458" w:rsidRDefault="007F3A81" w:rsidP="002E3474">
      <w:pPr>
        <w:bidi/>
        <w:spacing w:line="36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أولا </w:t>
      </w:r>
      <w:proofErr w:type="gramStart"/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المنهج</w:t>
      </w:r>
      <w:proofErr w:type="gramEnd"/>
      <w:r w:rsidR="002E3474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2E3474"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  <w:t>Méthode</w:t>
      </w:r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:</w:t>
      </w:r>
    </w:p>
    <w:p w:rsidR="00792645" w:rsidRPr="00032458" w:rsidRDefault="00792645" w:rsidP="00D9191B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أ-لغة:</w:t>
      </w:r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ورد في القرآن الكريم قوله تــــــعالى: " لكلّ جعلنا منكم شرعة ومنهاجا " ( المائدة</w:t>
      </w:r>
      <w:proofErr w:type="gramStart"/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،50)</w:t>
      </w:r>
      <w:proofErr w:type="gramEnd"/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ونهج الطريق سلكه، ويحتوي الأصل الثلاثي "نهج" معنى التتابع، لذا يُقال عن تتابع النَفس : النهَج بالتحري</w:t>
      </w:r>
      <w:r w:rsidR="00032458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ك.</w:t>
      </w:r>
    </w:p>
    <w:p w:rsidR="00032458" w:rsidRPr="00032458" w:rsidRDefault="00032458" w:rsidP="005740E9">
      <w:pPr>
        <w:spacing w:line="36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vertAlign w:val="subscript"/>
          <w:rtl/>
          <w:lang w:bidi="ar-DZ"/>
        </w:rPr>
      </w:pPr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ثانيا </w:t>
      </w:r>
      <w:proofErr w:type="gramStart"/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اصطلاحا</w:t>
      </w:r>
      <w:proofErr w:type="gramEnd"/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:</w:t>
      </w:r>
    </w:p>
    <w:p w:rsidR="00032458" w:rsidRPr="00032458" w:rsidRDefault="00032458" w:rsidP="005740E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إنّ المعنى الاصطلاحي</w:t>
      </w:r>
      <w:r w:rsidR="006E310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لكلمة "منهج" أول ما ظهر لدى فلاسفة اليونان، وكان يعني عندهم البحث، أو المعرفة وأول من استعمل الكلمة بهذا المعنى هما "أفلاطون" و" </w:t>
      </w:r>
      <w:proofErr w:type="gramStart"/>
      <w:r w:rsidR="006E310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أرسطو" .</w:t>
      </w:r>
      <w:proofErr w:type="gramEnd"/>
    </w:p>
    <w:p w:rsidR="007F3A81" w:rsidRPr="00032458" w:rsidRDefault="00730568" w:rsidP="00730568">
      <w:pPr>
        <w:bidi/>
        <w:spacing w:line="36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</w:t>
      </w:r>
      <w:r w:rsidR="006E310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</w:t>
      </w:r>
      <w:r w:rsidR="007F3A81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منهج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Méthode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7F3A81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في أبسط تعريفاته </w:t>
      </w:r>
      <w:r w:rsidR="006E310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وأشملها </w:t>
      </w:r>
      <w:r w:rsidR="007F3A81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هو " طريق يصل بها إنسان إلى حقيقة "</w:t>
      </w:r>
      <w:r w:rsidR="006E310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وهو أيضا: "استعمال المعلومات استعمالا صحيحا في أسلوب علمي سليم يتمثّل في أسلوب العرض والمناقشة الهادئة، والتزام الموضوعية التامة</w:t>
      </w:r>
      <w:r w:rsidR="001F0E0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وتأييد القضايا المعروضة </w:t>
      </w:r>
      <w:r w:rsidR="001F0E0B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بالأمثلة والشواهد المقنعة من دون إجحاف أو تحيّز" ، معنى ذلك أن المنهج يتطلّب وضع خطة لبلوغ الأهداف المسطرة، أيْ الوصول إلى نتيجة من ورائه وكشف حقيقة ما.</w:t>
      </w:r>
    </w:p>
    <w:p w:rsidR="00A63DF9" w:rsidRPr="00032458" w:rsidRDefault="001F0E0B" w:rsidP="006E3107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يوصف أيضا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بأنّه</w:t>
      </w:r>
      <w:r w:rsidR="00A63DF9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" لغة ال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تفاهم بين الباحث وموضوع بحثه " </w:t>
      </w:r>
      <w:r w:rsidR="00253F6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وهنا تظهر وظيفة المنهج ألا وهي الكشف عن "الحقيقة"، لأنّ تطوّر العلوم مرهون بالمناهج المختلفة.</w:t>
      </w:r>
    </w:p>
    <w:p w:rsidR="00A63DF9" w:rsidRPr="00032458" w:rsidRDefault="00A63DF9" w:rsidP="005740E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فالمنهج هو مجموعة من القواعد التي تهدف إلى الكشف عن الحقيقة العلمية </w:t>
      </w:r>
      <w:proofErr w:type="gramStart"/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أولا ،</w:t>
      </w:r>
      <w:proofErr w:type="gramEnd"/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وإقامة البرهان على صحتها وفسادها ثانيا.</w:t>
      </w:r>
    </w:p>
    <w:p w:rsidR="00A63DF9" w:rsidRPr="00032458" w:rsidRDefault="00A63DF9" w:rsidP="005740E9">
      <w:pPr>
        <w:spacing w:line="360" w:lineRule="auto"/>
        <w:jc w:val="right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ثانيا </w:t>
      </w:r>
      <w:proofErr w:type="gramStart"/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المنهجية</w:t>
      </w:r>
      <w:proofErr w:type="gramEnd"/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:</w:t>
      </w:r>
    </w:p>
    <w:p w:rsidR="00253F63" w:rsidRDefault="00253F63" w:rsidP="00582C94">
      <w:pPr>
        <w:bidi/>
        <w:spacing w:line="360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يقابلها المصطلح الأجنبي</w:t>
      </w:r>
      <w:r w:rsidR="00582C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582C94">
        <w:rPr>
          <w:rFonts w:ascii="Simplified Arabic" w:hAnsi="Simplified Arabic" w:cs="Simplified Arabic"/>
          <w:sz w:val="32"/>
          <w:szCs w:val="32"/>
          <w:lang w:bidi="ar-DZ"/>
        </w:rPr>
        <w:t>methodologie</w:t>
      </w:r>
      <w:proofErr w:type="spellEnd"/>
      <w:r w:rsidR="00582C94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582C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وهو مصطلح مركب من: </w:t>
      </w:r>
      <w:r w:rsidR="00582C94">
        <w:rPr>
          <w:rFonts w:ascii="Simplified Arabic" w:hAnsi="Simplified Arabic" w:cs="Simplified Arabic"/>
          <w:sz w:val="32"/>
          <w:szCs w:val="32"/>
          <w:lang w:bidi="ar-DZ"/>
        </w:rPr>
        <w:t>Méthode</w:t>
      </w:r>
      <w:r w:rsidR="00582C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بمعنى المنهج، و</w:t>
      </w:r>
      <w:proofErr w:type="spellStart"/>
      <w:r w:rsidR="00582C94">
        <w:rPr>
          <w:rFonts w:ascii="Simplified Arabic" w:hAnsi="Simplified Arabic" w:cs="Simplified Arabic"/>
          <w:sz w:val="32"/>
          <w:szCs w:val="32"/>
          <w:lang w:bidi="ar-DZ"/>
        </w:rPr>
        <w:t>Logie</w:t>
      </w:r>
      <w:proofErr w:type="spellEnd"/>
      <w:r w:rsidR="00582C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بمعنى علم، فالمنهجية أو </w:t>
      </w:r>
      <w:proofErr w:type="spellStart"/>
      <w:r w:rsidR="00582C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المنهاجية</w:t>
      </w:r>
      <w:proofErr w:type="spellEnd"/>
      <w:r w:rsidR="00582C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أو </w:t>
      </w:r>
      <w:proofErr w:type="spellStart"/>
      <w:r w:rsidR="00582C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الميتودولوجيا</w:t>
      </w:r>
      <w:proofErr w:type="spellEnd"/>
      <w:r w:rsidR="00582C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هي "علم المناهج"    </w:t>
      </w:r>
      <w:r w:rsidR="00582C94">
        <w:rPr>
          <w:rFonts w:ascii="Simplified Arabic" w:hAnsi="Simplified Arabic" w:cs="Simplified Arabic"/>
          <w:sz w:val="32"/>
          <w:szCs w:val="32"/>
          <w:lang w:bidi="ar-DZ"/>
        </w:rPr>
        <w:t xml:space="preserve">  </w:t>
      </w:r>
      <w:r w:rsidR="00582C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 العلم الذي يبحث في طرق المنهج</w:t>
      </w:r>
      <w:r w:rsidR="0073056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أو هي مجموعة منظمة من المبادئ العامة التي يسلكها العلماء للسير في بحوثهم.</w:t>
      </w:r>
      <w:r w:rsidR="00582C94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82C94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</w:p>
    <w:p w:rsidR="00A63DF9" w:rsidRPr="00032458" w:rsidRDefault="00A63DF9" w:rsidP="005740E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تقوم</w:t>
      </w:r>
      <w:proofErr w:type="gramEnd"/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المنهجية بتحديد وتحليل </w:t>
      </w:r>
      <w:r w:rsidR="005740E9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المناهج المختلفة التي انتهجها العاملون في المجال المعرفي، فقد تكون هناك مناهج أخرى هامة تساهم في تطوير المنهجية الحديثة.</w:t>
      </w:r>
    </w:p>
    <w:p w:rsidR="005740E9" w:rsidRPr="00032458" w:rsidRDefault="005740E9" w:rsidP="005740E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فالمنهجية – إذن – </w:t>
      </w:r>
      <w:proofErr w:type="gramStart"/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هي</w:t>
      </w:r>
      <w:proofErr w:type="gramEnd"/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معايير فكرية وقوالب موضوعية تطبق على جميع المناهج باختلاف التخصصات.</w:t>
      </w:r>
    </w:p>
    <w:p w:rsidR="005740E9" w:rsidRPr="00032458" w:rsidRDefault="005740E9" w:rsidP="00F561AD">
      <w:pPr>
        <w:bidi/>
        <w:spacing w:line="36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ثالثا </w:t>
      </w:r>
      <w:proofErr w:type="gramStart"/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المنهاج</w:t>
      </w:r>
      <w:proofErr w:type="gramEnd"/>
      <w:r w:rsidR="00F561AD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F561AD"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  <w:t>Curriculum</w:t>
      </w:r>
      <w:r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:</w:t>
      </w:r>
    </w:p>
    <w:p w:rsidR="005740E9" w:rsidRDefault="00EE509D" w:rsidP="005740E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هو منظومة فرعية من منظومة التعليم تتضمن مجموعة عناصر مرتبطة وظيفيا، تسير وفق خطة عامة شاملة يتم من خلالها تزويد المتعلّمين بمجموعة من الفرص التعليمية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التعلّمية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 و</w:t>
      </w:r>
      <w:r w:rsidR="005740E9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يقص</w:t>
      </w:r>
      <w:r w:rsidR="006A3669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د به الخبرات المخط</w:t>
      </w:r>
      <w:r w:rsidR="00A406BE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ّ</w:t>
      </w:r>
      <w:r w:rsidR="006A3669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طة </w:t>
      </w:r>
      <w:r w:rsidR="000460B5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تحت إشراف المدرسة ، تكون بشكل إجراءات وممارسات تقدم للمتعلم قصد مساعدته لتحقيق </w:t>
      </w:r>
      <w:proofErr w:type="spellStart"/>
      <w:r w:rsidR="000460B5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نتاجات</w:t>
      </w:r>
      <w:proofErr w:type="spellEnd"/>
      <w:r w:rsidR="000460B5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تعليمية</w:t>
      </w:r>
      <w:r w:rsidR="00786ADB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EE509D" w:rsidRDefault="00EE509D" w:rsidP="005740E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وعناصر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المنهاج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أربعة:</w:t>
      </w:r>
    </w:p>
    <w:p w:rsidR="00EE509D" w:rsidRDefault="00EE509D" w:rsidP="005740E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</w:t>
      </w:r>
      <w:r w:rsidRPr="00D9191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Pr="00D9191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الأهداف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ينبغي تحديدها وصياغتها لتتناسب مع احتياجات المتعلمين وقدراتهم واهتماماتهم.</w:t>
      </w:r>
    </w:p>
    <w:p w:rsidR="00EE509D" w:rsidRDefault="00EE509D" w:rsidP="005740E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2</w:t>
      </w:r>
      <w:r w:rsidRPr="00D9191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Pr="00D9191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المحتوى</w:t>
      </w:r>
      <w:proofErr w:type="gramEnd"/>
      <w:r w:rsidRPr="00D9191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 مجموعة من الحقائق والمفاهيم والتعميمات التي تُعرض على المتعلّمين، وكذلك القيم والاتجاهات التي يُراد تنميتها لديهم.</w:t>
      </w:r>
    </w:p>
    <w:p w:rsidR="00EE509D" w:rsidRDefault="00EE509D" w:rsidP="005740E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3-</w:t>
      </w:r>
      <w:r w:rsidRPr="00D9191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الأنشطة: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وهي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مايمرّ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به المتعلمون داخل الفصل الدراسي وخارجه، </w:t>
      </w:r>
      <w:r w:rsidR="008D70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يُقصد من خلالها تسهيل عملية التعلّم وتحقيق الأهداف.</w:t>
      </w:r>
    </w:p>
    <w:p w:rsidR="008D706C" w:rsidRPr="00032458" w:rsidRDefault="008D706C" w:rsidP="005740E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4</w:t>
      </w:r>
      <w:r w:rsidRPr="00D9191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gramStart"/>
      <w:r w:rsidRPr="00D9191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التقويم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يتمّ من خلاله التأكد من مدى تحقق الأهداف.</w:t>
      </w:r>
    </w:p>
    <w:p w:rsidR="00786ADB" w:rsidRPr="00032458" w:rsidRDefault="002E3474" w:rsidP="002E3474">
      <w:pPr>
        <w:bidi/>
        <w:spacing w:line="36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رابعا</w:t>
      </w:r>
      <w:r w:rsidR="00786ADB"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</w:t>
      </w:r>
      <w:proofErr w:type="gramStart"/>
      <w:r w:rsidR="00786ADB"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المقاربة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  <w:t>Approche</w:t>
      </w:r>
      <w:r w:rsidR="00786ADB" w:rsidRPr="0003245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:</w:t>
      </w:r>
    </w:p>
    <w:p w:rsidR="00786ADB" w:rsidRDefault="00786ADB" w:rsidP="005740E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هي</w:t>
      </w:r>
      <w:proofErr w:type="gramEnd"/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الطريقة التي يتنا</w:t>
      </w:r>
      <w:r w:rsidR="00A406BE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و</w:t>
      </w:r>
      <w:r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 بها الدارس أو الباحث موضوع بحثه، </w:t>
      </w:r>
      <w:r w:rsidR="00A406BE" w:rsidRPr="00032458">
        <w:rPr>
          <w:rFonts w:ascii="Simplified Arabic" w:hAnsi="Simplified Arabic" w:cs="Simplified Arabic"/>
          <w:sz w:val="32"/>
          <w:szCs w:val="32"/>
          <w:rtl/>
          <w:lang w:bidi="ar-DZ"/>
        </w:rPr>
        <w:t>يقصد بها الخطة المستعملة لنشاط ما يراد منها دراسة وضعية أو حل مشكلة أو بلوغ غاية معينة.</w:t>
      </w:r>
    </w:p>
    <w:p w:rsidR="00223F21" w:rsidRPr="00032458" w:rsidRDefault="00223F21" w:rsidP="005740E9">
      <w:pPr>
        <w:spacing w:line="360" w:lineRule="auto"/>
        <w:jc w:val="right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فهي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إذن أساس نظري لا يرقى إلى "النظرية" </w:t>
      </w:r>
      <w:r w:rsidR="00E96A89">
        <w:rPr>
          <w:rFonts w:ascii="Simplified Arabic" w:hAnsi="Simplified Arabic" w:cs="Simplified Arabic" w:hint="cs"/>
          <w:sz w:val="32"/>
          <w:szCs w:val="32"/>
          <w:rtl/>
          <w:lang w:bidi="ar-DZ"/>
        </w:rPr>
        <w:t>( هي مراحل النظرية )، وتختلف المقاربة عن المنهج في كونها هي كيفية التعامل والنظر مع المشكلة، بينما يقوم المنهج بحل هذه المشكلة.</w:t>
      </w:r>
    </w:p>
    <w:sectPr w:rsidR="00223F21" w:rsidRPr="00032458" w:rsidSect="00FD6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D90F2B"/>
    <w:rsid w:val="00032458"/>
    <w:rsid w:val="000460B5"/>
    <w:rsid w:val="000D2112"/>
    <w:rsid w:val="001F0E0B"/>
    <w:rsid w:val="00223F21"/>
    <w:rsid w:val="00253F63"/>
    <w:rsid w:val="00282A05"/>
    <w:rsid w:val="002E3474"/>
    <w:rsid w:val="003A3E2D"/>
    <w:rsid w:val="005740E9"/>
    <w:rsid w:val="00582C94"/>
    <w:rsid w:val="00607FFC"/>
    <w:rsid w:val="006A3669"/>
    <w:rsid w:val="006E3107"/>
    <w:rsid w:val="007230C7"/>
    <w:rsid w:val="00730568"/>
    <w:rsid w:val="00786ADB"/>
    <w:rsid w:val="00792645"/>
    <w:rsid w:val="007F3A81"/>
    <w:rsid w:val="00856D09"/>
    <w:rsid w:val="008B6542"/>
    <w:rsid w:val="008D706C"/>
    <w:rsid w:val="00970EFC"/>
    <w:rsid w:val="00973064"/>
    <w:rsid w:val="00984D90"/>
    <w:rsid w:val="00A406BE"/>
    <w:rsid w:val="00A63DF9"/>
    <w:rsid w:val="00B20E8F"/>
    <w:rsid w:val="00B26EE6"/>
    <w:rsid w:val="00D90F2B"/>
    <w:rsid w:val="00D9191B"/>
    <w:rsid w:val="00E96A89"/>
    <w:rsid w:val="00EE509D"/>
    <w:rsid w:val="00F561AD"/>
    <w:rsid w:val="00FD6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5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431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Novotech</dc:creator>
  <cp:lastModifiedBy>doctor</cp:lastModifiedBy>
  <cp:revision>2</cp:revision>
  <dcterms:created xsi:type="dcterms:W3CDTF">2025-11-15T07:56:00Z</dcterms:created>
  <dcterms:modified xsi:type="dcterms:W3CDTF">2025-11-15T07:56:00Z</dcterms:modified>
</cp:coreProperties>
</file>